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2498" w14:textId="64232715" w:rsidR="00D93E53" w:rsidRPr="00E22428" w:rsidRDefault="00D93E53" w:rsidP="00D93E53">
      <w:pPr>
        <w:pBdr>
          <w:bottom w:val="single" w:sz="4" w:space="1" w:color="auto"/>
        </w:pBdr>
        <w:rPr>
          <w:rFonts w:ascii="Calibri" w:hAnsi="Calibri" w:cs="Calibri"/>
          <w:color w:val="000000" w:themeColor="text1"/>
          <w:sz w:val="32"/>
          <w:szCs w:val="32"/>
        </w:rPr>
      </w:pPr>
      <w:r>
        <w:rPr>
          <w:rFonts w:ascii="Calibri" w:hAnsi="Calibri" w:cs="Calibri"/>
          <w:color w:val="000000" w:themeColor="text1"/>
          <w:sz w:val="32"/>
          <w:szCs w:val="32"/>
        </w:rPr>
        <w:t>GEN</w:t>
      </w:r>
      <w:r w:rsidRPr="00E22428">
        <w:rPr>
          <w:rFonts w:ascii="Calibri" w:hAnsi="Calibri" w:cs="Calibri"/>
          <w:color w:val="000000" w:themeColor="text1"/>
          <w:sz w:val="32"/>
          <w:szCs w:val="32"/>
        </w:rPr>
        <w:t xml:space="preserve">ERATE CAMP: </w:t>
      </w:r>
      <w:r>
        <w:rPr>
          <w:rFonts w:ascii="Calibri" w:hAnsi="Calibri" w:cs="Calibri"/>
          <w:color w:val="000000" w:themeColor="text1"/>
          <w:sz w:val="32"/>
          <w:szCs w:val="32"/>
        </w:rPr>
        <w:t>FOR ALL</w:t>
      </w:r>
    </w:p>
    <w:p w14:paraId="7AEBC218" w14:textId="4C4BE534" w:rsidR="00D93E53" w:rsidRPr="00E22428" w:rsidRDefault="00D93E53" w:rsidP="00D93E53">
      <w:pPr>
        <w:rPr>
          <w:rFonts w:ascii="Calibri" w:hAnsi="Calibri" w:cs="Calibri"/>
          <w:color w:val="000000" w:themeColor="text1"/>
          <w:sz w:val="28"/>
          <w:szCs w:val="28"/>
        </w:rPr>
      </w:pPr>
      <w:r w:rsidRPr="00E22428">
        <w:rPr>
          <w:rFonts w:ascii="Calibri" w:hAnsi="Calibri" w:cs="Calibri"/>
          <w:b/>
          <w:color w:val="000000" w:themeColor="text1"/>
          <w:sz w:val="28"/>
          <w:szCs w:val="28"/>
        </w:rPr>
        <w:t>Session 1:</w:t>
      </w:r>
      <w:r w:rsidRPr="00E22428">
        <w:rPr>
          <w:rFonts w:ascii="Calibri" w:hAnsi="Calibri" w:cs="Calibri"/>
          <w:color w:val="000000" w:themeColor="text1"/>
          <w:sz w:val="28"/>
          <w:szCs w:val="28"/>
        </w:rPr>
        <w:t xml:space="preserve"> </w:t>
      </w:r>
      <w:r>
        <w:rPr>
          <w:rFonts w:ascii="Calibri" w:hAnsi="Calibri" w:cs="Calibri"/>
          <w:color w:val="000000" w:themeColor="text1"/>
          <w:sz w:val="28"/>
          <w:szCs w:val="28"/>
        </w:rPr>
        <w:t>For All People</w:t>
      </w:r>
    </w:p>
    <w:p w14:paraId="4181FBB2" w14:textId="77777777" w:rsidR="00D93E53" w:rsidRPr="00BE1A83" w:rsidRDefault="00D93E53" w:rsidP="00D93E53">
      <w:pPr>
        <w:rPr>
          <w:rFonts w:ascii="Calibri" w:hAnsi="Calibri" w:cs="Calibri"/>
          <w:color w:val="FF0000"/>
        </w:rPr>
      </w:pPr>
    </w:p>
    <w:p w14:paraId="32A1A193" w14:textId="4CEEC5DD" w:rsidR="00D93E53" w:rsidRPr="00E22428" w:rsidRDefault="00D93E53" w:rsidP="00D93E53">
      <w:pPr>
        <w:rPr>
          <w:rFonts w:ascii="Calibri" w:hAnsi="Calibri" w:cs="Calibri"/>
          <w:color w:val="000000" w:themeColor="text1"/>
        </w:rPr>
      </w:pPr>
      <w:r w:rsidRPr="00E22428">
        <w:rPr>
          <w:rFonts w:ascii="Calibri" w:hAnsi="Calibri" w:cs="Calibri"/>
          <w:b/>
          <w:bCs/>
          <w:color w:val="000000" w:themeColor="text1"/>
        </w:rPr>
        <w:t>What We Want Students to Learn:</w:t>
      </w:r>
      <w:r w:rsidRPr="00E22428">
        <w:rPr>
          <w:rFonts w:ascii="Calibri" w:hAnsi="Calibri" w:cs="Calibri"/>
          <w:color w:val="000000" w:themeColor="text1"/>
        </w:rPr>
        <w:t xml:space="preserve"> </w:t>
      </w:r>
      <w:r>
        <w:rPr>
          <w:rFonts w:ascii="Calibri" w:hAnsi="Calibri" w:cs="Calibri"/>
          <w:color w:val="000000" w:themeColor="text1"/>
        </w:rPr>
        <w:t xml:space="preserve">The </w:t>
      </w:r>
      <w:r w:rsidR="00C775E0">
        <w:rPr>
          <w:rFonts w:ascii="Calibri" w:hAnsi="Calibri" w:cs="Calibri"/>
          <w:color w:val="000000" w:themeColor="text1"/>
        </w:rPr>
        <w:t>G</w:t>
      </w:r>
      <w:r>
        <w:rPr>
          <w:rFonts w:ascii="Calibri" w:hAnsi="Calibri" w:cs="Calibri"/>
          <w:color w:val="000000" w:themeColor="text1"/>
        </w:rPr>
        <w:t>ospel is for everyone, regardless of background, past mistakes, or social status.</w:t>
      </w:r>
    </w:p>
    <w:p w14:paraId="7DC049EF" w14:textId="77777777" w:rsidR="00D93E53" w:rsidRPr="00BE1A83" w:rsidRDefault="00D93E53" w:rsidP="00D93E53">
      <w:pPr>
        <w:rPr>
          <w:rFonts w:ascii="Calibri" w:hAnsi="Calibri" w:cs="Calibri"/>
          <w:color w:val="FF0000"/>
        </w:rPr>
      </w:pPr>
    </w:p>
    <w:p w14:paraId="54E1453E" w14:textId="50E9FFE5" w:rsidR="00D93E53" w:rsidRPr="00315495" w:rsidRDefault="00D93E53" w:rsidP="00D93E53">
      <w:pPr>
        <w:rPr>
          <w:rFonts w:ascii="Calibri" w:hAnsi="Calibri" w:cs="Calibri"/>
          <w:color w:val="000000" w:themeColor="text1"/>
        </w:rPr>
      </w:pPr>
      <w:r w:rsidRPr="00D93E53">
        <w:rPr>
          <w:rFonts w:ascii="Calibri" w:hAnsi="Calibri" w:cs="Calibri"/>
          <w:b/>
          <w:bCs/>
          <w:color w:val="000000" w:themeColor="text1"/>
        </w:rPr>
        <w:t xml:space="preserve">What We Want Students to Do </w:t>
      </w:r>
      <w:proofErr w:type="gramStart"/>
      <w:r w:rsidRPr="00D93E53">
        <w:rPr>
          <w:rFonts w:ascii="Calibri" w:hAnsi="Calibri" w:cs="Calibri"/>
          <w:b/>
          <w:bCs/>
          <w:color w:val="000000" w:themeColor="text1"/>
        </w:rPr>
        <w:t>With</w:t>
      </w:r>
      <w:proofErr w:type="gramEnd"/>
      <w:r w:rsidRPr="00D93E53">
        <w:rPr>
          <w:rFonts w:ascii="Calibri" w:hAnsi="Calibri" w:cs="Calibri"/>
          <w:b/>
          <w:bCs/>
          <w:color w:val="000000" w:themeColor="text1"/>
        </w:rPr>
        <w:t xml:space="preserve"> What They Learn: </w:t>
      </w:r>
      <w:r w:rsidR="00D31169">
        <w:rPr>
          <w:rFonts w:ascii="Calibri" w:hAnsi="Calibri" w:cs="Calibri"/>
          <w:color w:val="000000" w:themeColor="text1"/>
        </w:rPr>
        <w:t>To see that the Gospel should change how they see themselves and others.</w:t>
      </w:r>
    </w:p>
    <w:p w14:paraId="612A3942" w14:textId="77777777" w:rsidR="00D93E53" w:rsidRPr="00BE1A83" w:rsidRDefault="00D93E53" w:rsidP="00D93E53">
      <w:pPr>
        <w:rPr>
          <w:rFonts w:ascii="Calibri" w:hAnsi="Calibri" w:cs="Calibri"/>
          <w:color w:val="FF0000"/>
        </w:rPr>
      </w:pPr>
    </w:p>
    <w:p w14:paraId="2D757623" w14:textId="77777777" w:rsidR="00D93E53" w:rsidRPr="00D4017D" w:rsidRDefault="00D93E53" w:rsidP="00D93E53">
      <w:pPr>
        <w:pStyle w:val="Body"/>
        <w:widowControl w:val="0"/>
        <w:rPr>
          <w:rFonts w:ascii="Calibri" w:eastAsia="Arial" w:hAnsi="Calibri" w:cs="Calibri"/>
          <w:b/>
          <w:bCs/>
          <w:color w:val="000000" w:themeColor="text1"/>
        </w:rPr>
      </w:pPr>
      <w:r w:rsidRPr="00E22428">
        <w:rPr>
          <w:rFonts w:ascii="Calibri" w:hAnsi="Calibri" w:cs="Calibri"/>
          <w:b/>
          <w:bCs/>
          <w:color w:val="000000" w:themeColor="text1"/>
        </w:rPr>
        <w:t xml:space="preserve">Scripture: </w:t>
      </w:r>
      <w:r w:rsidRPr="00D4017D">
        <w:rPr>
          <w:rFonts w:ascii="Calibri" w:hAnsi="Calibri" w:cs="Calibri"/>
          <w:color w:val="000000" w:themeColor="text1"/>
        </w:rPr>
        <w:t>Acts 10:34-35, Matthew 28:19-20, Galatians 3:28</w:t>
      </w:r>
    </w:p>
    <w:p w14:paraId="510E9E35" w14:textId="0E41D750" w:rsidR="00D93E53" w:rsidRPr="00BE1A83" w:rsidRDefault="00D93E53" w:rsidP="00D93E53">
      <w:pPr>
        <w:rPr>
          <w:rFonts w:ascii="Calibri" w:hAnsi="Calibri" w:cs="Calibri"/>
          <w:color w:val="FF0000"/>
        </w:rPr>
      </w:pPr>
    </w:p>
    <w:p w14:paraId="5A0E09CF" w14:textId="23D8FD23" w:rsidR="00D93E53" w:rsidRDefault="00D93E53" w:rsidP="00C775E0">
      <w:pPr>
        <w:pStyle w:val="Body"/>
        <w:widowControl w:val="0"/>
        <w:rPr>
          <w:rFonts w:ascii="Calibri" w:hAnsi="Calibri" w:cs="Calibri"/>
          <w:color w:val="000000" w:themeColor="text1"/>
        </w:rPr>
      </w:pPr>
      <w:r w:rsidRPr="00404841">
        <w:rPr>
          <w:rFonts w:ascii="Calibri" w:hAnsi="Calibri" w:cs="Calibri"/>
          <w:b/>
          <w:bCs/>
          <w:color w:val="000000" w:themeColor="text1"/>
        </w:rPr>
        <w:t>Session Snapshot:</w:t>
      </w:r>
      <w:r w:rsidR="00C775E0">
        <w:rPr>
          <w:rFonts w:ascii="Calibri" w:hAnsi="Calibri" w:cs="Calibri"/>
          <w:color w:val="000000" w:themeColor="text1"/>
        </w:rPr>
        <w:t xml:space="preserve"> </w:t>
      </w:r>
      <w:r w:rsidR="00C775E0" w:rsidRPr="00C775E0">
        <w:rPr>
          <w:rFonts w:ascii="Calibri" w:hAnsi="Calibri" w:cs="Calibri"/>
          <w:color w:val="000000" w:themeColor="text1"/>
        </w:rPr>
        <w:t xml:space="preserve">Every culture, every nation, and every generation has sought truth, purpose, and salvation in some way, but only one message has remained unshaken – the Gospel of Jesus Christ. It is not bound by borders, traditions, or status; it is </w:t>
      </w:r>
      <w:r w:rsidR="00A87CD5">
        <w:rPr>
          <w:rFonts w:ascii="Calibri" w:hAnsi="Calibri" w:cs="Calibri"/>
          <w:color w:val="000000" w:themeColor="text1"/>
        </w:rPr>
        <w:t>for all</w:t>
      </w:r>
      <w:r w:rsidR="00C775E0" w:rsidRPr="00C775E0">
        <w:rPr>
          <w:rFonts w:ascii="Calibri" w:hAnsi="Calibri" w:cs="Calibri"/>
          <w:color w:val="000000" w:themeColor="text1"/>
        </w:rPr>
        <w:t xml:space="preserve"> people, </w:t>
      </w:r>
      <w:r w:rsidR="00A87CD5">
        <w:rPr>
          <w:rFonts w:ascii="Calibri" w:hAnsi="Calibri" w:cs="Calibri"/>
          <w:color w:val="000000" w:themeColor="text1"/>
        </w:rPr>
        <w:t>in all</w:t>
      </w:r>
      <w:r w:rsidR="00C775E0" w:rsidRPr="00C775E0">
        <w:rPr>
          <w:rFonts w:ascii="Calibri" w:hAnsi="Calibri" w:cs="Calibri"/>
          <w:color w:val="000000" w:themeColor="text1"/>
        </w:rPr>
        <w:t xml:space="preserve"> places, </w:t>
      </w:r>
      <w:r w:rsidR="00A87CD5">
        <w:rPr>
          <w:rFonts w:ascii="Calibri" w:hAnsi="Calibri" w:cs="Calibri"/>
          <w:color w:val="000000" w:themeColor="text1"/>
        </w:rPr>
        <w:t>and for all</w:t>
      </w:r>
      <w:r w:rsidR="00C775E0" w:rsidRPr="00C775E0">
        <w:rPr>
          <w:rFonts w:ascii="Calibri" w:hAnsi="Calibri" w:cs="Calibri"/>
          <w:color w:val="000000" w:themeColor="text1"/>
        </w:rPr>
        <w:t xml:space="preserve"> time. No one is too far broken or too lost</w:t>
      </w:r>
      <w:r w:rsidR="00C775E0">
        <w:rPr>
          <w:rFonts w:ascii="Calibri" w:hAnsi="Calibri" w:cs="Calibri"/>
          <w:color w:val="000000" w:themeColor="text1"/>
        </w:rPr>
        <w:t xml:space="preserve"> </w:t>
      </w:r>
      <w:r w:rsidR="00C775E0" w:rsidRPr="00C775E0">
        <w:rPr>
          <w:rFonts w:ascii="Calibri" w:hAnsi="Calibri" w:cs="Calibri"/>
          <w:color w:val="000000" w:themeColor="text1"/>
        </w:rPr>
        <w:t xml:space="preserve">for the love of </w:t>
      </w:r>
      <w:r w:rsidR="00A87CD5">
        <w:rPr>
          <w:rFonts w:ascii="Calibri" w:hAnsi="Calibri" w:cs="Calibri"/>
          <w:color w:val="000000" w:themeColor="text1"/>
        </w:rPr>
        <w:t xml:space="preserve">Jesus </w:t>
      </w:r>
      <w:r w:rsidR="00C775E0" w:rsidRPr="00C775E0">
        <w:rPr>
          <w:rFonts w:ascii="Calibri" w:hAnsi="Calibri" w:cs="Calibri"/>
          <w:color w:val="000000" w:themeColor="text1"/>
        </w:rPr>
        <w:t>Christ to reach them.</w:t>
      </w:r>
    </w:p>
    <w:p w14:paraId="2875E6BD" w14:textId="77777777" w:rsidR="00C775E0" w:rsidRPr="00C775E0" w:rsidRDefault="00C775E0" w:rsidP="00C775E0">
      <w:pPr>
        <w:pStyle w:val="Body"/>
        <w:widowControl w:val="0"/>
        <w:rPr>
          <w:rFonts w:ascii="Calibri" w:hAnsi="Calibri" w:cs="Calibri"/>
          <w:color w:val="000000" w:themeColor="text1"/>
        </w:rPr>
      </w:pPr>
    </w:p>
    <w:p w14:paraId="679B3F3C" w14:textId="77777777" w:rsidR="00D93E53" w:rsidRPr="00BE1A83" w:rsidRDefault="00D93E53" w:rsidP="00D93E53">
      <w:pPr>
        <w:pStyle w:val="BodyA"/>
        <w:pBdr>
          <w:top w:val="single" w:sz="4" w:space="1" w:color="auto"/>
          <w:bottom w:val="none" w:sz="0" w:space="0" w:color="auto"/>
        </w:pBdr>
        <w:tabs>
          <w:tab w:val="left" w:pos="2048"/>
          <w:tab w:val="left" w:pos="6256"/>
        </w:tabs>
        <w:spacing w:line="240" w:lineRule="auto"/>
        <w:outlineLvl w:val="0"/>
        <w:rPr>
          <w:rFonts w:ascii="Calibri" w:hAnsi="Calibri" w:cs="Calibri"/>
          <w:color w:val="FF0000"/>
          <w:sz w:val="24"/>
          <w:szCs w:val="24"/>
        </w:rPr>
      </w:pPr>
    </w:p>
    <w:p w14:paraId="49D5D65C" w14:textId="77777777" w:rsidR="00D93E53" w:rsidRPr="007E6F24" w:rsidRDefault="00D93E53" w:rsidP="00D93E53">
      <w:pPr>
        <w:pStyle w:val="BodyA"/>
        <w:pBdr>
          <w:top w:val="single" w:sz="4" w:space="1" w:color="auto"/>
          <w:bottom w:val="none" w:sz="0" w:space="0" w:color="auto"/>
        </w:pBdr>
        <w:tabs>
          <w:tab w:val="left" w:pos="2048"/>
          <w:tab w:val="left" w:pos="6256"/>
        </w:tabs>
        <w:spacing w:line="240" w:lineRule="auto"/>
        <w:outlineLvl w:val="0"/>
        <w:rPr>
          <w:rFonts w:ascii="Calibri" w:eastAsia="Calibri" w:hAnsi="Calibri" w:cs="Calibri"/>
          <w:b/>
          <w:color w:val="000000" w:themeColor="text1"/>
          <w:sz w:val="32"/>
          <w:szCs w:val="32"/>
        </w:rPr>
      </w:pPr>
      <w:r w:rsidRPr="007E6F24">
        <w:rPr>
          <w:rFonts w:ascii="Calibri" w:hAnsi="Calibri" w:cs="Calibri"/>
          <w:b/>
          <w:color w:val="000000" w:themeColor="text1"/>
          <w:sz w:val="32"/>
          <w:szCs w:val="32"/>
        </w:rPr>
        <w:t>Bible Background</w:t>
      </w:r>
    </w:p>
    <w:p w14:paraId="2B8D610A" w14:textId="77777777" w:rsidR="00D93E53" w:rsidRPr="007E6F24" w:rsidRDefault="00D93E53" w:rsidP="00D93E53">
      <w:pPr>
        <w:pStyle w:val="BodyA"/>
        <w:pBdr>
          <w:top w:val="single" w:sz="4" w:space="1" w:color="auto"/>
          <w:bottom w:val="none" w:sz="0" w:space="0" w:color="auto"/>
        </w:pBdr>
        <w:spacing w:line="240" w:lineRule="auto"/>
        <w:rPr>
          <w:rFonts w:ascii="Calibri" w:eastAsia="Calibri" w:hAnsi="Calibri" w:cs="Calibri"/>
          <w:i/>
          <w:iCs/>
          <w:color w:val="000000" w:themeColor="text1"/>
          <w:sz w:val="24"/>
          <w:szCs w:val="24"/>
        </w:rPr>
      </w:pPr>
      <w:r w:rsidRPr="007E6F24">
        <w:rPr>
          <w:rFonts w:ascii="Calibri" w:hAnsi="Calibri" w:cs="Calibri"/>
          <w:i/>
          <w:iCs/>
          <w:color w:val="000000" w:themeColor="text1"/>
          <w:sz w:val="24"/>
          <w:szCs w:val="24"/>
        </w:rPr>
        <w:t>The Bible Background is a focused, brief overview of some of the background info for the main passage you will be teaching.</w:t>
      </w:r>
    </w:p>
    <w:p w14:paraId="69D07966" w14:textId="77777777" w:rsidR="00D93E53" w:rsidRPr="007E6F24" w:rsidRDefault="00D93E53" w:rsidP="00D93E53">
      <w:pPr>
        <w:pStyle w:val="BodyA"/>
        <w:pBdr>
          <w:top w:val="single" w:sz="4" w:space="1" w:color="auto"/>
          <w:bottom w:val="none" w:sz="0" w:space="0" w:color="auto"/>
        </w:pBdr>
        <w:spacing w:line="240" w:lineRule="auto"/>
        <w:outlineLvl w:val="0"/>
        <w:rPr>
          <w:rFonts w:ascii="Calibri" w:eastAsia="Calibri" w:hAnsi="Calibri" w:cs="Calibri"/>
          <w:color w:val="000000" w:themeColor="text1"/>
          <w:sz w:val="24"/>
          <w:szCs w:val="24"/>
        </w:rPr>
      </w:pPr>
    </w:p>
    <w:p w14:paraId="7DCE23CE" w14:textId="77777777" w:rsidR="00D93E53" w:rsidRPr="007E6F24" w:rsidRDefault="00D93E53" w:rsidP="00D93E53">
      <w:pPr>
        <w:pStyle w:val="BodyA"/>
        <w:pBdr>
          <w:top w:val="single" w:sz="4" w:space="1" w:color="auto"/>
          <w:bottom w:val="none" w:sz="0" w:space="0" w:color="auto"/>
        </w:pBdr>
        <w:spacing w:line="240" w:lineRule="auto"/>
        <w:outlineLvl w:val="0"/>
        <w:rPr>
          <w:rFonts w:ascii="Calibri" w:eastAsia="Calibri" w:hAnsi="Calibri" w:cs="Calibri"/>
          <w:bCs/>
          <w:color w:val="000000" w:themeColor="text1"/>
          <w:sz w:val="28"/>
          <w:szCs w:val="28"/>
        </w:rPr>
      </w:pPr>
      <w:r w:rsidRPr="007E6F24">
        <w:rPr>
          <w:rFonts w:ascii="Calibri" w:hAnsi="Calibri" w:cs="Calibri"/>
          <w:bCs/>
          <w:color w:val="000000" w:themeColor="text1"/>
          <w:sz w:val="28"/>
          <w:szCs w:val="28"/>
        </w:rPr>
        <w:t>Teacher Prep Video</w:t>
      </w:r>
    </w:p>
    <w:p w14:paraId="6840894C" w14:textId="54A6DDF2" w:rsidR="00D93E53" w:rsidRPr="007E6F24" w:rsidRDefault="00D93E53" w:rsidP="00D93E53">
      <w:pPr>
        <w:pBdr>
          <w:top w:val="single" w:sz="4" w:space="1" w:color="auto"/>
        </w:pBdr>
        <w:rPr>
          <w:rFonts w:ascii="Calibri" w:eastAsia="Calibri" w:hAnsi="Calibri" w:cs="Calibri"/>
          <w:color w:val="000000" w:themeColor="text1"/>
        </w:rPr>
      </w:pPr>
      <w:r w:rsidRPr="007E6F24">
        <w:rPr>
          <w:rFonts w:ascii="Calibri" w:hAnsi="Calibri" w:cs="Calibri"/>
          <w:color w:val="000000" w:themeColor="text1"/>
          <w:shd w:val="clear" w:color="auto" w:fill="FFFFFF"/>
        </w:rPr>
        <w:t xml:space="preserve">Each </w:t>
      </w:r>
      <w:r w:rsidR="00C47359">
        <w:rPr>
          <w:rFonts w:ascii="Calibri" w:hAnsi="Calibri" w:cs="Calibri"/>
          <w:color w:val="000000" w:themeColor="text1"/>
          <w:shd w:val="clear" w:color="auto" w:fill="FFFFFF"/>
        </w:rPr>
        <w:t>Leader’s</w:t>
      </w:r>
      <w:r w:rsidRPr="007E6F24">
        <w:rPr>
          <w:rFonts w:ascii="Calibri" w:hAnsi="Calibri" w:cs="Calibri"/>
          <w:color w:val="000000" w:themeColor="text1"/>
          <w:shd w:val="clear" w:color="auto" w:fill="FFFFFF"/>
        </w:rPr>
        <w:t xml:space="preserve"> Guide comes with a </w:t>
      </w:r>
      <w:r w:rsidRPr="007E6F24">
        <w:rPr>
          <w:rFonts w:ascii="Calibri" w:hAnsi="Calibri" w:cs="Calibri"/>
          <w:i/>
          <w:iCs/>
          <w:color w:val="000000" w:themeColor="text1"/>
          <w:shd w:val="clear" w:color="auto" w:fill="FFFFFF"/>
        </w:rPr>
        <w:t>Teacher Prep Video</w:t>
      </w:r>
      <w:r w:rsidRPr="007E6F24">
        <w:rPr>
          <w:rFonts w:ascii="Calibri" w:hAnsi="Calibri" w:cs="Calibri"/>
          <w:color w:val="000000" w:themeColor="text1"/>
          <w:shd w:val="clear" w:color="auto" w:fill="FFFFFF"/>
        </w:rPr>
        <w:t>. These</w:t>
      </w:r>
      <w:r w:rsidRPr="007E6F24">
        <w:rPr>
          <w:rFonts w:ascii="Calibri" w:hAnsi="Calibri" w:cs="Calibri"/>
          <w:i/>
          <w:iCs/>
          <w:color w:val="000000" w:themeColor="text1"/>
          <w:shd w:val="clear" w:color="auto" w:fill="FFFFFF"/>
        </w:rPr>
        <w:t xml:space="preserve"> </w:t>
      </w:r>
      <w:r w:rsidRPr="007E6F24">
        <w:rPr>
          <w:rFonts w:ascii="Calibri" w:hAnsi="Calibri" w:cs="Calibri"/>
          <w:color w:val="000000" w:themeColor="text1"/>
          <w:shd w:val="clear" w:color="auto" w:fill="FFFFFF"/>
        </w:rPr>
        <w:t>are short videos designed to help you grasp the main point of the lesson as you prepare to teach.</w:t>
      </w:r>
    </w:p>
    <w:p w14:paraId="0EE0255E" w14:textId="77777777" w:rsidR="00D93E53" w:rsidRPr="007E6F24" w:rsidRDefault="00D93E53" w:rsidP="00D93E53">
      <w:pPr>
        <w:pBdr>
          <w:top w:val="single" w:sz="4" w:space="1" w:color="auto"/>
        </w:pBdr>
        <w:rPr>
          <w:rFonts w:ascii="Calibri" w:eastAsia="Calibri" w:hAnsi="Calibri" w:cs="Calibri"/>
          <w:color w:val="000000" w:themeColor="text1"/>
        </w:rPr>
      </w:pPr>
    </w:p>
    <w:p w14:paraId="48064B2F" w14:textId="1F3E4DB0" w:rsidR="00D93E53" w:rsidRPr="007E6F24" w:rsidRDefault="00D93E53" w:rsidP="00D93E53">
      <w:pPr>
        <w:rPr>
          <w:rFonts w:ascii="Calibri" w:hAnsi="Calibri" w:cs="Calibri"/>
          <w:color w:val="000000" w:themeColor="text1"/>
        </w:rPr>
      </w:pPr>
      <w:r w:rsidRPr="007E6F24">
        <w:rPr>
          <w:rFonts w:ascii="Calibri" w:hAnsi="Calibri" w:cs="Calibri"/>
          <w:color w:val="000000" w:themeColor="text1"/>
        </w:rPr>
        <w:t xml:space="preserve">To access your </w:t>
      </w:r>
      <w:r>
        <w:rPr>
          <w:rFonts w:ascii="Calibri" w:hAnsi="Calibri" w:cs="Calibri"/>
          <w:i/>
          <w:iCs/>
          <w:color w:val="000000" w:themeColor="text1"/>
        </w:rPr>
        <w:t>For All</w:t>
      </w:r>
      <w:r w:rsidRPr="007E6F24">
        <w:rPr>
          <w:rFonts w:ascii="Calibri" w:hAnsi="Calibri" w:cs="Calibri"/>
          <w:i/>
          <w:iCs/>
          <w:color w:val="000000" w:themeColor="text1"/>
        </w:rPr>
        <w:t xml:space="preserve"> </w:t>
      </w:r>
      <w:r w:rsidRPr="007E6F24">
        <w:rPr>
          <w:rFonts w:ascii="Calibri" w:hAnsi="Calibri" w:cs="Calibri"/>
          <w:color w:val="000000" w:themeColor="text1"/>
        </w:rPr>
        <w:t>Lesson 1 Teacher Prep Video, click on the link below:</w:t>
      </w:r>
    </w:p>
    <w:p w14:paraId="0C2A1E57" w14:textId="66B1C904" w:rsidR="00D93E53" w:rsidRDefault="00581E2C" w:rsidP="00581E2C">
      <w:pPr>
        <w:pStyle w:val="ListParagraph"/>
        <w:numPr>
          <w:ilvl w:val="0"/>
          <w:numId w:val="20"/>
        </w:numPr>
      </w:pPr>
      <w:r>
        <w:fldChar w:fldCharType="begin"/>
      </w:r>
      <w:r>
        <w:instrText>HYPERLINK "https://youtu.be/poL4sX3Xc4A" \t "_blank"</w:instrText>
      </w:r>
      <w:r>
        <w:fldChar w:fldCharType="separate"/>
      </w:r>
      <w:r w:rsidRPr="00581E2C">
        <w:rPr>
          <w:rStyle w:val="Hyperlink"/>
          <w:rFonts w:ascii="Aptos" w:eastAsiaTheme="majorEastAsia" w:hAnsi="Aptos"/>
          <w:sz w:val="27"/>
          <w:szCs w:val="27"/>
          <w:shd w:val="clear" w:color="auto" w:fill="FFFFFF"/>
        </w:rPr>
        <w:t>https://youtu.be/poL4sX3Xc4A</w:t>
      </w:r>
      <w:r>
        <w:fldChar w:fldCharType="end"/>
      </w:r>
    </w:p>
    <w:p w14:paraId="276DB3E5" w14:textId="77777777" w:rsidR="00581E2C" w:rsidRPr="00BE1A83" w:rsidRDefault="00581E2C" w:rsidP="00D93E53">
      <w:pPr>
        <w:rPr>
          <w:rFonts w:ascii="Calibri" w:eastAsia="Calibri" w:hAnsi="Calibri" w:cs="Calibri"/>
          <w:color w:val="FF0000"/>
        </w:rPr>
      </w:pPr>
    </w:p>
    <w:p w14:paraId="46DA9D89" w14:textId="77777777" w:rsidR="00D93E53" w:rsidRPr="00183831" w:rsidRDefault="00D93E53" w:rsidP="00D93E53">
      <w:pPr>
        <w:rPr>
          <w:rFonts w:ascii="Calibri" w:eastAsia="Calibri" w:hAnsi="Calibri" w:cs="Calibri"/>
          <w:color w:val="000000" w:themeColor="text1"/>
          <w:sz w:val="32"/>
          <w:szCs w:val="32"/>
        </w:rPr>
      </w:pPr>
      <w:r w:rsidRPr="00183831">
        <w:rPr>
          <w:rFonts w:ascii="Calibri" w:hAnsi="Calibri" w:cs="Calibri"/>
          <w:bCs/>
          <w:color w:val="000000" w:themeColor="text1"/>
          <w:sz w:val="32"/>
          <w:szCs w:val="32"/>
        </w:rPr>
        <w:t>The Details</w:t>
      </w:r>
    </w:p>
    <w:p w14:paraId="4BDA77DF" w14:textId="77777777" w:rsidR="00D93E53" w:rsidRDefault="00D93E53" w:rsidP="00D93E53">
      <w:pPr>
        <w:outlineLvl w:val="0"/>
        <w:rPr>
          <w:rFonts w:ascii="Calibri" w:hAnsi="Calibri"/>
          <w:u w:val="single"/>
        </w:rPr>
      </w:pPr>
    </w:p>
    <w:p w14:paraId="17357D75" w14:textId="04E80614" w:rsidR="00D93E53" w:rsidRPr="00710B4F" w:rsidRDefault="00D93E53" w:rsidP="00D93E53">
      <w:pPr>
        <w:outlineLvl w:val="0"/>
        <w:rPr>
          <w:rFonts w:ascii="Calibri" w:hAnsi="Calibri"/>
          <w:u w:val="single"/>
        </w:rPr>
      </w:pPr>
      <w:r>
        <w:rPr>
          <w:rFonts w:ascii="Calibri" w:hAnsi="Calibri"/>
          <w:u w:val="single"/>
        </w:rPr>
        <w:t>Acts</w:t>
      </w:r>
    </w:p>
    <w:p w14:paraId="65CD4594" w14:textId="77777777" w:rsidR="00D93E53" w:rsidRPr="00C775EE" w:rsidRDefault="00D93E53" w:rsidP="00D93E53">
      <w:pPr>
        <w:numPr>
          <w:ilvl w:val="0"/>
          <w:numId w:val="11"/>
        </w:numPr>
        <w:rPr>
          <w:rFonts w:ascii="Calibri" w:hAnsi="Calibri"/>
          <w:b/>
        </w:rPr>
      </w:pPr>
      <w:r w:rsidRPr="00C775EE">
        <w:rPr>
          <w:rFonts w:ascii="Calibri" w:hAnsi="Calibri"/>
          <w:b/>
        </w:rPr>
        <w:t>Author:</w:t>
      </w:r>
      <w:r w:rsidRPr="00C775EE">
        <w:rPr>
          <w:rFonts w:ascii="Calibri" w:hAnsi="Calibri"/>
        </w:rPr>
        <w:t xml:space="preserve"> Acts has long been held to be a letter from Luke, a Gentile physician, to a man named Theophilus, possibly a benefactor of some sort.</w:t>
      </w:r>
    </w:p>
    <w:p w14:paraId="0EF33096" w14:textId="05362822" w:rsidR="00D93E53" w:rsidRPr="00C775EE" w:rsidRDefault="00D93E53" w:rsidP="00D93E53">
      <w:pPr>
        <w:numPr>
          <w:ilvl w:val="0"/>
          <w:numId w:val="11"/>
        </w:numPr>
        <w:rPr>
          <w:rFonts w:ascii="Calibri" w:hAnsi="Calibri"/>
        </w:rPr>
      </w:pPr>
      <w:r w:rsidRPr="00C775EE">
        <w:rPr>
          <w:rFonts w:ascii="Calibri" w:hAnsi="Calibri"/>
          <w:b/>
        </w:rPr>
        <w:t>Time frame:</w:t>
      </w:r>
      <w:r w:rsidRPr="00C775EE">
        <w:rPr>
          <w:rFonts w:ascii="Calibri" w:hAnsi="Calibri"/>
        </w:rPr>
        <w:t xml:space="preserve"> There is some debate over when Acts was written. The suggested dates are between 70 </w:t>
      </w:r>
      <w:r w:rsidR="0088674D">
        <w:rPr>
          <w:rFonts w:ascii="Calibri" w:hAnsi="Calibri"/>
        </w:rPr>
        <w:t>A.D.</w:t>
      </w:r>
      <w:r w:rsidRPr="00C775EE">
        <w:rPr>
          <w:rFonts w:ascii="Calibri" w:hAnsi="Calibri"/>
        </w:rPr>
        <w:t xml:space="preserve"> and 80 </w:t>
      </w:r>
      <w:r w:rsidR="0088674D">
        <w:rPr>
          <w:rFonts w:ascii="Calibri" w:hAnsi="Calibri"/>
        </w:rPr>
        <w:t>A.D</w:t>
      </w:r>
      <w:r w:rsidRPr="00C775EE">
        <w:rPr>
          <w:rFonts w:ascii="Calibri" w:hAnsi="Calibri"/>
        </w:rPr>
        <w:t>.</w:t>
      </w:r>
    </w:p>
    <w:p w14:paraId="229B9A99" w14:textId="79D5021F" w:rsidR="00D93E53" w:rsidRPr="00C775EE" w:rsidRDefault="00D93E53" w:rsidP="00D93E53">
      <w:pPr>
        <w:numPr>
          <w:ilvl w:val="0"/>
          <w:numId w:val="5"/>
        </w:numPr>
        <w:rPr>
          <w:rFonts w:ascii="Calibri" w:hAnsi="Calibri"/>
        </w:rPr>
      </w:pPr>
      <w:r w:rsidRPr="00C775EE">
        <w:rPr>
          <w:rFonts w:ascii="Calibri" w:hAnsi="Calibri"/>
          <w:b/>
        </w:rPr>
        <w:t>Purpose:</w:t>
      </w:r>
      <w:r w:rsidRPr="00C775EE">
        <w:rPr>
          <w:rFonts w:ascii="Calibri" w:hAnsi="Calibri"/>
        </w:rPr>
        <w:t xml:space="preserve"> The Book of Acts is a second letter to Theophilus that tells the story of the early Church following </w:t>
      </w:r>
      <w:r w:rsidR="00C47359">
        <w:rPr>
          <w:rFonts w:ascii="Calibri" w:hAnsi="Calibri"/>
        </w:rPr>
        <w:t>Jesus’s</w:t>
      </w:r>
      <w:r w:rsidRPr="00C775EE">
        <w:rPr>
          <w:rFonts w:ascii="Calibri" w:hAnsi="Calibri"/>
        </w:rPr>
        <w:t xml:space="preserve"> resurrection. The book begins with </w:t>
      </w:r>
      <w:r w:rsidR="00C47359">
        <w:rPr>
          <w:rFonts w:ascii="Calibri" w:hAnsi="Calibri"/>
        </w:rPr>
        <w:t>Jesus’s</w:t>
      </w:r>
      <w:r w:rsidRPr="00C775EE">
        <w:rPr>
          <w:rFonts w:ascii="Calibri" w:hAnsi="Calibri"/>
        </w:rPr>
        <w:t xml:space="preserve"> ascension and His command of His followers to proclaim the Gospel in Jerusalem, Judea, Samaria, and to the ends of the earth. The rest of the book traces this journey as the early church leaders proclaim the Gospel and plant churches. </w:t>
      </w:r>
    </w:p>
    <w:p w14:paraId="1D9A59D1" w14:textId="77777777" w:rsidR="00D93E53" w:rsidRDefault="00D93E53" w:rsidP="00D93E53">
      <w:pPr>
        <w:rPr>
          <w:rFonts w:ascii="Calibri" w:hAnsi="Calibri"/>
        </w:rPr>
      </w:pPr>
    </w:p>
    <w:p w14:paraId="45745695" w14:textId="2E27786C" w:rsidR="00D93E53" w:rsidRPr="005013E3" w:rsidRDefault="00D93E53" w:rsidP="00D93E53">
      <w:pPr>
        <w:outlineLvl w:val="0"/>
        <w:rPr>
          <w:rFonts w:ascii="Calibri" w:eastAsia="ヒラギノ角ゴ Pro W3" w:hAnsi="Calibri"/>
          <w:u w:val="single"/>
        </w:rPr>
      </w:pPr>
      <w:r>
        <w:rPr>
          <w:rFonts w:ascii="Calibri" w:eastAsia="ヒラギノ角ゴ Pro W3" w:hAnsi="Calibri"/>
          <w:u w:val="single"/>
        </w:rPr>
        <w:t>Matthew</w:t>
      </w:r>
    </w:p>
    <w:p w14:paraId="45323975" w14:textId="77777777" w:rsidR="00D93E53" w:rsidRPr="00590A1A" w:rsidRDefault="00D93E53" w:rsidP="00D93E53">
      <w:pPr>
        <w:numPr>
          <w:ilvl w:val="0"/>
          <w:numId w:val="5"/>
        </w:numPr>
        <w:outlineLvl w:val="0"/>
        <w:rPr>
          <w:rFonts w:ascii="Calibri" w:hAnsi="Calibri"/>
        </w:rPr>
      </w:pPr>
      <w:r w:rsidRPr="00590A1A">
        <w:rPr>
          <w:rFonts w:ascii="Calibri" w:hAnsi="Calibri"/>
          <w:b/>
        </w:rPr>
        <w:t>Author:</w:t>
      </w:r>
      <w:r w:rsidRPr="00590A1A">
        <w:rPr>
          <w:rFonts w:ascii="Calibri" w:hAnsi="Calibri"/>
          <w:i/>
        </w:rPr>
        <w:t xml:space="preserve"> </w:t>
      </w:r>
      <w:r w:rsidRPr="00590A1A">
        <w:rPr>
          <w:rFonts w:ascii="Calibri" w:hAnsi="Calibri"/>
        </w:rPr>
        <w:t xml:space="preserve">Matthew, a former tax collector, was a disciple of Jesus and a firsthand witness to the stories he relates in his Gospel. </w:t>
      </w:r>
    </w:p>
    <w:p w14:paraId="32D31CD0" w14:textId="7853A340" w:rsidR="00D93E53" w:rsidRPr="00590A1A" w:rsidRDefault="00D93E53" w:rsidP="00D93E53">
      <w:pPr>
        <w:numPr>
          <w:ilvl w:val="0"/>
          <w:numId w:val="5"/>
        </w:numPr>
        <w:rPr>
          <w:rFonts w:ascii="Calibri" w:hAnsi="Calibri"/>
        </w:rPr>
      </w:pPr>
      <w:r w:rsidRPr="00590A1A">
        <w:rPr>
          <w:rFonts w:ascii="Calibri" w:hAnsi="Calibri"/>
          <w:b/>
        </w:rPr>
        <w:t>Time frame:</w:t>
      </w:r>
      <w:r w:rsidRPr="00590A1A">
        <w:rPr>
          <w:rFonts w:ascii="Calibri" w:hAnsi="Calibri"/>
        </w:rPr>
        <w:t xml:space="preserve"> Most people hold to </w:t>
      </w:r>
      <w:r w:rsidR="00C47359">
        <w:rPr>
          <w:rFonts w:ascii="Calibri" w:hAnsi="Calibri"/>
        </w:rPr>
        <w:t>Matthew’s</w:t>
      </w:r>
      <w:r w:rsidRPr="00590A1A">
        <w:rPr>
          <w:rFonts w:ascii="Calibri" w:hAnsi="Calibri"/>
        </w:rPr>
        <w:t xml:space="preserve"> Gospel being written in the late </w:t>
      </w:r>
      <w:r w:rsidR="0088674D">
        <w:rPr>
          <w:rFonts w:ascii="Calibri" w:hAnsi="Calibri"/>
        </w:rPr>
        <w:t>A.D.</w:t>
      </w:r>
      <w:r w:rsidRPr="00590A1A">
        <w:rPr>
          <w:rFonts w:ascii="Calibri" w:hAnsi="Calibri"/>
        </w:rPr>
        <w:t xml:space="preserve"> 50s or 60s, though there are some who think it was written after the destruction of the Temple in </w:t>
      </w:r>
      <w:r w:rsidR="0088674D">
        <w:rPr>
          <w:rFonts w:ascii="Calibri" w:hAnsi="Calibri"/>
        </w:rPr>
        <w:t>A.D.</w:t>
      </w:r>
      <w:r w:rsidRPr="00590A1A">
        <w:rPr>
          <w:rFonts w:ascii="Calibri" w:hAnsi="Calibri"/>
        </w:rPr>
        <w:t xml:space="preserve"> 70. </w:t>
      </w:r>
    </w:p>
    <w:p w14:paraId="68053333" w14:textId="77777777" w:rsidR="00D93E53" w:rsidRPr="00590A1A" w:rsidRDefault="00D93E53" w:rsidP="00D93E53">
      <w:pPr>
        <w:numPr>
          <w:ilvl w:val="0"/>
          <w:numId w:val="5"/>
        </w:numPr>
        <w:rPr>
          <w:rFonts w:ascii="Calibri" w:hAnsi="Calibri"/>
          <w:b/>
        </w:rPr>
      </w:pPr>
      <w:r w:rsidRPr="00590A1A">
        <w:rPr>
          <w:rFonts w:ascii="Calibri" w:hAnsi="Calibri"/>
          <w:b/>
        </w:rPr>
        <w:lastRenderedPageBreak/>
        <w:t xml:space="preserve">Purpose: </w:t>
      </w:r>
      <w:r w:rsidRPr="00590A1A">
        <w:rPr>
          <w:rFonts w:ascii="Calibri" w:hAnsi="Calibri"/>
        </w:rPr>
        <w:t>Matthew was writing to a primarily Jewish audience to convince them that Jesus was indeed the long-awaited Messiah. But he was probably aware of a Gentile audience, as his Gospel makes the case that the saving truth of Christ is for all nations.</w:t>
      </w:r>
    </w:p>
    <w:p w14:paraId="7B06A5F7" w14:textId="77777777" w:rsidR="00D93E53" w:rsidRDefault="00D93E53" w:rsidP="00D93E53">
      <w:pPr>
        <w:rPr>
          <w:rFonts w:ascii="Calibri" w:hAnsi="Calibri"/>
        </w:rPr>
      </w:pPr>
    </w:p>
    <w:p w14:paraId="4919F622" w14:textId="0DB98BFF" w:rsidR="00D93E53" w:rsidRPr="00A10ACB" w:rsidRDefault="00D93E53" w:rsidP="00D93E53">
      <w:pPr>
        <w:outlineLvl w:val="0"/>
        <w:rPr>
          <w:rFonts w:ascii="Calibri" w:hAnsi="Calibri"/>
          <w:u w:val="single"/>
        </w:rPr>
      </w:pPr>
      <w:r>
        <w:rPr>
          <w:rFonts w:ascii="Calibri" w:hAnsi="Calibri"/>
          <w:u w:val="single"/>
        </w:rPr>
        <w:t>Galatians</w:t>
      </w:r>
    </w:p>
    <w:p w14:paraId="34DCF0FF" w14:textId="3E7DE2C5" w:rsidR="00D93E53" w:rsidRPr="00432F10" w:rsidRDefault="00D93E53" w:rsidP="00D93E53">
      <w:pPr>
        <w:numPr>
          <w:ilvl w:val="0"/>
          <w:numId w:val="10"/>
        </w:numPr>
        <w:rPr>
          <w:rFonts w:ascii="Calibri" w:hAnsi="Calibri"/>
        </w:rPr>
      </w:pPr>
      <w:r w:rsidRPr="00432F10">
        <w:rPr>
          <w:rFonts w:ascii="Calibri" w:hAnsi="Calibri"/>
          <w:b/>
        </w:rPr>
        <w:t>Author:</w:t>
      </w:r>
      <w:r w:rsidRPr="00432F10">
        <w:rPr>
          <w:rFonts w:ascii="Calibri" w:hAnsi="Calibri"/>
          <w:i/>
        </w:rPr>
        <w:t xml:space="preserve"> </w:t>
      </w:r>
      <w:r w:rsidRPr="00432F10">
        <w:rPr>
          <w:rFonts w:ascii="Calibri" w:hAnsi="Calibri"/>
        </w:rPr>
        <w:t xml:space="preserve">Paul, the persecutor-of-Christians-turned-missionary, is the author of the Letter to the Galatians (see Acts 7:57-8:3 and 9:1-31). After his conversion on the road to Damascus, Paul set out on several journeys to proclaim the salvation available through </w:t>
      </w:r>
      <w:r w:rsidR="00C47359">
        <w:rPr>
          <w:rFonts w:ascii="Calibri" w:hAnsi="Calibri"/>
        </w:rPr>
        <w:t>Jesus’</w:t>
      </w:r>
      <w:r w:rsidRPr="00432F10">
        <w:rPr>
          <w:rFonts w:ascii="Calibri" w:hAnsi="Calibri"/>
        </w:rPr>
        <w:t xml:space="preserve"> death and resurrection. Several churches were planted </w:t>
      </w:r>
      <w:proofErr w:type="gramStart"/>
      <w:r w:rsidRPr="00432F10">
        <w:rPr>
          <w:rFonts w:ascii="Calibri" w:hAnsi="Calibri"/>
        </w:rPr>
        <w:t>as a result of</w:t>
      </w:r>
      <w:proofErr w:type="gramEnd"/>
      <w:r w:rsidRPr="00432F10">
        <w:rPr>
          <w:rFonts w:ascii="Calibri" w:hAnsi="Calibri"/>
        </w:rPr>
        <w:t xml:space="preserve"> </w:t>
      </w:r>
      <w:r w:rsidR="00C47359">
        <w:rPr>
          <w:rFonts w:ascii="Calibri" w:hAnsi="Calibri"/>
        </w:rPr>
        <w:t>Paul’s</w:t>
      </w:r>
      <w:r w:rsidRPr="00432F10">
        <w:rPr>
          <w:rFonts w:ascii="Calibri" w:hAnsi="Calibri"/>
        </w:rPr>
        <w:t xml:space="preserve"> leadership, including the church in Galatia.</w:t>
      </w:r>
    </w:p>
    <w:p w14:paraId="742598E3" w14:textId="32EC47D7" w:rsidR="00D93E53" w:rsidRDefault="00D93E53" w:rsidP="00D93E53">
      <w:pPr>
        <w:numPr>
          <w:ilvl w:val="0"/>
          <w:numId w:val="10"/>
        </w:numPr>
        <w:rPr>
          <w:rFonts w:ascii="Calibri" w:hAnsi="Calibri"/>
        </w:rPr>
      </w:pPr>
      <w:r w:rsidRPr="00432F10">
        <w:rPr>
          <w:rFonts w:ascii="Calibri" w:hAnsi="Calibri"/>
          <w:b/>
        </w:rPr>
        <w:t>Time frame:</w:t>
      </w:r>
      <w:r w:rsidRPr="00432F10">
        <w:rPr>
          <w:rFonts w:ascii="Calibri" w:hAnsi="Calibri"/>
        </w:rPr>
        <w:t xml:space="preserve"> Paul wrote his letter to the Galatians sometime between 48 and 53 </w:t>
      </w:r>
      <w:r w:rsidR="0088674D">
        <w:rPr>
          <w:rFonts w:ascii="Calibri" w:hAnsi="Calibri"/>
        </w:rPr>
        <w:t>A.D.</w:t>
      </w:r>
      <w:r w:rsidRPr="00432F10">
        <w:rPr>
          <w:rFonts w:ascii="Calibri" w:hAnsi="Calibri"/>
        </w:rPr>
        <w:t xml:space="preserve">, most likely by 49 </w:t>
      </w:r>
      <w:r w:rsidR="0088674D">
        <w:rPr>
          <w:rFonts w:ascii="Calibri" w:hAnsi="Calibri"/>
        </w:rPr>
        <w:t>A.D</w:t>
      </w:r>
      <w:r w:rsidRPr="00432F10">
        <w:rPr>
          <w:rFonts w:ascii="Calibri" w:hAnsi="Calibri"/>
        </w:rPr>
        <w:t>.</w:t>
      </w:r>
    </w:p>
    <w:p w14:paraId="2ACB34ED" w14:textId="62E3B599" w:rsidR="00D93E53" w:rsidRPr="00D93E53" w:rsidRDefault="00D93E53" w:rsidP="00D93E53">
      <w:pPr>
        <w:numPr>
          <w:ilvl w:val="0"/>
          <w:numId w:val="10"/>
        </w:numPr>
        <w:rPr>
          <w:rFonts w:ascii="Calibri" w:hAnsi="Calibri"/>
        </w:rPr>
      </w:pPr>
      <w:r w:rsidRPr="00D93E53">
        <w:rPr>
          <w:rFonts w:ascii="Calibri" w:hAnsi="Calibri"/>
          <w:b/>
        </w:rPr>
        <w:t>Purpose:</w:t>
      </w:r>
      <w:r w:rsidRPr="00D93E53">
        <w:rPr>
          <w:rFonts w:ascii="Calibri" w:hAnsi="Calibri"/>
        </w:rPr>
        <w:t xml:space="preserve"> The primary purpose </w:t>
      </w:r>
      <w:r w:rsidR="0074380A">
        <w:rPr>
          <w:rFonts w:ascii="Calibri" w:hAnsi="Calibri"/>
        </w:rPr>
        <w:t>of</w:t>
      </w:r>
      <w:r w:rsidRPr="00D93E53">
        <w:rPr>
          <w:rFonts w:ascii="Calibri" w:hAnsi="Calibri"/>
        </w:rPr>
        <w:t xml:space="preserve"> </w:t>
      </w:r>
      <w:r w:rsidR="00C47359">
        <w:rPr>
          <w:rFonts w:ascii="Calibri" w:hAnsi="Calibri"/>
        </w:rPr>
        <w:t>Paul’s</w:t>
      </w:r>
      <w:r w:rsidRPr="00D93E53">
        <w:rPr>
          <w:rFonts w:ascii="Calibri" w:hAnsi="Calibri"/>
        </w:rPr>
        <w:t xml:space="preserve"> letter to the Galatians was to respond to a particular issue: a group of Jews—claiming to also be Christ-followers (many early Christians were Jewish Christians)—had begun to argue that Christians are not just saved by faith, but that they also were required to keep the Mosaic Law. This, of course, went against everything Paul knew to be</w:t>
      </w:r>
    </w:p>
    <w:p w14:paraId="0FD782C8" w14:textId="77777777" w:rsidR="00D93E53" w:rsidRPr="00BE1A83" w:rsidRDefault="00D93E53" w:rsidP="00D93E53">
      <w:pPr>
        <w:outlineLvl w:val="0"/>
        <w:rPr>
          <w:rFonts w:ascii="Calibri" w:eastAsia="ヒラギノ角ゴ Pro W3" w:hAnsi="Calibri" w:cs="Calibri"/>
          <w:color w:val="FF0000"/>
          <w:u w:val="single"/>
        </w:rPr>
      </w:pPr>
    </w:p>
    <w:p w14:paraId="59C0FA70" w14:textId="77777777" w:rsidR="00D93E53" w:rsidRPr="00183831" w:rsidRDefault="00D93E53" w:rsidP="00D93E53">
      <w:pPr>
        <w:outlineLvl w:val="0"/>
        <w:rPr>
          <w:rFonts w:ascii="Calibri" w:eastAsia="ヒラギノ角ゴ Pro W3" w:hAnsi="Calibri" w:cs="Calibri"/>
          <w:color w:val="000000" w:themeColor="text1"/>
          <w:u w:val="single"/>
        </w:rPr>
      </w:pPr>
    </w:p>
    <w:p w14:paraId="5B5474FA" w14:textId="77777777" w:rsidR="00D93E53" w:rsidRPr="00183831" w:rsidRDefault="00D93E53" w:rsidP="00D93E53">
      <w:pPr>
        <w:pStyle w:val="BodyA"/>
        <w:spacing w:line="240" w:lineRule="auto"/>
        <w:outlineLvl w:val="0"/>
        <w:rPr>
          <w:rFonts w:ascii="Calibri" w:eastAsia="Calibri" w:hAnsi="Calibri" w:cs="Calibri"/>
          <w:bCs/>
          <w:color w:val="000000" w:themeColor="text1"/>
          <w:sz w:val="28"/>
          <w:szCs w:val="28"/>
        </w:rPr>
      </w:pPr>
      <w:r w:rsidRPr="00183831">
        <w:rPr>
          <w:rFonts w:ascii="Calibri" w:hAnsi="Calibri" w:cs="Calibri"/>
          <w:bCs/>
          <w:color w:val="000000" w:themeColor="text1"/>
          <w:sz w:val="28"/>
          <w:szCs w:val="28"/>
        </w:rPr>
        <w:t>The Main Point</w:t>
      </w:r>
    </w:p>
    <w:p w14:paraId="09A0EC10" w14:textId="2A6AF0A0" w:rsidR="0074380A" w:rsidRDefault="00264021" w:rsidP="00D93E53">
      <w:pPr>
        <w:rPr>
          <w:rFonts w:ascii="Calibri" w:eastAsia="Calibri" w:hAnsi="Calibri" w:cs="Calibri"/>
          <w:color w:val="000000" w:themeColor="text1"/>
        </w:rPr>
      </w:pPr>
      <w:r w:rsidRPr="00264021">
        <w:rPr>
          <w:rFonts w:ascii="Calibri" w:eastAsia="Calibri" w:hAnsi="Calibri" w:cs="Calibri"/>
          <w:color w:val="000000" w:themeColor="text1"/>
        </w:rPr>
        <w:t xml:space="preserve">We live in a world where acceptance </w:t>
      </w:r>
      <w:r>
        <w:rPr>
          <w:rFonts w:ascii="Calibri" w:eastAsia="Calibri" w:hAnsi="Calibri" w:cs="Calibri"/>
          <w:color w:val="000000" w:themeColor="text1"/>
        </w:rPr>
        <w:t>often</w:t>
      </w:r>
      <w:r w:rsidRPr="00264021">
        <w:rPr>
          <w:rFonts w:ascii="Calibri" w:eastAsia="Calibri" w:hAnsi="Calibri" w:cs="Calibri"/>
          <w:color w:val="000000" w:themeColor="text1"/>
        </w:rPr>
        <w:t xml:space="preserve"> </w:t>
      </w:r>
      <w:r>
        <w:rPr>
          <w:rFonts w:ascii="Calibri" w:eastAsia="Calibri" w:hAnsi="Calibri" w:cs="Calibri"/>
          <w:color w:val="000000" w:themeColor="text1"/>
        </w:rPr>
        <w:t>comes with</w:t>
      </w:r>
      <w:r w:rsidRPr="00264021">
        <w:rPr>
          <w:rFonts w:ascii="Calibri" w:eastAsia="Calibri" w:hAnsi="Calibri" w:cs="Calibri"/>
          <w:color w:val="000000" w:themeColor="text1"/>
        </w:rPr>
        <w:t xml:space="preserve"> strings attached. You </w:t>
      </w:r>
      <w:proofErr w:type="gramStart"/>
      <w:r w:rsidRPr="00264021">
        <w:rPr>
          <w:rFonts w:ascii="Calibri" w:eastAsia="Calibri" w:hAnsi="Calibri" w:cs="Calibri"/>
          <w:color w:val="000000" w:themeColor="text1"/>
        </w:rPr>
        <w:t>have to</w:t>
      </w:r>
      <w:proofErr w:type="gramEnd"/>
      <w:r w:rsidRPr="00264021">
        <w:rPr>
          <w:rFonts w:ascii="Calibri" w:eastAsia="Calibri" w:hAnsi="Calibri" w:cs="Calibri"/>
          <w:color w:val="000000" w:themeColor="text1"/>
        </w:rPr>
        <w:t xml:space="preserve"> prove yourself</w:t>
      </w:r>
      <w:r>
        <w:rPr>
          <w:rFonts w:ascii="Calibri" w:eastAsia="Calibri" w:hAnsi="Calibri" w:cs="Calibri"/>
          <w:color w:val="000000" w:themeColor="text1"/>
        </w:rPr>
        <w:t xml:space="preserve"> </w:t>
      </w:r>
      <w:r w:rsidRPr="00264021">
        <w:rPr>
          <w:rFonts w:ascii="Calibri" w:eastAsia="Calibri" w:hAnsi="Calibri" w:cs="Calibri"/>
          <w:color w:val="000000" w:themeColor="text1"/>
        </w:rPr>
        <w:t xml:space="preserve">through tryouts, applications, or meeting </w:t>
      </w:r>
      <w:r w:rsidR="00C47359">
        <w:rPr>
          <w:rFonts w:ascii="Calibri" w:eastAsia="Calibri" w:hAnsi="Calibri" w:cs="Calibri"/>
          <w:color w:val="000000" w:themeColor="text1"/>
        </w:rPr>
        <w:t>someone’s</w:t>
      </w:r>
      <w:r>
        <w:rPr>
          <w:rFonts w:ascii="Calibri" w:eastAsia="Calibri" w:hAnsi="Calibri" w:cs="Calibri"/>
          <w:color w:val="000000" w:themeColor="text1"/>
        </w:rPr>
        <w:t xml:space="preserve"> </w:t>
      </w:r>
      <w:r w:rsidRPr="00264021">
        <w:rPr>
          <w:rFonts w:ascii="Calibri" w:eastAsia="Calibri" w:hAnsi="Calibri" w:cs="Calibri"/>
          <w:color w:val="000000" w:themeColor="text1"/>
        </w:rPr>
        <w:t xml:space="preserve">expectations. But </w:t>
      </w:r>
      <w:r w:rsidR="00C47359">
        <w:rPr>
          <w:rFonts w:ascii="Calibri" w:eastAsia="Calibri" w:hAnsi="Calibri" w:cs="Calibri"/>
          <w:color w:val="000000" w:themeColor="text1"/>
        </w:rPr>
        <w:t>God’s</w:t>
      </w:r>
      <w:r w:rsidRPr="00264021">
        <w:rPr>
          <w:rFonts w:ascii="Calibri" w:eastAsia="Calibri" w:hAnsi="Calibri" w:cs="Calibri"/>
          <w:color w:val="000000" w:themeColor="text1"/>
        </w:rPr>
        <w:t xml:space="preserve"> invitation </w:t>
      </w:r>
      <w:r w:rsidR="00C47359">
        <w:rPr>
          <w:rFonts w:ascii="Calibri" w:eastAsia="Calibri" w:hAnsi="Calibri" w:cs="Calibri"/>
          <w:color w:val="000000" w:themeColor="text1"/>
        </w:rPr>
        <w:t>doesn’t</w:t>
      </w:r>
      <w:r w:rsidRPr="00264021">
        <w:rPr>
          <w:rFonts w:ascii="Calibri" w:eastAsia="Calibri" w:hAnsi="Calibri" w:cs="Calibri"/>
          <w:color w:val="000000" w:themeColor="text1"/>
        </w:rPr>
        <w:t xml:space="preserve"> work that way. He </w:t>
      </w:r>
      <w:r w:rsidR="00C47359">
        <w:rPr>
          <w:rFonts w:ascii="Calibri" w:eastAsia="Calibri" w:hAnsi="Calibri" w:cs="Calibri"/>
          <w:color w:val="000000" w:themeColor="text1"/>
        </w:rPr>
        <w:t>doesn’t</w:t>
      </w:r>
      <w:r w:rsidRPr="00264021">
        <w:rPr>
          <w:rFonts w:ascii="Calibri" w:eastAsia="Calibri" w:hAnsi="Calibri" w:cs="Calibri"/>
          <w:color w:val="000000" w:themeColor="text1"/>
        </w:rPr>
        <w:t xml:space="preserve"> ask for a résumé or a performance; He offers </w:t>
      </w:r>
      <w:r>
        <w:rPr>
          <w:rFonts w:ascii="Calibri" w:eastAsia="Calibri" w:hAnsi="Calibri" w:cs="Calibri"/>
          <w:color w:val="000000" w:themeColor="text1"/>
        </w:rPr>
        <w:t xml:space="preserve">a </w:t>
      </w:r>
      <w:r w:rsidRPr="00264021">
        <w:rPr>
          <w:rFonts w:ascii="Calibri" w:eastAsia="Calibri" w:hAnsi="Calibri" w:cs="Calibri"/>
          <w:color w:val="000000" w:themeColor="text1"/>
        </w:rPr>
        <w:t xml:space="preserve">relationship. Through faith in Jesus, every barrier is removed. We </w:t>
      </w:r>
      <w:r w:rsidR="00C47359">
        <w:rPr>
          <w:rFonts w:ascii="Calibri" w:eastAsia="Calibri" w:hAnsi="Calibri" w:cs="Calibri"/>
          <w:color w:val="000000" w:themeColor="text1"/>
        </w:rPr>
        <w:t>don’t</w:t>
      </w:r>
      <w:r w:rsidRPr="00264021">
        <w:rPr>
          <w:rFonts w:ascii="Calibri" w:eastAsia="Calibri" w:hAnsi="Calibri" w:cs="Calibri"/>
          <w:color w:val="000000" w:themeColor="text1"/>
        </w:rPr>
        <w:t xml:space="preserve"> </w:t>
      </w:r>
      <w:r>
        <w:rPr>
          <w:rFonts w:ascii="Calibri" w:eastAsia="Calibri" w:hAnsi="Calibri" w:cs="Calibri"/>
          <w:color w:val="000000" w:themeColor="text1"/>
        </w:rPr>
        <w:t xml:space="preserve">have to </w:t>
      </w:r>
      <w:r w:rsidRPr="00264021">
        <w:rPr>
          <w:rFonts w:ascii="Calibri" w:eastAsia="Calibri" w:hAnsi="Calibri" w:cs="Calibri"/>
          <w:color w:val="000000" w:themeColor="text1"/>
        </w:rPr>
        <w:t>earn our place in His family</w:t>
      </w:r>
      <w:r w:rsidR="009776C9">
        <w:rPr>
          <w:rFonts w:ascii="Calibri" w:eastAsia="Calibri" w:hAnsi="Calibri" w:cs="Calibri"/>
          <w:color w:val="000000" w:themeColor="text1"/>
        </w:rPr>
        <w:t>;</w:t>
      </w:r>
      <w:r>
        <w:rPr>
          <w:rFonts w:ascii="Calibri" w:eastAsia="Calibri" w:hAnsi="Calibri" w:cs="Calibri"/>
          <w:color w:val="000000" w:themeColor="text1"/>
        </w:rPr>
        <w:t xml:space="preserve"> </w:t>
      </w:r>
      <w:r w:rsidR="00C47359">
        <w:rPr>
          <w:rFonts w:ascii="Calibri" w:eastAsia="Calibri" w:hAnsi="Calibri" w:cs="Calibri"/>
          <w:color w:val="000000" w:themeColor="text1"/>
        </w:rPr>
        <w:t>we’re</w:t>
      </w:r>
      <w:r w:rsidRPr="00264021">
        <w:rPr>
          <w:rFonts w:ascii="Calibri" w:eastAsia="Calibri" w:hAnsi="Calibri" w:cs="Calibri"/>
          <w:color w:val="000000" w:themeColor="text1"/>
        </w:rPr>
        <w:t xml:space="preserve"> freely welcomed into it because of what </w:t>
      </w:r>
      <w:r w:rsidR="00C47359">
        <w:rPr>
          <w:rFonts w:ascii="Calibri" w:eastAsia="Calibri" w:hAnsi="Calibri" w:cs="Calibri"/>
          <w:color w:val="000000" w:themeColor="text1"/>
        </w:rPr>
        <w:t>He’s</w:t>
      </w:r>
      <w:r w:rsidRPr="00264021">
        <w:rPr>
          <w:rFonts w:ascii="Calibri" w:eastAsia="Calibri" w:hAnsi="Calibri" w:cs="Calibri"/>
          <w:color w:val="000000" w:themeColor="text1"/>
        </w:rPr>
        <w:t xml:space="preserve"> done, not what we do.</w:t>
      </w:r>
    </w:p>
    <w:p w14:paraId="126D9830" w14:textId="77777777" w:rsidR="00264021" w:rsidRPr="00BE1A83" w:rsidRDefault="00264021" w:rsidP="00D93E53">
      <w:pPr>
        <w:rPr>
          <w:rFonts w:ascii="Calibri" w:eastAsia="Calibri" w:hAnsi="Calibri" w:cs="Calibri"/>
          <w:color w:val="FF0000"/>
        </w:rPr>
      </w:pPr>
    </w:p>
    <w:p w14:paraId="0CEBDB75" w14:textId="77777777" w:rsidR="00D93E53" w:rsidRPr="00183831" w:rsidRDefault="00D93E53" w:rsidP="00D93E53">
      <w:pPr>
        <w:pStyle w:val="BodyA"/>
        <w:spacing w:line="240" w:lineRule="auto"/>
        <w:outlineLvl w:val="0"/>
        <w:rPr>
          <w:rFonts w:ascii="Calibri" w:hAnsi="Calibri" w:cs="Calibri"/>
          <w:bCs/>
          <w:color w:val="000000" w:themeColor="text1"/>
          <w:sz w:val="28"/>
          <w:szCs w:val="28"/>
        </w:rPr>
      </w:pPr>
      <w:r w:rsidRPr="00183831">
        <w:rPr>
          <w:rFonts w:ascii="Calibri" w:hAnsi="Calibri" w:cs="Calibri"/>
          <w:bCs/>
          <w:color w:val="000000" w:themeColor="text1"/>
          <w:sz w:val="28"/>
          <w:szCs w:val="28"/>
        </w:rPr>
        <w:t>The Takeaway</w:t>
      </w:r>
    </w:p>
    <w:p w14:paraId="1D468B6D" w14:textId="7925DBB0" w:rsidR="00D93E53" w:rsidRPr="0074380A" w:rsidRDefault="0074380A" w:rsidP="00D93E53">
      <w:pPr>
        <w:pBdr>
          <w:bottom w:val="single" w:sz="4" w:space="1" w:color="auto"/>
        </w:pBdr>
        <w:rPr>
          <w:rFonts w:ascii="Calibri" w:hAnsi="Calibri" w:cs="Calibri"/>
          <w:color w:val="000000" w:themeColor="text1"/>
        </w:rPr>
      </w:pPr>
      <w:r>
        <w:rPr>
          <w:rFonts w:ascii="Calibri" w:hAnsi="Calibri" w:cs="Calibri"/>
          <w:color w:val="000000" w:themeColor="text1"/>
        </w:rPr>
        <w:t xml:space="preserve">The </w:t>
      </w:r>
      <w:r w:rsidR="00D31169">
        <w:rPr>
          <w:rFonts w:ascii="Calibri" w:hAnsi="Calibri" w:cs="Calibri"/>
          <w:color w:val="000000" w:themeColor="text1"/>
        </w:rPr>
        <w:t>G</w:t>
      </w:r>
      <w:r>
        <w:rPr>
          <w:rFonts w:ascii="Calibri" w:hAnsi="Calibri" w:cs="Calibri"/>
          <w:color w:val="000000" w:themeColor="text1"/>
        </w:rPr>
        <w:t xml:space="preserve">ospel is not exclusive. The </w:t>
      </w:r>
      <w:r w:rsidR="00D31169">
        <w:rPr>
          <w:rFonts w:ascii="Calibri" w:hAnsi="Calibri" w:cs="Calibri"/>
          <w:color w:val="000000" w:themeColor="text1"/>
        </w:rPr>
        <w:t>G</w:t>
      </w:r>
      <w:r>
        <w:rPr>
          <w:rFonts w:ascii="Calibri" w:hAnsi="Calibri" w:cs="Calibri"/>
          <w:color w:val="000000" w:themeColor="text1"/>
        </w:rPr>
        <w:t xml:space="preserve">ospel is </w:t>
      </w:r>
      <w:r w:rsidRPr="0074380A">
        <w:rPr>
          <w:rFonts w:ascii="Calibri" w:hAnsi="Calibri" w:cs="Calibri"/>
          <w:i/>
          <w:iCs/>
          <w:color w:val="000000" w:themeColor="text1"/>
        </w:rPr>
        <w:t>For All</w:t>
      </w:r>
      <w:r>
        <w:rPr>
          <w:rFonts w:ascii="Calibri" w:hAnsi="Calibri" w:cs="Calibri"/>
          <w:color w:val="000000" w:themeColor="text1"/>
        </w:rPr>
        <w:t xml:space="preserve">, and if we believe that, it should change </w:t>
      </w:r>
      <w:r w:rsidR="00BA7527">
        <w:rPr>
          <w:rFonts w:ascii="Calibri" w:hAnsi="Calibri" w:cs="Calibri"/>
          <w:color w:val="000000" w:themeColor="text1"/>
        </w:rPr>
        <w:t>how</w:t>
      </w:r>
      <w:r>
        <w:rPr>
          <w:rFonts w:ascii="Calibri" w:hAnsi="Calibri" w:cs="Calibri"/>
          <w:color w:val="000000" w:themeColor="text1"/>
        </w:rPr>
        <w:t xml:space="preserve"> we see ourselves, see others, and share the great news of Jesus Christ.</w:t>
      </w:r>
    </w:p>
    <w:p w14:paraId="365F9A5B" w14:textId="77777777" w:rsidR="00D93E53" w:rsidRPr="00BE1A83" w:rsidRDefault="00D93E53" w:rsidP="00D93E53">
      <w:pPr>
        <w:pBdr>
          <w:bottom w:val="single" w:sz="4" w:space="1" w:color="auto"/>
        </w:pBdr>
        <w:rPr>
          <w:rFonts w:ascii="Calibri" w:eastAsia="Calibri" w:hAnsi="Calibri" w:cs="Calibri"/>
          <w:color w:val="FF0000"/>
          <w:shd w:val="clear" w:color="auto" w:fill="FFFFFF"/>
        </w:rPr>
      </w:pPr>
    </w:p>
    <w:p w14:paraId="0CB17306" w14:textId="77777777" w:rsidR="00D93E53" w:rsidRPr="00BE1A83" w:rsidRDefault="00D93E53" w:rsidP="00D93E53">
      <w:pPr>
        <w:rPr>
          <w:rFonts w:ascii="Calibri" w:eastAsia="Calibri" w:hAnsi="Calibri" w:cs="Calibri"/>
          <w:color w:val="FF0000"/>
          <w:shd w:val="clear" w:color="auto" w:fill="FFFFFF"/>
        </w:rPr>
      </w:pPr>
    </w:p>
    <w:p w14:paraId="0E96581E" w14:textId="77777777" w:rsidR="00D93E53" w:rsidRPr="00BE1A83" w:rsidRDefault="00D93E53" w:rsidP="00D93E53">
      <w:pPr>
        <w:rPr>
          <w:rFonts w:ascii="Calibri" w:eastAsia="Calibri" w:hAnsi="Calibri" w:cs="Calibri"/>
          <w:color w:val="FF0000"/>
        </w:rPr>
      </w:pPr>
    </w:p>
    <w:p w14:paraId="38BF2D72" w14:textId="77777777" w:rsidR="00D93E53" w:rsidRPr="00E22428" w:rsidRDefault="00D93E53" w:rsidP="00D93E53">
      <w:pPr>
        <w:rPr>
          <w:rFonts w:ascii="Calibri" w:eastAsia="Calibri" w:hAnsi="Calibri" w:cs="Calibri"/>
          <w:b/>
          <w:bCs/>
          <w:color w:val="000000" w:themeColor="text1"/>
          <w:sz w:val="32"/>
          <w:szCs w:val="32"/>
        </w:rPr>
      </w:pPr>
      <w:r w:rsidRPr="00E22428">
        <w:rPr>
          <w:rFonts w:ascii="Calibri" w:hAnsi="Calibri" w:cs="Calibri"/>
          <w:b/>
          <w:bCs/>
          <w:color w:val="000000" w:themeColor="text1"/>
          <w:sz w:val="32"/>
          <w:szCs w:val="32"/>
        </w:rPr>
        <w:t>Lesson Plan</w:t>
      </w:r>
    </w:p>
    <w:p w14:paraId="193F513F" w14:textId="77777777" w:rsidR="00D93E53" w:rsidRPr="00E22428" w:rsidRDefault="00D93E53" w:rsidP="00D93E53">
      <w:pPr>
        <w:pStyle w:val="BodyA"/>
        <w:spacing w:line="240" w:lineRule="auto"/>
        <w:rPr>
          <w:rFonts w:ascii="Calibri" w:eastAsia="Calibri" w:hAnsi="Calibri" w:cs="Calibri"/>
          <w:color w:val="000000" w:themeColor="text1"/>
          <w:sz w:val="24"/>
          <w:szCs w:val="24"/>
        </w:rPr>
      </w:pPr>
      <w:r w:rsidRPr="00E22428">
        <w:rPr>
          <w:rFonts w:ascii="Calibri" w:hAnsi="Calibri" w:cs="Calibri"/>
          <w:color w:val="000000" w:themeColor="text1"/>
          <w:sz w:val="24"/>
          <w:szCs w:val="24"/>
        </w:rPr>
        <w:t xml:space="preserve">The Lesson Plan contains three elements: an introductory activity called </w:t>
      </w:r>
      <w:r w:rsidRPr="00E22428">
        <w:rPr>
          <w:rFonts w:ascii="Calibri" w:hAnsi="Calibri" w:cs="Calibri"/>
          <w:i/>
          <w:iCs/>
          <w:color w:val="000000" w:themeColor="text1"/>
          <w:sz w:val="24"/>
          <w:szCs w:val="24"/>
        </w:rPr>
        <w:t>Getting Started</w:t>
      </w:r>
      <w:r w:rsidRPr="00E22428">
        <w:rPr>
          <w:rFonts w:ascii="Calibri" w:hAnsi="Calibri" w:cs="Calibri"/>
          <w:color w:val="000000" w:themeColor="text1"/>
          <w:sz w:val="24"/>
          <w:szCs w:val="24"/>
        </w:rPr>
        <w:t xml:space="preserve">; the Bible study section called </w:t>
      </w:r>
      <w:r w:rsidRPr="00E22428">
        <w:rPr>
          <w:rFonts w:ascii="Calibri" w:hAnsi="Calibri" w:cs="Calibri"/>
          <w:i/>
          <w:iCs/>
          <w:color w:val="000000" w:themeColor="text1"/>
          <w:sz w:val="24"/>
          <w:szCs w:val="24"/>
        </w:rPr>
        <w:t>Digging In</w:t>
      </w:r>
      <w:r w:rsidRPr="00E22428">
        <w:rPr>
          <w:rFonts w:ascii="Calibri" w:hAnsi="Calibri" w:cs="Calibri"/>
          <w:color w:val="000000" w:themeColor="text1"/>
          <w:sz w:val="24"/>
          <w:szCs w:val="24"/>
        </w:rPr>
        <w:t xml:space="preserve">; and an application-focused segment called </w:t>
      </w:r>
      <w:r w:rsidRPr="00E22428">
        <w:rPr>
          <w:rFonts w:ascii="Calibri" w:hAnsi="Calibri" w:cs="Calibri"/>
          <w:i/>
          <w:iCs/>
          <w:color w:val="000000" w:themeColor="text1"/>
          <w:sz w:val="24"/>
          <w:szCs w:val="24"/>
        </w:rPr>
        <w:t>Wrapping Up.</w:t>
      </w:r>
    </w:p>
    <w:p w14:paraId="2D1CA7C4" w14:textId="77777777" w:rsidR="00D93E53" w:rsidRPr="00BE1A83" w:rsidRDefault="00D93E53" w:rsidP="00D93E53">
      <w:pPr>
        <w:pStyle w:val="BodyA"/>
        <w:spacing w:line="240" w:lineRule="auto"/>
        <w:rPr>
          <w:rFonts w:ascii="Calibri" w:eastAsia="Calibri" w:hAnsi="Calibri" w:cs="Calibri"/>
          <w:color w:val="FF0000"/>
          <w:sz w:val="24"/>
          <w:szCs w:val="24"/>
        </w:rPr>
      </w:pPr>
    </w:p>
    <w:p w14:paraId="3F5CE7CA" w14:textId="77777777" w:rsidR="00D93E53" w:rsidRPr="000A3B21" w:rsidRDefault="00D93E53" w:rsidP="00D93E53">
      <w:pPr>
        <w:rPr>
          <w:rFonts w:ascii="Calibri" w:hAnsi="Calibri" w:cs="Calibri"/>
          <w:color w:val="000000" w:themeColor="text1"/>
          <w:u w:val="single"/>
        </w:rPr>
      </w:pPr>
      <w:r w:rsidRPr="000A3B21">
        <w:rPr>
          <w:rFonts w:ascii="Calibri" w:hAnsi="Calibri" w:cs="Calibri"/>
          <w:color w:val="000000" w:themeColor="text1"/>
          <w:sz w:val="32"/>
          <w:szCs w:val="32"/>
          <w:u w:val="single"/>
        </w:rPr>
        <w:t>Getting Started</w:t>
      </w:r>
    </w:p>
    <w:p w14:paraId="6A350533" w14:textId="77777777" w:rsidR="00D93E53" w:rsidRPr="00BA7527" w:rsidRDefault="00D93E53" w:rsidP="00D93E53">
      <w:pPr>
        <w:pStyle w:val="ListParagraph"/>
        <w:numPr>
          <w:ilvl w:val="0"/>
          <w:numId w:val="6"/>
        </w:numPr>
        <w:pBdr>
          <w:bottom w:val="none" w:sz="0" w:space="0" w:color="auto"/>
        </w:pBdr>
        <w:spacing w:line="240" w:lineRule="auto"/>
        <w:contextualSpacing w:val="0"/>
        <w:rPr>
          <w:rFonts w:ascii="Calibri" w:hAnsi="Calibri" w:cs="Calibri"/>
          <w:b/>
          <w:color w:val="000000" w:themeColor="text1"/>
          <w:sz w:val="24"/>
          <w:szCs w:val="24"/>
        </w:rPr>
      </w:pPr>
      <w:r w:rsidRPr="00BA7527">
        <w:rPr>
          <w:rFonts w:ascii="Calibri" w:hAnsi="Calibri" w:cs="Calibri"/>
          <w:b/>
          <w:color w:val="000000" w:themeColor="text1"/>
          <w:sz w:val="24"/>
          <w:szCs w:val="24"/>
        </w:rPr>
        <w:t>Student Book Pages</w:t>
      </w:r>
    </w:p>
    <w:p w14:paraId="0F15670C" w14:textId="7BFED800" w:rsidR="00D93E53" w:rsidRPr="00BA7527" w:rsidRDefault="00D93E53" w:rsidP="00D93E53">
      <w:pPr>
        <w:pStyle w:val="BodyA"/>
        <w:widowControl w:val="0"/>
        <w:numPr>
          <w:ilvl w:val="1"/>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color w:val="000000" w:themeColor="text1"/>
          <w:sz w:val="24"/>
          <w:szCs w:val="24"/>
        </w:rPr>
        <w:t xml:space="preserve">This lesson will utilize pages </w:t>
      </w:r>
      <w:r w:rsidR="00F805F5">
        <w:rPr>
          <w:rFonts w:ascii="Calibri" w:eastAsia="Calibri" w:hAnsi="Calibri" w:cs="Calibri"/>
          <w:color w:val="000000" w:themeColor="text1"/>
          <w:sz w:val="24"/>
          <w:szCs w:val="24"/>
        </w:rPr>
        <w:t>8-12</w:t>
      </w:r>
      <w:r w:rsidRPr="00BA7527">
        <w:rPr>
          <w:rFonts w:ascii="Calibri" w:eastAsia="Calibri" w:hAnsi="Calibri" w:cs="Calibri"/>
          <w:color w:val="000000" w:themeColor="text1"/>
          <w:sz w:val="24"/>
          <w:szCs w:val="24"/>
        </w:rPr>
        <w:t xml:space="preserve"> in the </w:t>
      </w:r>
      <w:r w:rsidR="0074380A" w:rsidRPr="00BA7527">
        <w:rPr>
          <w:rFonts w:ascii="Calibri" w:eastAsia="Calibri" w:hAnsi="Calibri" w:cs="Calibri"/>
          <w:i/>
          <w:iCs/>
          <w:color w:val="000000" w:themeColor="text1"/>
          <w:sz w:val="24"/>
          <w:szCs w:val="24"/>
        </w:rPr>
        <w:t>For All</w:t>
      </w:r>
      <w:r w:rsidRPr="00BA7527">
        <w:rPr>
          <w:rFonts w:ascii="Calibri" w:eastAsia="Calibri" w:hAnsi="Calibri" w:cs="Calibri"/>
          <w:color w:val="000000" w:themeColor="text1"/>
          <w:sz w:val="24"/>
          <w:szCs w:val="24"/>
        </w:rPr>
        <w:t xml:space="preserve"> Student Book. </w:t>
      </w:r>
    </w:p>
    <w:p w14:paraId="431EF1F4" w14:textId="5B3D0AE7" w:rsidR="00D93E53" w:rsidRPr="00BA7527" w:rsidRDefault="00D93E53" w:rsidP="00D93E53">
      <w:pPr>
        <w:pStyle w:val="BodyA"/>
        <w:widowControl w:val="0"/>
        <w:numPr>
          <w:ilvl w:val="1"/>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color w:val="000000" w:themeColor="text1"/>
          <w:sz w:val="24"/>
          <w:szCs w:val="24"/>
        </w:rPr>
        <w:t xml:space="preserve">This activity will use pages </w:t>
      </w:r>
      <w:r w:rsidR="00F805F5">
        <w:rPr>
          <w:rFonts w:ascii="Calibri" w:eastAsia="Calibri" w:hAnsi="Calibri" w:cs="Calibri"/>
          <w:color w:val="000000" w:themeColor="text1"/>
          <w:sz w:val="24"/>
          <w:szCs w:val="24"/>
        </w:rPr>
        <w:t>8-9</w:t>
      </w:r>
      <w:r w:rsidRPr="00BA7527">
        <w:rPr>
          <w:rFonts w:ascii="Calibri" w:eastAsia="Calibri" w:hAnsi="Calibri" w:cs="Calibri"/>
          <w:color w:val="000000" w:themeColor="text1"/>
          <w:sz w:val="24"/>
          <w:szCs w:val="24"/>
        </w:rPr>
        <w:t>.</w:t>
      </w:r>
    </w:p>
    <w:p w14:paraId="1534F922" w14:textId="77777777" w:rsidR="00D93E53" w:rsidRPr="00BA7527" w:rsidRDefault="00D93E53" w:rsidP="00D93E53">
      <w:pPr>
        <w:pStyle w:val="ListParagraph"/>
        <w:numPr>
          <w:ilvl w:val="0"/>
          <w:numId w:val="2"/>
        </w:numPr>
        <w:spacing w:line="240" w:lineRule="auto"/>
        <w:contextualSpacing w:val="0"/>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Additional Instructions</w:t>
      </w:r>
    </w:p>
    <w:p w14:paraId="2C463883" w14:textId="3F8C7218" w:rsidR="00D93E53" w:rsidRPr="00BA7527" w:rsidRDefault="00C47359" w:rsidP="00D93E53">
      <w:pPr>
        <w:pStyle w:val="ListParagraph"/>
        <w:numPr>
          <w:ilvl w:val="1"/>
          <w:numId w:val="2"/>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BA7527">
        <w:rPr>
          <w:rFonts w:ascii="Calibri" w:eastAsia="Calibri" w:hAnsi="Calibri" w:cs="Calibri"/>
          <w:color w:val="000000" w:themeColor="text1"/>
          <w:sz w:val="24"/>
          <w:szCs w:val="24"/>
        </w:rPr>
        <w:t xml:space="preserve"> want to make sure students have something to write with and a Bible or Bible app. </w:t>
      </w:r>
    </w:p>
    <w:p w14:paraId="1CF2C50C" w14:textId="77777777" w:rsidR="00D93E53" w:rsidRPr="00BA7527" w:rsidRDefault="00D93E53" w:rsidP="00D93E53">
      <w:pPr>
        <w:pStyle w:val="BodyA"/>
        <w:widowControl w:val="0"/>
        <w:spacing w:line="240" w:lineRule="auto"/>
        <w:rPr>
          <w:rFonts w:ascii="Calibri" w:eastAsia="Calibri" w:hAnsi="Calibri" w:cs="Calibri"/>
          <w:color w:val="000000" w:themeColor="text1"/>
          <w:sz w:val="24"/>
          <w:szCs w:val="24"/>
        </w:rPr>
      </w:pPr>
    </w:p>
    <w:p w14:paraId="0E463754" w14:textId="77777777" w:rsidR="00A87CD5" w:rsidRPr="00A87CD5" w:rsidRDefault="00A87CD5" w:rsidP="00A87CD5">
      <w:pPr>
        <w:rPr>
          <w:rFonts w:ascii="Calibri" w:hAnsi="Calibri" w:cs="Calibri"/>
          <w:color w:val="000000" w:themeColor="text1"/>
          <w:shd w:val="clear" w:color="auto" w:fill="FFFFFF"/>
        </w:rPr>
      </w:pPr>
      <w:r w:rsidRPr="00A87CD5">
        <w:rPr>
          <w:rFonts w:ascii="Calibri" w:hAnsi="Calibri" w:cs="Calibri"/>
          <w:color w:val="000000" w:themeColor="text1"/>
          <w:shd w:val="clear" w:color="auto" w:fill="FFFFFF"/>
        </w:rPr>
        <w:t>FIRST, welcome students to their first session. If introductions need to be made, take a few minutes to make sure everyone has been welcomed and recognized.</w:t>
      </w:r>
    </w:p>
    <w:p w14:paraId="06D7593D" w14:textId="77777777" w:rsidR="00D93E53" w:rsidRPr="00BA7527" w:rsidRDefault="00D93E53" w:rsidP="00D93E53">
      <w:pPr>
        <w:rPr>
          <w:rFonts w:ascii="Calibri" w:eastAsia="Calibri" w:hAnsi="Calibri" w:cs="Calibri"/>
          <w:color w:val="FF0000"/>
          <w:shd w:val="clear" w:color="auto" w:fill="FFFFFF"/>
        </w:rPr>
      </w:pPr>
      <w:r w:rsidRPr="00BA7527">
        <w:rPr>
          <w:rFonts w:ascii="Calibri" w:hAnsi="Calibri" w:cs="Calibri"/>
          <w:color w:val="FF0000"/>
          <w:shd w:val="clear" w:color="auto" w:fill="FFFFFF"/>
        </w:rPr>
        <w:t xml:space="preserve"> </w:t>
      </w:r>
    </w:p>
    <w:p w14:paraId="0E8725D2" w14:textId="39EE2775" w:rsidR="00D93E53" w:rsidRPr="00BA7527" w:rsidRDefault="00D93E53" w:rsidP="00D93E53">
      <w:pPr>
        <w:rPr>
          <w:rFonts w:ascii="Calibri" w:eastAsia="Calibri" w:hAnsi="Calibri" w:cs="Calibri"/>
          <w:color w:val="000000" w:themeColor="text1"/>
          <w:shd w:val="clear" w:color="auto" w:fill="FFFFFF"/>
        </w:rPr>
      </w:pPr>
      <w:r w:rsidRPr="00BA7527">
        <w:rPr>
          <w:rFonts w:ascii="Calibri" w:eastAsia="Calibri" w:hAnsi="Calibri" w:cs="Calibri"/>
          <w:color w:val="000000" w:themeColor="text1"/>
          <w:shd w:val="clear" w:color="auto" w:fill="FFFFFF"/>
        </w:rPr>
        <w:lastRenderedPageBreak/>
        <w:t xml:space="preserve">THEN, direct their attention to page </w:t>
      </w:r>
      <w:r w:rsidR="00F805F5">
        <w:rPr>
          <w:rFonts w:ascii="Calibri" w:eastAsia="Calibri" w:hAnsi="Calibri" w:cs="Calibri"/>
          <w:color w:val="000000" w:themeColor="text1"/>
          <w:shd w:val="clear" w:color="auto" w:fill="FFFFFF"/>
        </w:rPr>
        <w:t>8</w:t>
      </w:r>
      <w:r w:rsidRPr="00BA7527">
        <w:rPr>
          <w:rFonts w:ascii="Calibri" w:eastAsia="Calibri" w:hAnsi="Calibri" w:cs="Calibri"/>
          <w:color w:val="000000" w:themeColor="text1"/>
          <w:shd w:val="clear" w:color="auto" w:fill="FFFFFF"/>
        </w:rPr>
        <w:t xml:space="preserve">. This page introduces the session. You do not have to read it aloud unless you believe </w:t>
      </w:r>
      <w:r w:rsidR="00A87CD5">
        <w:rPr>
          <w:rFonts w:ascii="Calibri" w:eastAsia="Calibri" w:hAnsi="Calibri" w:cs="Calibri"/>
          <w:color w:val="000000" w:themeColor="text1"/>
          <w:shd w:val="clear" w:color="auto" w:fill="FFFFFF"/>
        </w:rPr>
        <w:t>it would benefit your students, but you may want to point out that each session has an introduction like this one, which will help them see exactly where you plan to go.</w:t>
      </w:r>
      <w:r w:rsidRPr="00BA7527">
        <w:rPr>
          <w:rFonts w:ascii="Calibri" w:eastAsia="Calibri" w:hAnsi="Calibri" w:cs="Calibri"/>
          <w:color w:val="000000" w:themeColor="text1"/>
          <w:shd w:val="clear" w:color="auto" w:fill="FFFFFF"/>
        </w:rPr>
        <w:t xml:space="preserve"> </w:t>
      </w:r>
    </w:p>
    <w:p w14:paraId="71C2A6A7" w14:textId="77777777" w:rsidR="00D93E53" w:rsidRPr="00BA7527" w:rsidRDefault="00D93E53" w:rsidP="00D93E53">
      <w:pPr>
        <w:rPr>
          <w:rFonts w:ascii="Calibri" w:eastAsia="Calibri" w:hAnsi="Calibri" w:cs="Calibri"/>
          <w:color w:val="000000" w:themeColor="text1"/>
          <w:shd w:val="clear" w:color="auto" w:fill="FFFFFF"/>
        </w:rPr>
      </w:pPr>
    </w:p>
    <w:p w14:paraId="53804BCE" w14:textId="18DD84CB" w:rsidR="00D93E53" w:rsidRPr="00BA7527" w:rsidRDefault="00D93E53" w:rsidP="00D93E53">
      <w:pPr>
        <w:rPr>
          <w:rFonts w:ascii="Calibri" w:eastAsia="Calibri" w:hAnsi="Calibri" w:cs="Calibri"/>
          <w:color w:val="000000" w:themeColor="text1"/>
          <w:shd w:val="clear" w:color="auto" w:fill="FFFFFF"/>
        </w:rPr>
      </w:pPr>
      <w:r w:rsidRPr="00BA7527">
        <w:rPr>
          <w:rFonts w:ascii="Calibri" w:eastAsia="Calibri" w:hAnsi="Calibri" w:cs="Calibri"/>
          <w:color w:val="000000" w:themeColor="text1"/>
          <w:shd w:val="clear" w:color="auto" w:fill="FFFFFF"/>
        </w:rPr>
        <w:t xml:space="preserve">AFTER THAT, direct students to their </w:t>
      </w:r>
      <w:r w:rsidRPr="00D723BF">
        <w:rPr>
          <w:rFonts w:ascii="Calibri" w:eastAsia="Calibri" w:hAnsi="Calibri" w:cs="Calibri"/>
          <w:i/>
          <w:iCs/>
          <w:color w:val="000000" w:themeColor="text1"/>
          <w:shd w:val="clear" w:color="auto" w:fill="FFFFFF"/>
        </w:rPr>
        <w:t>Getting Started</w:t>
      </w:r>
      <w:r w:rsidRPr="00BA7527">
        <w:rPr>
          <w:rFonts w:ascii="Calibri" w:eastAsia="Calibri" w:hAnsi="Calibri" w:cs="Calibri"/>
          <w:color w:val="000000" w:themeColor="text1"/>
          <w:shd w:val="clear" w:color="auto" w:fill="FFFFFF"/>
        </w:rPr>
        <w:t xml:space="preserve"> </w:t>
      </w:r>
      <w:r w:rsidR="00A87CD5">
        <w:rPr>
          <w:rFonts w:ascii="Calibri" w:eastAsia="Calibri" w:hAnsi="Calibri" w:cs="Calibri"/>
          <w:color w:val="000000" w:themeColor="text1"/>
          <w:shd w:val="clear" w:color="auto" w:fill="FFFFFF"/>
        </w:rPr>
        <w:t xml:space="preserve">titled </w:t>
      </w:r>
      <w:r w:rsidR="00C47359">
        <w:rPr>
          <w:rFonts w:ascii="Calibri" w:eastAsia="Calibri" w:hAnsi="Calibri" w:cs="Calibri"/>
          <w:color w:val="000000" w:themeColor="text1"/>
          <w:shd w:val="clear" w:color="auto" w:fill="FFFFFF"/>
        </w:rPr>
        <w:t>“</w:t>
      </w:r>
      <w:r w:rsidR="00A87CD5">
        <w:rPr>
          <w:rFonts w:ascii="Calibri" w:eastAsia="Calibri" w:hAnsi="Calibri" w:cs="Calibri"/>
          <w:color w:val="000000" w:themeColor="text1"/>
          <w:shd w:val="clear" w:color="auto" w:fill="FFFFFF"/>
        </w:rPr>
        <w:t>Favorite Things</w:t>
      </w:r>
      <w:r w:rsidR="00C47359">
        <w:rPr>
          <w:rFonts w:ascii="Calibri" w:eastAsia="Calibri" w:hAnsi="Calibri" w:cs="Calibri"/>
          <w:color w:val="000000" w:themeColor="text1"/>
          <w:shd w:val="clear" w:color="auto" w:fill="FFFFFF"/>
        </w:rPr>
        <w:t>”</w:t>
      </w:r>
      <w:r w:rsidR="00A87CD5">
        <w:rPr>
          <w:rFonts w:ascii="Calibri" w:eastAsia="Calibri" w:hAnsi="Calibri" w:cs="Calibri"/>
          <w:color w:val="000000" w:themeColor="text1"/>
          <w:shd w:val="clear" w:color="auto" w:fill="FFFFFF"/>
        </w:rPr>
        <w:t xml:space="preserve"> at the top of page </w:t>
      </w:r>
      <w:r w:rsidR="00F805F5">
        <w:rPr>
          <w:rFonts w:ascii="Calibri" w:eastAsia="Calibri" w:hAnsi="Calibri" w:cs="Calibri"/>
          <w:color w:val="000000" w:themeColor="text1"/>
          <w:shd w:val="clear" w:color="auto" w:fill="FFFFFF"/>
        </w:rPr>
        <w:t>9</w:t>
      </w:r>
      <w:r w:rsidRPr="00BA7527">
        <w:rPr>
          <w:rFonts w:ascii="Calibri" w:eastAsia="Calibri" w:hAnsi="Calibri" w:cs="Calibri"/>
          <w:color w:val="000000" w:themeColor="text1"/>
          <w:shd w:val="clear" w:color="auto" w:fill="FFFFFF"/>
        </w:rPr>
        <w:t xml:space="preserve">. </w:t>
      </w:r>
      <w:r w:rsidR="00BA7527" w:rsidRPr="00BA7527">
        <w:rPr>
          <w:rFonts w:ascii="Calibri" w:eastAsia="Calibri" w:hAnsi="Calibri" w:cs="Calibri"/>
          <w:color w:val="000000" w:themeColor="text1"/>
          <w:shd w:val="clear" w:color="auto" w:fill="FFFFFF"/>
        </w:rPr>
        <w:t>Say something like:</w:t>
      </w:r>
      <w:r w:rsidRPr="00BA7527">
        <w:rPr>
          <w:rFonts w:ascii="Calibri" w:eastAsia="Calibri" w:hAnsi="Calibri" w:cs="Calibri"/>
          <w:color w:val="000000" w:themeColor="text1"/>
          <w:shd w:val="clear" w:color="auto" w:fill="FFFFFF"/>
        </w:rPr>
        <w:t xml:space="preserve"> </w:t>
      </w:r>
    </w:p>
    <w:p w14:paraId="1F31F890" w14:textId="0CAB2A3A" w:rsidR="009E12A8" w:rsidRPr="009E12A8" w:rsidRDefault="00BA7527" w:rsidP="009E12A8">
      <w:pPr>
        <w:pStyle w:val="ListParagraph"/>
        <w:numPr>
          <w:ilvl w:val="0"/>
          <w:numId w:val="8"/>
        </w:numPr>
        <w:spacing w:line="240" w:lineRule="auto"/>
        <w:contextualSpacing w:val="0"/>
        <w:rPr>
          <w:rFonts w:ascii="Calibri" w:eastAsia="Calibri" w:hAnsi="Calibri" w:cs="Calibri"/>
          <w:color w:val="000000" w:themeColor="text1"/>
          <w:shd w:val="clear" w:color="auto" w:fill="FFFFFF"/>
        </w:rPr>
      </w:pPr>
      <w:r w:rsidRPr="00A87CD5">
        <w:rPr>
          <w:rFonts w:ascii="Calibri" w:eastAsia="Calibri" w:hAnsi="Calibri" w:cs="Calibri"/>
          <w:b/>
          <w:bCs/>
          <w:color w:val="000000" w:themeColor="text1"/>
          <w:sz w:val="24"/>
          <w:szCs w:val="24"/>
          <w:shd w:val="clear" w:color="auto" w:fill="FFFFFF"/>
        </w:rPr>
        <w:t xml:space="preserve">We all have preferences. For example, </w:t>
      </w:r>
      <w:r w:rsidR="00A87CD5" w:rsidRPr="00A87CD5">
        <w:rPr>
          <w:rFonts w:ascii="Calibri" w:eastAsia="Calibri" w:hAnsi="Calibri" w:cs="Calibri"/>
          <w:b/>
          <w:bCs/>
          <w:color w:val="000000" w:themeColor="text1"/>
          <w:sz w:val="24"/>
          <w:szCs w:val="24"/>
          <w:shd w:val="clear" w:color="auto" w:fill="FFFFFF"/>
        </w:rPr>
        <w:t>some</w:t>
      </w:r>
      <w:r w:rsidRPr="00A87CD5">
        <w:rPr>
          <w:rFonts w:ascii="Calibri" w:eastAsia="Calibri" w:hAnsi="Calibri" w:cs="Calibri"/>
          <w:b/>
          <w:bCs/>
          <w:color w:val="000000" w:themeColor="text1"/>
          <w:sz w:val="24"/>
          <w:szCs w:val="24"/>
          <w:shd w:val="clear" w:color="auto" w:fill="FFFFFF"/>
        </w:rPr>
        <w:t xml:space="preserve"> of you may like watching movies, while other</w:t>
      </w:r>
      <w:r w:rsidR="00A87CD5" w:rsidRPr="00A87CD5">
        <w:rPr>
          <w:rFonts w:ascii="Calibri" w:eastAsia="Calibri" w:hAnsi="Calibri" w:cs="Calibri"/>
          <w:b/>
          <w:bCs/>
          <w:color w:val="000000" w:themeColor="text1"/>
          <w:sz w:val="24"/>
          <w:szCs w:val="24"/>
          <w:shd w:val="clear" w:color="auto" w:fill="FFFFFF"/>
        </w:rPr>
        <w:t>s</w:t>
      </w:r>
      <w:r w:rsidRPr="00A87CD5">
        <w:rPr>
          <w:rFonts w:ascii="Calibri" w:eastAsia="Calibri" w:hAnsi="Calibri" w:cs="Calibri"/>
          <w:b/>
          <w:bCs/>
          <w:color w:val="000000" w:themeColor="text1"/>
          <w:sz w:val="24"/>
          <w:szCs w:val="24"/>
          <w:shd w:val="clear" w:color="auto" w:fill="FFFFFF"/>
        </w:rPr>
        <w:t xml:space="preserve"> may enjoy watching TV shows.</w:t>
      </w:r>
      <w:r w:rsidR="00C775E0" w:rsidRPr="00A87CD5">
        <w:rPr>
          <w:rFonts w:ascii="Calibri" w:eastAsia="Calibri" w:hAnsi="Calibri" w:cs="Calibri"/>
          <w:b/>
          <w:bCs/>
          <w:color w:val="000000" w:themeColor="text1"/>
          <w:sz w:val="24"/>
          <w:szCs w:val="24"/>
          <w:shd w:val="clear" w:color="auto" w:fill="FFFFFF"/>
        </w:rPr>
        <w:t xml:space="preserve"> Some of you might be dog people, while others </w:t>
      </w:r>
      <w:r w:rsidR="00264021">
        <w:rPr>
          <w:rFonts w:ascii="Calibri" w:eastAsia="Calibri" w:hAnsi="Calibri" w:cs="Calibri"/>
          <w:b/>
          <w:bCs/>
          <w:color w:val="000000" w:themeColor="text1"/>
          <w:sz w:val="24"/>
          <w:szCs w:val="24"/>
          <w:shd w:val="clear" w:color="auto" w:fill="FFFFFF"/>
        </w:rPr>
        <w:t>would debate that</w:t>
      </w:r>
      <w:r w:rsidR="00C775E0" w:rsidRPr="00A87CD5">
        <w:rPr>
          <w:rFonts w:ascii="Calibri" w:eastAsia="Calibri" w:hAnsi="Calibri" w:cs="Calibri"/>
          <w:b/>
          <w:bCs/>
          <w:color w:val="000000" w:themeColor="text1"/>
          <w:sz w:val="24"/>
          <w:szCs w:val="24"/>
          <w:shd w:val="clear" w:color="auto" w:fill="FFFFFF"/>
        </w:rPr>
        <w:t xml:space="preserve"> cats are better. You may love the beach, while someone else would rather be in the mountains.</w:t>
      </w:r>
      <w:r w:rsidRPr="00A87CD5">
        <w:rPr>
          <w:rFonts w:ascii="Calibri" w:eastAsia="Calibri" w:hAnsi="Calibri" w:cs="Calibri"/>
          <w:b/>
          <w:bCs/>
          <w:color w:val="000000" w:themeColor="text1"/>
          <w:sz w:val="24"/>
          <w:szCs w:val="24"/>
          <w:shd w:val="clear" w:color="auto" w:fill="FFFFFF"/>
        </w:rPr>
        <w:t xml:space="preserve"> </w:t>
      </w:r>
      <w:r w:rsidR="00A95466" w:rsidRPr="00A87CD5">
        <w:rPr>
          <w:rFonts w:ascii="Calibri" w:eastAsia="Calibri" w:hAnsi="Calibri" w:cs="Calibri"/>
          <w:b/>
          <w:bCs/>
          <w:color w:val="000000" w:themeColor="text1"/>
          <w:sz w:val="24"/>
          <w:szCs w:val="24"/>
          <w:shd w:val="clear" w:color="auto" w:fill="FFFFFF"/>
        </w:rPr>
        <w:t xml:space="preserve">These small preferences can shape how we see ourselves and others, and sometimes even create barriers between </w:t>
      </w:r>
      <w:r w:rsidR="009E12A8">
        <w:rPr>
          <w:rFonts w:ascii="Calibri" w:eastAsia="Calibri" w:hAnsi="Calibri" w:cs="Calibri"/>
          <w:b/>
          <w:bCs/>
          <w:color w:val="000000" w:themeColor="text1"/>
          <w:sz w:val="24"/>
          <w:szCs w:val="24"/>
          <w:shd w:val="clear" w:color="auto" w:fill="FFFFFF"/>
        </w:rPr>
        <w:t xml:space="preserve">us. </w:t>
      </w:r>
      <w:r w:rsidR="009E12A8">
        <w:rPr>
          <w:rFonts w:ascii="Calibri" w:eastAsia="Calibri" w:hAnsi="Calibri" w:cs="Calibri"/>
          <w:color w:val="000000" w:themeColor="text1"/>
          <w:sz w:val="24"/>
          <w:szCs w:val="24"/>
          <w:shd w:val="clear" w:color="auto" w:fill="FFFFFF"/>
        </w:rPr>
        <w:t>Then ask your students:</w:t>
      </w:r>
    </w:p>
    <w:p w14:paraId="220ED7B1" w14:textId="70604B5C" w:rsidR="00264021" w:rsidRPr="00264021" w:rsidRDefault="00264021" w:rsidP="00264021">
      <w:pPr>
        <w:pStyle w:val="ListParagraph"/>
        <w:numPr>
          <w:ilvl w:val="1"/>
          <w:numId w:val="8"/>
        </w:numPr>
        <w:spacing w:line="240" w:lineRule="auto"/>
        <w:contextualSpacing w:val="0"/>
        <w:rPr>
          <w:rFonts w:ascii="Calibri" w:eastAsia="Calibri" w:hAnsi="Calibri" w:cs="Calibri"/>
          <w:color w:val="000000" w:themeColor="text1"/>
          <w:sz w:val="24"/>
          <w:szCs w:val="24"/>
          <w:shd w:val="clear" w:color="auto" w:fill="FFFFFF"/>
        </w:rPr>
      </w:pPr>
      <w:r w:rsidRPr="00264021">
        <w:rPr>
          <w:rFonts w:ascii="Calibri" w:eastAsia="Calibri" w:hAnsi="Calibri" w:cs="Calibri"/>
          <w:b/>
          <w:bCs/>
          <w:color w:val="000000" w:themeColor="text1"/>
          <w:sz w:val="24"/>
          <w:szCs w:val="24"/>
          <w:shd w:val="clear" w:color="auto" w:fill="FFFFFF"/>
        </w:rPr>
        <w:t xml:space="preserve">What are some other topics that cause agreement or disagreement due to </w:t>
      </w:r>
      <w:r w:rsidR="00C47359">
        <w:rPr>
          <w:rFonts w:ascii="Calibri" w:eastAsia="Calibri" w:hAnsi="Calibri" w:cs="Calibri"/>
          <w:b/>
          <w:bCs/>
          <w:color w:val="000000" w:themeColor="text1"/>
          <w:sz w:val="24"/>
          <w:szCs w:val="24"/>
          <w:shd w:val="clear" w:color="auto" w:fill="FFFFFF"/>
        </w:rPr>
        <w:t>people’s</w:t>
      </w:r>
      <w:r w:rsidRPr="00264021">
        <w:rPr>
          <w:rFonts w:ascii="Calibri" w:eastAsia="Calibri" w:hAnsi="Calibri" w:cs="Calibri"/>
          <w:b/>
          <w:bCs/>
          <w:color w:val="000000" w:themeColor="text1"/>
          <w:sz w:val="24"/>
          <w:szCs w:val="24"/>
          <w:shd w:val="clear" w:color="auto" w:fill="FFFFFF"/>
        </w:rPr>
        <w:t xml:space="preserve"> strong preferences?</w:t>
      </w:r>
    </w:p>
    <w:p w14:paraId="6942D544" w14:textId="6C15F96E" w:rsidR="009E12A8" w:rsidRPr="009E12A8" w:rsidRDefault="009E12A8" w:rsidP="00264021">
      <w:pPr>
        <w:pStyle w:val="ListParagraph"/>
        <w:numPr>
          <w:ilvl w:val="2"/>
          <w:numId w:val="8"/>
        </w:numPr>
        <w:spacing w:line="240" w:lineRule="auto"/>
        <w:contextualSpacing w:val="0"/>
        <w:rPr>
          <w:rFonts w:ascii="Calibri" w:eastAsia="Calibri" w:hAnsi="Calibri" w:cs="Calibri"/>
          <w:color w:val="000000" w:themeColor="text1"/>
          <w:shd w:val="clear" w:color="auto" w:fill="FFFFFF"/>
        </w:rPr>
        <w:sectPr w:rsidR="009E12A8" w:rsidRPr="009E12A8" w:rsidSect="00A87CD5">
          <w:headerReference w:type="default" r:id="rId7"/>
          <w:footerReference w:type="default" r:id="rId8"/>
          <w:type w:val="continuous"/>
          <w:pgSz w:w="12240" w:h="15840"/>
          <w:pgMar w:top="720" w:right="720" w:bottom="720" w:left="720" w:header="720" w:footer="720" w:gutter="0"/>
          <w:cols w:space="720"/>
        </w:sectPr>
      </w:pPr>
      <w:r w:rsidRPr="00264021">
        <w:rPr>
          <w:rFonts w:ascii="Calibri" w:eastAsia="Calibri" w:hAnsi="Calibri" w:cs="Calibri"/>
          <w:i/>
          <w:iCs/>
          <w:color w:val="000000" w:themeColor="text1"/>
          <w:sz w:val="24"/>
          <w:szCs w:val="24"/>
          <w:shd w:val="clear" w:color="auto" w:fill="FFFFFF"/>
        </w:rPr>
        <w:t xml:space="preserve">Answers will vary. </w:t>
      </w:r>
      <w:r w:rsidRPr="00264021">
        <w:rPr>
          <w:rFonts w:ascii="Calibri" w:eastAsia="Calibri" w:hAnsi="Calibri" w:cs="Calibri"/>
          <w:color w:val="000000" w:themeColor="text1"/>
          <w:sz w:val="24"/>
          <w:szCs w:val="24"/>
          <w:shd w:val="clear" w:color="auto" w:fill="FFFFFF"/>
        </w:rPr>
        <w:t>Possible answers may include religion, politics, best musical artist, and more.</w:t>
      </w:r>
      <w:r>
        <w:rPr>
          <w:rFonts w:ascii="Calibri" w:eastAsia="Calibri" w:hAnsi="Calibri" w:cs="Calibri"/>
          <w:color w:val="000000" w:themeColor="text1"/>
          <w:shd w:val="clear" w:color="auto" w:fill="FFFFFF"/>
        </w:rPr>
        <w:tab/>
      </w:r>
    </w:p>
    <w:p w14:paraId="6334E89A" w14:textId="77777777" w:rsidR="00A87CD5" w:rsidRDefault="00A87CD5" w:rsidP="00D93E53">
      <w:pPr>
        <w:rPr>
          <w:rFonts w:ascii="Calibri" w:eastAsia="Calibri" w:hAnsi="Calibri" w:cs="Calibri"/>
          <w:color w:val="000000" w:themeColor="text1"/>
          <w:shd w:val="clear" w:color="auto" w:fill="FFFFFF"/>
        </w:rPr>
      </w:pPr>
    </w:p>
    <w:p w14:paraId="276CA9AF" w14:textId="77777777" w:rsidR="00A87CD5" w:rsidRDefault="00D93E53" w:rsidP="00D93E53">
      <w:pPr>
        <w:rPr>
          <w:rFonts w:ascii="Calibri" w:eastAsia="Calibri" w:hAnsi="Calibri" w:cs="Calibri"/>
          <w:color w:val="000000" w:themeColor="text1"/>
          <w:shd w:val="clear" w:color="auto" w:fill="FFFFFF"/>
        </w:rPr>
      </w:pPr>
      <w:r w:rsidRPr="00BA7527">
        <w:rPr>
          <w:rFonts w:ascii="Calibri" w:eastAsia="Calibri" w:hAnsi="Calibri" w:cs="Calibri"/>
          <w:color w:val="000000" w:themeColor="text1"/>
          <w:shd w:val="clear" w:color="auto" w:fill="FFFFFF"/>
        </w:rPr>
        <w:t xml:space="preserve">THEN, </w:t>
      </w:r>
      <w:r w:rsidR="00A87CD5">
        <w:rPr>
          <w:rFonts w:ascii="Calibri" w:eastAsia="Calibri" w:hAnsi="Calibri" w:cs="Calibri"/>
          <w:color w:val="000000" w:themeColor="text1"/>
          <w:shd w:val="clear" w:color="auto" w:fill="FFFFFF"/>
        </w:rPr>
        <w:t>provide instructions for the opening activity by saying something like:</w:t>
      </w:r>
    </w:p>
    <w:p w14:paraId="0D42BB0F" w14:textId="7F98C2ED" w:rsidR="00A87CD5" w:rsidRPr="00BA7527" w:rsidRDefault="00A87CD5" w:rsidP="00A87CD5">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b/>
          <w:bCs/>
          <w:color w:val="000000" w:themeColor="text1"/>
          <w:sz w:val="24"/>
          <w:szCs w:val="24"/>
          <w:shd w:val="clear" w:color="auto" w:fill="FFFFFF"/>
        </w:rPr>
        <w:t xml:space="preserve">On page </w:t>
      </w:r>
      <w:r w:rsidR="0045683B">
        <w:rPr>
          <w:rFonts w:ascii="Calibri" w:eastAsia="Calibri" w:hAnsi="Calibri" w:cs="Calibri"/>
          <w:b/>
          <w:bCs/>
          <w:color w:val="000000" w:themeColor="text1"/>
          <w:sz w:val="24"/>
          <w:szCs w:val="24"/>
          <w:shd w:val="clear" w:color="auto" w:fill="FFFFFF"/>
        </w:rPr>
        <w:t>9</w:t>
      </w:r>
      <w:r>
        <w:rPr>
          <w:rFonts w:ascii="Calibri" w:eastAsia="Calibri" w:hAnsi="Calibri" w:cs="Calibri"/>
          <w:b/>
          <w:bCs/>
          <w:color w:val="000000" w:themeColor="text1"/>
          <w:sz w:val="24"/>
          <w:szCs w:val="24"/>
          <w:shd w:val="clear" w:color="auto" w:fill="FFFFFF"/>
        </w:rPr>
        <w:t xml:space="preserve">, you should see the activity called </w:t>
      </w:r>
      <w:r w:rsidR="00C47359">
        <w:rPr>
          <w:rFonts w:ascii="Calibri" w:eastAsia="Calibri" w:hAnsi="Calibri" w:cs="Calibri"/>
          <w:b/>
          <w:bCs/>
          <w:color w:val="000000" w:themeColor="text1"/>
          <w:sz w:val="24"/>
          <w:szCs w:val="24"/>
          <w:shd w:val="clear" w:color="auto" w:fill="FFFFFF"/>
        </w:rPr>
        <w:t>“</w:t>
      </w:r>
      <w:r>
        <w:rPr>
          <w:rFonts w:ascii="Calibri" w:eastAsia="Calibri" w:hAnsi="Calibri" w:cs="Calibri"/>
          <w:b/>
          <w:bCs/>
          <w:color w:val="000000" w:themeColor="text1"/>
          <w:sz w:val="24"/>
          <w:szCs w:val="24"/>
          <w:shd w:val="clear" w:color="auto" w:fill="FFFFFF"/>
        </w:rPr>
        <w:t>Favorite Things.</w:t>
      </w:r>
      <w:r w:rsidR="00C47359">
        <w:rPr>
          <w:rFonts w:ascii="Calibri" w:eastAsia="Calibri" w:hAnsi="Calibri" w:cs="Calibri"/>
          <w:b/>
          <w:bCs/>
          <w:color w:val="000000" w:themeColor="text1"/>
          <w:sz w:val="24"/>
          <w:szCs w:val="24"/>
          <w:shd w:val="clear" w:color="auto" w:fill="FFFFFF"/>
        </w:rPr>
        <w:t>”</w:t>
      </w:r>
      <w:r>
        <w:rPr>
          <w:rFonts w:ascii="Calibri" w:eastAsia="Calibri" w:hAnsi="Calibri" w:cs="Calibri"/>
          <w:b/>
          <w:bCs/>
          <w:color w:val="000000" w:themeColor="text1"/>
          <w:sz w:val="24"/>
          <w:szCs w:val="24"/>
          <w:shd w:val="clear" w:color="auto" w:fill="FFFFFF"/>
        </w:rPr>
        <w:t xml:space="preserve"> </w:t>
      </w:r>
      <w:r w:rsidR="00264021" w:rsidRPr="00264021">
        <w:rPr>
          <w:rFonts w:ascii="Calibri" w:eastAsia="Calibri" w:hAnsi="Calibri" w:cs="Calibri"/>
          <w:b/>
          <w:bCs/>
          <w:color w:val="000000" w:themeColor="text1"/>
          <w:sz w:val="24"/>
          <w:szCs w:val="24"/>
          <w:shd w:val="clear" w:color="auto" w:fill="FFFFFF"/>
        </w:rPr>
        <w:t xml:space="preserve">This activity lists multiple topics </w:t>
      </w:r>
      <w:r w:rsidR="00C47359">
        <w:rPr>
          <w:rFonts w:ascii="Calibri" w:eastAsia="Calibri" w:hAnsi="Calibri" w:cs="Calibri"/>
          <w:b/>
          <w:bCs/>
          <w:color w:val="000000" w:themeColor="text1"/>
          <w:sz w:val="24"/>
          <w:szCs w:val="24"/>
          <w:shd w:val="clear" w:color="auto" w:fill="FFFFFF"/>
        </w:rPr>
        <w:t>on which</w:t>
      </w:r>
      <w:r w:rsidR="00264021" w:rsidRPr="00264021">
        <w:rPr>
          <w:rFonts w:ascii="Calibri" w:eastAsia="Calibri" w:hAnsi="Calibri" w:cs="Calibri"/>
          <w:b/>
          <w:bCs/>
          <w:color w:val="000000" w:themeColor="text1"/>
          <w:sz w:val="24"/>
          <w:szCs w:val="24"/>
          <w:shd w:val="clear" w:color="auto" w:fill="FFFFFF"/>
        </w:rPr>
        <w:t xml:space="preserve"> people have strong preferences, including favorite ice cream flavors, sports, dog breeds, and more.</w:t>
      </w:r>
      <w:r w:rsidR="00264021">
        <w:rPr>
          <w:rFonts w:ascii="Calibri" w:eastAsia="Calibri" w:hAnsi="Calibri" w:cs="Calibri"/>
          <w:b/>
          <w:bCs/>
          <w:color w:val="000000" w:themeColor="text1"/>
          <w:sz w:val="24"/>
          <w:szCs w:val="24"/>
          <w:shd w:val="clear" w:color="auto" w:fill="FFFFFF"/>
        </w:rPr>
        <w:t xml:space="preserve"> </w:t>
      </w:r>
      <w:r w:rsidR="00C47359">
        <w:rPr>
          <w:rFonts w:ascii="Calibri" w:eastAsia="Calibri" w:hAnsi="Calibri" w:cs="Calibri"/>
          <w:b/>
          <w:bCs/>
          <w:color w:val="000000" w:themeColor="text1"/>
          <w:sz w:val="24"/>
          <w:szCs w:val="24"/>
          <w:shd w:val="clear" w:color="auto" w:fill="FFFFFF"/>
        </w:rPr>
        <w:t>You’ll</w:t>
      </w:r>
      <w:r w:rsidR="009E12A8">
        <w:rPr>
          <w:rFonts w:ascii="Calibri" w:eastAsia="Calibri" w:hAnsi="Calibri" w:cs="Calibri"/>
          <w:b/>
          <w:bCs/>
          <w:color w:val="000000" w:themeColor="text1"/>
          <w:sz w:val="24"/>
          <w:szCs w:val="24"/>
          <w:shd w:val="clear" w:color="auto" w:fill="FFFFFF"/>
        </w:rPr>
        <w:t xml:space="preserve"> be thinking about your favorite thing in each category. Take</w:t>
      </w:r>
      <w:r>
        <w:rPr>
          <w:rFonts w:ascii="Calibri" w:eastAsia="Calibri" w:hAnsi="Calibri" w:cs="Calibri"/>
          <w:b/>
          <w:bCs/>
          <w:color w:val="000000" w:themeColor="text1"/>
          <w:sz w:val="24"/>
          <w:szCs w:val="24"/>
          <w:shd w:val="clear" w:color="auto" w:fill="FFFFFF"/>
        </w:rPr>
        <w:t xml:space="preserve"> a minute or two and fill out </w:t>
      </w:r>
      <w:r w:rsidR="009E12A8">
        <w:rPr>
          <w:rFonts w:ascii="Calibri" w:eastAsia="Calibri" w:hAnsi="Calibri" w:cs="Calibri"/>
          <w:b/>
          <w:bCs/>
          <w:color w:val="000000" w:themeColor="text1"/>
          <w:sz w:val="24"/>
          <w:szCs w:val="24"/>
          <w:shd w:val="clear" w:color="auto" w:fill="FFFFFF"/>
        </w:rPr>
        <w:t>your answer</w:t>
      </w:r>
      <w:r>
        <w:rPr>
          <w:rFonts w:ascii="Calibri" w:eastAsia="Calibri" w:hAnsi="Calibri" w:cs="Calibri"/>
          <w:b/>
          <w:bCs/>
          <w:color w:val="000000" w:themeColor="text1"/>
          <w:sz w:val="24"/>
          <w:szCs w:val="24"/>
          <w:shd w:val="clear" w:color="auto" w:fill="FFFFFF"/>
        </w:rPr>
        <w:t xml:space="preserve"> in the space provided</w:t>
      </w:r>
      <w:r w:rsidR="009E12A8">
        <w:rPr>
          <w:rFonts w:ascii="Calibri" w:eastAsia="Calibri" w:hAnsi="Calibri" w:cs="Calibri"/>
          <w:b/>
          <w:bCs/>
          <w:color w:val="000000" w:themeColor="text1"/>
          <w:sz w:val="24"/>
          <w:szCs w:val="24"/>
          <w:shd w:val="clear" w:color="auto" w:fill="FFFFFF"/>
        </w:rPr>
        <w:t xml:space="preserve"> next to each topic</w:t>
      </w:r>
      <w:r>
        <w:rPr>
          <w:rFonts w:ascii="Calibri" w:eastAsia="Calibri" w:hAnsi="Calibri" w:cs="Calibri"/>
          <w:b/>
          <w:bCs/>
          <w:color w:val="000000" w:themeColor="text1"/>
          <w:sz w:val="24"/>
          <w:szCs w:val="24"/>
          <w:shd w:val="clear" w:color="auto" w:fill="FFFFFF"/>
        </w:rPr>
        <w:t>. After</w:t>
      </w:r>
      <w:r w:rsidR="009E12A8">
        <w:rPr>
          <w:rFonts w:ascii="Calibri" w:eastAsia="Calibri" w:hAnsi="Calibri" w:cs="Calibri"/>
          <w:b/>
          <w:bCs/>
          <w:color w:val="000000" w:themeColor="text1"/>
          <w:sz w:val="24"/>
          <w:szCs w:val="24"/>
          <w:shd w:val="clear" w:color="auto" w:fill="FFFFFF"/>
        </w:rPr>
        <w:t xml:space="preserve"> that</w:t>
      </w:r>
      <w:r>
        <w:rPr>
          <w:rFonts w:ascii="Calibri" w:eastAsia="Calibri" w:hAnsi="Calibri" w:cs="Calibri"/>
          <w:b/>
          <w:bCs/>
          <w:color w:val="000000" w:themeColor="text1"/>
          <w:sz w:val="24"/>
          <w:szCs w:val="24"/>
          <w:shd w:val="clear" w:color="auto" w:fill="FFFFFF"/>
        </w:rPr>
        <w:t xml:space="preserve">, </w:t>
      </w:r>
      <w:r w:rsidR="00C47359">
        <w:rPr>
          <w:rFonts w:ascii="Calibri" w:eastAsia="Calibri" w:hAnsi="Calibri" w:cs="Calibri"/>
          <w:b/>
          <w:bCs/>
          <w:color w:val="000000" w:themeColor="text1"/>
          <w:sz w:val="24"/>
          <w:szCs w:val="24"/>
          <w:shd w:val="clear" w:color="auto" w:fill="FFFFFF"/>
        </w:rPr>
        <w:t>we’ll</w:t>
      </w:r>
      <w:r>
        <w:rPr>
          <w:rFonts w:ascii="Calibri" w:eastAsia="Calibri" w:hAnsi="Calibri" w:cs="Calibri"/>
          <w:b/>
          <w:bCs/>
          <w:color w:val="000000" w:themeColor="text1"/>
          <w:sz w:val="24"/>
          <w:szCs w:val="24"/>
          <w:shd w:val="clear" w:color="auto" w:fill="FFFFFF"/>
        </w:rPr>
        <w:t xml:space="preserve"> compare answers and see who </w:t>
      </w:r>
      <w:r w:rsidR="009E12A8">
        <w:rPr>
          <w:rFonts w:ascii="Calibri" w:eastAsia="Calibri" w:hAnsi="Calibri" w:cs="Calibri"/>
          <w:b/>
          <w:bCs/>
          <w:color w:val="000000" w:themeColor="text1"/>
          <w:sz w:val="24"/>
          <w:szCs w:val="24"/>
          <w:shd w:val="clear" w:color="auto" w:fill="FFFFFF"/>
        </w:rPr>
        <w:t>wrote down the same answer</w:t>
      </w:r>
      <w:r w:rsidR="00264021">
        <w:rPr>
          <w:rFonts w:ascii="Calibri" w:eastAsia="Calibri" w:hAnsi="Calibri" w:cs="Calibri"/>
          <w:b/>
          <w:bCs/>
          <w:color w:val="000000" w:themeColor="text1"/>
          <w:sz w:val="24"/>
          <w:szCs w:val="24"/>
          <w:shd w:val="clear" w:color="auto" w:fill="FFFFFF"/>
        </w:rPr>
        <w:t>s</w:t>
      </w:r>
      <w:r w:rsidR="009E12A8">
        <w:rPr>
          <w:rFonts w:ascii="Calibri" w:eastAsia="Calibri" w:hAnsi="Calibri" w:cs="Calibri"/>
          <w:b/>
          <w:bCs/>
          <w:color w:val="000000" w:themeColor="text1"/>
          <w:sz w:val="24"/>
          <w:szCs w:val="24"/>
          <w:shd w:val="clear" w:color="auto" w:fill="FFFFFF"/>
        </w:rPr>
        <w:t xml:space="preserve"> as you, and </w:t>
      </w:r>
      <w:r w:rsidR="00D723BF">
        <w:rPr>
          <w:rFonts w:ascii="Calibri" w:eastAsia="Calibri" w:hAnsi="Calibri" w:cs="Calibri"/>
          <w:b/>
          <w:bCs/>
          <w:color w:val="000000" w:themeColor="text1"/>
          <w:sz w:val="24"/>
          <w:szCs w:val="24"/>
          <w:shd w:val="clear" w:color="auto" w:fill="FFFFFF"/>
        </w:rPr>
        <w:t xml:space="preserve">who in the group </w:t>
      </w:r>
      <w:r w:rsidR="00C47359">
        <w:rPr>
          <w:rFonts w:ascii="Calibri" w:eastAsia="Calibri" w:hAnsi="Calibri" w:cs="Calibri"/>
          <w:b/>
          <w:bCs/>
          <w:color w:val="000000" w:themeColor="text1"/>
          <w:sz w:val="24"/>
          <w:szCs w:val="24"/>
          <w:shd w:val="clear" w:color="auto" w:fill="FFFFFF"/>
        </w:rPr>
        <w:t>doesn’t</w:t>
      </w:r>
      <w:r w:rsidR="00D723BF">
        <w:rPr>
          <w:rFonts w:ascii="Calibri" w:eastAsia="Calibri" w:hAnsi="Calibri" w:cs="Calibri"/>
          <w:b/>
          <w:bCs/>
          <w:color w:val="000000" w:themeColor="text1"/>
          <w:sz w:val="24"/>
          <w:szCs w:val="24"/>
          <w:shd w:val="clear" w:color="auto" w:fill="FFFFFF"/>
        </w:rPr>
        <w:t xml:space="preserve"> agree at all</w:t>
      </w:r>
      <w:r w:rsidR="009E12A8">
        <w:rPr>
          <w:rFonts w:ascii="Calibri" w:eastAsia="Calibri" w:hAnsi="Calibri" w:cs="Calibri"/>
          <w:b/>
          <w:bCs/>
          <w:color w:val="000000" w:themeColor="text1"/>
          <w:sz w:val="24"/>
          <w:szCs w:val="24"/>
          <w:shd w:val="clear" w:color="auto" w:fill="FFFFFF"/>
        </w:rPr>
        <w:t>.</w:t>
      </w:r>
    </w:p>
    <w:p w14:paraId="37FAAF22" w14:textId="330EBDD8" w:rsidR="00D93E53" w:rsidRDefault="00D93E53" w:rsidP="009E12A8">
      <w:pPr>
        <w:rPr>
          <w:rFonts w:ascii="Calibri" w:eastAsia="Calibri" w:hAnsi="Calibri" w:cs="Calibri"/>
          <w:color w:val="000000" w:themeColor="text1"/>
          <w:shd w:val="clear" w:color="auto" w:fill="FFFFFF"/>
        </w:rPr>
      </w:pPr>
    </w:p>
    <w:p w14:paraId="6F8216F0" w14:textId="52B98E65" w:rsidR="009E12A8" w:rsidRPr="009E12A8" w:rsidRDefault="009E12A8" w:rsidP="009E12A8">
      <w:pPr>
        <w:rPr>
          <w:rFonts w:ascii="Calibri" w:eastAsia="Calibri" w:hAnsi="Calibri" w:cs="Calibri"/>
          <w:color w:val="000000" w:themeColor="text1"/>
          <w:shd w:val="clear" w:color="auto" w:fill="FFFFFF"/>
        </w:rPr>
      </w:pPr>
      <w:r>
        <w:rPr>
          <w:rFonts w:ascii="Calibri" w:eastAsia="Calibri" w:hAnsi="Calibri" w:cs="Calibri"/>
          <w:color w:val="000000" w:themeColor="text1"/>
          <w:shd w:val="clear" w:color="auto" w:fill="FFFFFF"/>
        </w:rPr>
        <w:t xml:space="preserve">Once your students are finished filling out their </w:t>
      </w:r>
      <w:r w:rsidR="00C47359">
        <w:rPr>
          <w:rFonts w:ascii="Calibri" w:eastAsia="Calibri" w:hAnsi="Calibri" w:cs="Calibri"/>
          <w:color w:val="000000" w:themeColor="text1"/>
          <w:shd w:val="clear" w:color="auto" w:fill="FFFFFF"/>
        </w:rPr>
        <w:t>“</w:t>
      </w:r>
      <w:r>
        <w:rPr>
          <w:rFonts w:ascii="Calibri" w:eastAsia="Calibri" w:hAnsi="Calibri" w:cs="Calibri"/>
          <w:color w:val="000000" w:themeColor="text1"/>
          <w:shd w:val="clear" w:color="auto" w:fill="FFFFFF"/>
        </w:rPr>
        <w:t>Favorite Things</w:t>
      </w:r>
      <w:r w:rsidR="00C47359">
        <w:rPr>
          <w:rFonts w:ascii="Calibri" w:eastAsia="Calibri" w:hAnsi="Calibri" w:cs="Calibri"/>
          <w:color w:val="000000" w:themeColor="text1"/>
          <w:shd w:val="clear" w:color="auto" w:fill="FFFFFF"/>
        </w:rPr>
        <w:t>”</w:t>
      </w:r>
      <w:r>
        <w:rPr>
          <w:rFonts w:ascii="Calibri" w:eastAsia="Calibri" w:hAnsi="Calibri" w:cs="Calibri"/>
          <w:color w:val="000000" w:themeColor="text1"/>
          <w:shd w:val="clear" w:color="auto" w:fill="FFFFFF"/>
        </w:rPr>
        <w:t>, ask the following questions:</w:t>
      </w:r>
    </w:p>
    <w:p w14:paraId="32F8B58F" w14:textId="2B8D6068" w:rsidR="00D93E53" w:rsidRPr="00BA7527" w:rsidRDefault="00BA7527" w:rsidP="00B11673">
      <w:pPr>
        <w:pStyle w:val="ListParagraph"/>
        <w:numPr>
          <w:ilvl w:val="0"/>
          <w:numId w:val="8"/>
        </w:numPr>
        <w:spacing w:line="240" w:lineRule="auto"/>
        <w:contextualSpacing w:val="0"/>
        <w:rPr>
          <w:rFonts w:ascii="Calibri" w:eastAsia="Calibri" w:hAnsi="Calibri" w:cs="Calibri"/>
          <w:color w:val="000000" w:themeColor="text1"/>
          <w:sz w:val="24"/>
          <w:szCs w:val="24"/>
          <w:shd w:val="clear" w:color="auto" w:fill="FFFFFF"/>
        </w:rPr>
      </w:pPr>
      <w:r w:rsidRPr="00BA7527">
        <w:rPr>
          <w:rFonts w:ascii="Calibri" w:eastAsia="Calibri" w:hAnsi="Calibri" w:cs="Calibri"/>
          <w:b/>
          <w:bCs/>
          <w:color w:val="000000" w:themeColor="text1"/>
          <w:sz w:val="24"/>
          <w:szCs w:val="24"/>
          <w:shd w:val="clear" w:color="auto" w:fill="FFFFFF"/>
        </w:rPr>
        <w:t xml:space="preserve">What did you </w:t>
      </w:r>
      <w:r w:rsidR="00D723BF">
        <w:rPr>
          <w:rFonts w:ascii="Calibri" w:eastAsia="Calibri" w:hAnsi="Calibri" w:cs="Calibri"/>
          <w:b/>
          <w:bCs/>
          <w:color w:val="000000" w:themeColor="text1"/>
          <w:sz w:val="24"/>
          <w:szCs w:val="24"/>
          <w:shd w:val="clear" w:color="auto" w:fill="FFFFFF"/>
        </w:rPr>
        <w:t>write down</w:t>
      </w:r>
      <w:r w:rsidRPr="00BA7527">
        <w:rPr>
          <w:rFonts w:ascii="Calibri" w:eastAsia="Calibri" w:hAnsi="Calibri" w:cs="Calibri"/>
          <w:b/>
          <w:bCs/>
          <w:color w:val="000000" w:themeColor="text1"/>
          <w:sz w:val="24"/>
          <w:szCs w:val="24"/>
          <w:shd w:val="clear" w:color="auto" w:fill="FFFFFF"/>
        </w:rPr>
        <w:t xml:space="preserve"> for </w:t>
      </w:r>
      <w:r w:rsidR="00C47359">
        <w:rPr>
          <w:rFonts w:ascii="Calibri" w:eastAsia="Calibri" w:hAnsi="Calibri" w:cs="Calibri"/>
          <w:b/>
          <w:bCs/>
          <w:color w:val="000000" w:themeColor="text1"/>
          <w:sz w:val="24"/>
          <w:szCs w:val="24"/>
          <w:shd w:val="clear" w:color="auto" w:fill="FFFFFF"/>
        </w:rPr>
        <w:t>“</w:t>
      </w:r>
      <w:r w:rsidRPr="00BA7527">
        <w:rPr>
          <w:rFonts w:ascii="Calibri" w:eastAsia="Calibri" w:hAnsi="Calibri" w:cs="Calibri"/>
          <w:b/>
          <w:bCs/>
          <w:color w:val="000000" w:themeColor="text1"/>
          <w:sz w:val="24"/>
          <w:szCs w:val="24"/>
          <w:shd w:val="clear" w:color="auto" w:fill="FFFFFF"/>
        </w:rPr>
        <w:t>Favorite Movie?</w:t>
      </w:r>
      <w:r w:rsidR="00C47359">
        <w:rPr>
          <w:rFonts w:ascii="Calibri" w:eastAsia="Calibri" w:hAnsi="Calibri" w:cs="Calibri"/>
          <w:b/>
          <w:bCs/>
          <w:color w:val="000000" w:themeColor="text1"/>
          <w:sz w:val="24"/>
          <w:szCs w:val="24"/>
          <w:shd w:val="clear" w:color="auto" w:fill="FFFFFF"/>
        </w:rPr>
        <w:t>”</w:t>
      </w:r>
    </w:p>
    <w:p w14:paraId="2D0E5BAE" w14:textId="03109B92" w:rsidR="00BA7527" w:rsidRPr="00BA7527" w:rsidRDefault="00BA7527" w:rsidP="00BA7527">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BA7527">
        <w:rPr>
          <w:rFonts w:ascii="Calibri" w:eastAsia="Calibri" w:hAnsi="Calibri" w:cs="Calibri"/>
          <w:i/>
          <w:iCs/>
          <w:color w:val="000000" w:themeColor="text1"/>
          <w:sz w:val="24"/>
          <w:szCs w:val="24"/>
          <w:shd w:val="clear" w:color="auto" w:fill="FFFFFF"/>
        </w:rPr>
        <w:t xml:space="preserve">Answers will vary. </w:t>
      </w:r>
      <w:r w:rsidRPr="00BA7527">
        <w:rPr>
          <w:rFonts w:ascii="Calibri" w:eastAsia="Calibri" w:hAnsi="Calibri" w:cs="Calibri"/>
          <w:color w:val="000000" w:themeColor="text1"/>
          <w:sz w:val="24"/>
          <w:szCs w:val="24"/>
          <w:shd w:val="clear" w:color="auto" w:fill="FFFFFF"/>
        </w:rPr>
        <w:t>Give students a minute to share responses and engage.</w:t>
      </w:r>
    </w:p>
    <w:p w14:paraId="2E970C7C" w14:textId="24134D02" w:rsidR="00BA7527" w:rsidRPr="00BA7527" w:rsidRDefault="00BA7527" w:rsidP="00BA7527">
      <w:pPr>
        <w:pStyle w:val="ListParagraph"/>
        <w:numPr>
          <w:ilvl w:val="0"/>
          <w:numId w:val="8"/>
        </w:numPr>
        <w:spacing w:line="240" w:lineRule="auto"/>
        <w:contextualSpacing w:val="0"/>
        <w:rPr>
          <w:rFonts w:ascii="Calibri" w:eastAsia="Calibri" w:hAnsi="Calibri" w:cs="Calibri"/>
          <w:color w:val="000000" w:themeColor="text1"/>
          <w:sz w:val="24"/>
          <w:szCs w:val="24"/>
          <w:shd w:val="clear" w:color="auto" w:fill="FFFFFF"/>
        </w:rPr>
      </w:pPr>
      <w:r w:rsidRPr="00BA7527">
        <w:rPr>
          <w:rFonts w:ascii="Calibri" w:eastAsia="Calibri" w:hAnsi="Calibri" w:cs="Calibri"/>
          <w:b/>
          <w:bCs/>
          <w:color w:val="000000" w:themeColor="text1"/>
          <w:sz w:val="24"/>
          <w:szCs w:val="24"/>
          <w:shd w:val="clear" w:color="auto" w:fill="FFFFFF"/>
        </w:rPr>
        <w:t xml:space="preserve">What did you </w:t>
      </w:r>
      <w:r w:rsidR="00D723BF">
        <w:rPr>
          <w:rFonts w:ascii="Calibri" w:eastAsia="Calibri" w:hAnsi="Calibri" w:cs="Calibri"/>
          <w:b/>
          <w:bCs/>
          <w:color w:val="000000" w:themeColor="text1"/>
          <w:sz w:val="24"/>
          <w:szCs w:val="24"/>
          <w:shd w:val="clear" w:color="auto" w:fill="FFFFFF"/>
        </w:rPr>
        <w:t xml:space="preserve">write </w:t>
      </w:r>
      <w:r w:rsidRPr="00BA7527">
        <w:rPr>
          <w:rFonts w:ascii="Calibri" w:eastAsia="Calibri" w:hAnsi="Calibri" w:cs="Calibri"/>
          <w:b/>
          <w:bCs/>
          <w:color w:val="000000" w:themeColor="text1"/>
          <w:sz w:val="24"/>
          <w:szCs w:val="24"/>
          <w:shd w:val="clear" w:color="auto" w:fill="FFFFFF"/>
        </w:rPr>
        <w:t xml:space="preserve">down for </w:t>
      </w:r>
      <w:r w:rsidR="00C47359">
        <w:rPr>
          <w:rFonts w:ascii="Calibri" w:eastAsia="Calibri" w:hAnsi="Calibri" w:cs="Calibri"/>
          <w:b/>
          <w:bCs/>
          <w:color w:val="000000" w:themeColor="text1"/>
          <w:sz w:val="24"/>
          <w:szCs w:val="24"/>
          <w:shd w:val="clear" w:color="auto" w:fill="FFFFFF"/>
        </w:rPr>
        <w:t>“</w:t>
      </w:r>
      <w:r w:rsidRPr="00BA7527">
        <w:rPr>
          <w:rFonts w:ascii="Calibri" w:eastAsia="Calibri" w:hAnsi="Calibri" w:cs="Calibri"/>
          <w:b/>
          <w:bCs/>
          <w:color w:val="000000" w:themeColor="text1"/>
          <w:sz w:val="24"/>
          <w:szCs w:val="24"/>
          <w:shd w:val="clear" w:color="auto" w:fill="FFFFFF"/>
        </w:rPr>
        <w:t>Favorite Restaurant?</w:t>
      </w:r>
      <w:r w:rsidR="00C47359">
        <w:rPr>
          <w:rFonts w:ascii="Calibri" w:eastAsia="Calibri" w:hAnsi="Calibri" w:cs="Calibri"/>
          <w:b/>
          <w:bCs/>
          <w:color w:val="000000" w:themeColor="text1"/>
          <w:sz w:val="24"/>
          <w:szCs w:val="24"/>
          <w:shd w:val="clear" w:color="auto" w:fill="FFFFFF"/>
        </w:rPr>
        <w:t>”</w:t>
      </w:r>
    </w:p>
    <w:p w14:paraId="71E17E8C" w14:textId="77777777" w:rsidR="00A87CD5" w:rsidRDefault="00A87CD5" w:rsidP="00BA7527">
      <w:pPr>
        <w:pStyle w:val="ListParagraph"/>
        <w:numPr>
          <w:ilvl w:val="1"/>
          <w:numId w:val="8"/>
        </w:numPr>
        <w:spacing w:line="240" w:lineRule="auto"/>
        <w:contextualSpacing w:val="0"/>
        <w:rPr>
          <w:rFonts w:ascii="Calibri" w:eastAsia="Calibri" w:hAnsi="Calibri" w:cs="Calibri"/>
          <w:i/>
          <w:iCs/>
          <w:color w:val="000000" w:themeColor="text1"/>
          <w:sz w:val="24"/>
          <w:szCs w:val="24"/>
          <w:shd w:val="clear" w:color="auto" w:fill="FFFFFF"/>
        </w:rPr>
        <w:sectPr w:rsidR="00A87CD5" w:rsidSect="00A87CD5">
          <w:type w:val="continuous"/>
          <w:pgSz w:w="12240" w:h="15840"/>
          <w:pgMar w:top="720" w:right="720" w:bottom="720" w:left="720" w:header="720" w:footer="720" w:gutter="0"/>
          <w:cols w:space="720"/>
        </w:sectPr>
      </w:pPr>
    </w:p>
    <w:p w14:paraId="7831773C" w14:textId="69D23225" w:rsidR="00BA7527" w:rsidRPr="009E12A8" w:rsidRDefault="00BA7527" w:rsidP="00BA7527">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BA7527">
        <w:rPr>
          <w:rFonts w:ascii="Calibri" w:eastAsia="Calibri" w:hAnsi="Calibri" w:cs="Calibri"/>
          <w:i/>
          <w:iCs/>
          <w:color w:val="000000" w:themeColor="text1"/>
          <w:sz w:val="24"/>
          <w:szCs w:val="24"/>
          <w:shd w:val="clear" w:color="auto" w:fill="FFFFFF"/>
        </w:rPr>
        <w:t xml:space="preserve">Answers will vary. </w:t>
      </w:r>
      <w:r w:rsidRPr="00BA7527">
        <w:rPr>
          <w:rFonts w:ascii="Calibri" w:eastAsia="Calibri" w:hAnsi="Calibri" w:cs="Calibri"/>
          <w:color w:val="000000" w:themeColor="text1"/>
          <w:sz w:val="24"/>
          <w:szCs w:val="24"/>
          <w:shd w:val="clear" w:color="auto" w:fill="FFFFFF"/>
        </w:rPr>
        <w:t>Continue to go through a few more questions as time allows.</w:t>
      </w:r>
      <w:r w:rsidR="009E12A8">
        <w:rPr>
          <w:rFonts w:ascii="Calibri" w:eastAsia="Calibri" w:hAnsi="Calibri" w:cs="Calibri"/>
          <w:color w:val="000000" w:themeColor="text1"/>
          <w:sz w:val="24"/>
          <w:szCs w:val="24"/>
          <w:shd w:val="clear" w:color="auto" w:fill="FFFFFF"/>
        </w:rPr>
        <w:t xml:space="preserve"> Other topics found in their Student Book are:</w:t>
      </w:r>
    </w:p>
    <w:p w14:paraId="5EF40617" w14:textId="77777777" w:rsidR="009E12A8" w:rsidRDefault="009E12A8" w:rsidP="009E12A8">
      <w:pPr>
        <w:pStyle w:val="ListParagraph"/>
        <w:numPr>
          <w:ilvl w:val="2"/>
          <w:numId w:val="8"/>
        </w:numPr>
        <w:spacing w:line="240" w:lineRule="auto"/>
        <w:contextualSpacing w:val="0"/>
        <w:rPr>
          <w:rFonts w:ascii="Calibri" w:eastAsia="Calibri" w:hAnsi="Calibri" w:cs="Calibri"/>
          <w:i/>
          <w:iCs/>
          <w:color w:val="000000" w:themeColor="text1"/>
          <w:sz w:val="24"/>
          <w:szCs w:val="24"/>
          <w:shd w:val="clear" w:color="auto" w:fill="FFFFFF"/>
        </w:rPr>
        <w:sectPr w:rsidR="009E12A8" w:rsidSect="007B1C23">
          <w:type w:val="continuous"/>
          <w:pgSz w:w="12240" w:h="15840"/>
          <w:pgMar w:top="720" w:right="720" w:bottom="720" w:left="720" w:header="720" w:footer="720" w:gutter="0"/>
          <w:cols w:space="720"/>
        </w:sectPr>
      </w:pPr>
    </w:p>
    <w:p w14:paraId="433B1AD7" w14:textId="71D896E3" w:rsidR="009E12A8" w:rsidRPr="009E12A8" w:rsidRDefault="009E12A8" w:rsidP="009E12A8">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Ice Cream Flavor</w:t>
      </w:r>
    </w:p>
    <w:p w14:paraId="265191E4" w14:textId="1676A004" w:rsidR="009E12A8" w:rsidRPr="009E12A8" w:rsidRDefault="009E12A8" w:rsidP="009E12A8">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Dog Breed</w:t>
      </w:r>
    </w:p>
    <w:p w14:paraId="7FFDF337" w14:textId="682B7567" w:rsidR="009E12A8" w:rsidRPr="009E12A8" w:rsidRDefault="009E12A8" w:rsidP="009E12A8">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TV Show</w:t>
      </w:r>
    </w:p>
    <w:p w14:paraId="52682F80" w14:textId="2FCCE6F1" w:rsidR="009E12A8" w:rsidRPr="009E12A8" w:rsidRDefault="009E12A8" w:rsidP="009E12A8">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Vacation Spot</w:t>
      </w:r>
    </w:p>
    <w:p w14:paraId="25025B40" w14:textId="55A35ECE" w:rsidR="009E12A8" w:rsidRPr="009E12A8" w:rsidRDefault="009E12A8" w:rsidP="009E12A8">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Sport</w:t>
      </w:r>
    </w:p>
    <w:p w14:paraId="733CE1EE" w14:textId="40279F0F" w:rsidR="009E12A8" w:rsidRPr="009E12A8" w:rsidRDefault="009E12A8" w:rsidP="009E12A8">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Scripture</w:t>
      </w:r>
    </w:p>
    <w:p w14:paraId="7B6BCBEB" w14:textId="77777777" w:rsidR="009E12A8" w:rsidRPr="009E12A8" w:rsidRDefault="009E12A8" w:rsidP="00BA7527">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Snack</w:t>
      </w:r>
    </w:p>
    <w:p w14:paraId="529A92B2" w14:textId="030406AA" w:rsidR="009E12A8" w:rsidRPr="009E12A8" w:rsidRDefault="009E12A8" w:rsidP="00BA7527">
      <w:pPr>
        <w:pStyle w:val="ListParagraph"/>
        <w:numPr>
          <w:ilvl w:val="2"/>
          <w:numId w:val="8"/>
        </w:numPr>
        <w:spacing w:line="240" w:lineRule="auto"/>
        <w:contextualSpacing w:val="0"/>
        <w:rPr>
          <w:rFonts w:ascii="Calibri" w:eastAsia="Calibri" w:hAnsi="Calibri" w:cs="Calibri"/>
          <w:b/>
          <w:bCs/>
          <w:color w:val="000000" w:themeColor="text1"/>
          <w:sz w:val="24"/>
          <w:szCs w:val="24"/>
          <w:shd w:val="clear" w:color="auto" w:fill="FFFFFF"/>
        </w:rPr>
        <w:sectPr w:rsidR="009E12A8" w:rsidRPr="009E12A8" w:rsidSect="009E12A8">
          <w:type w:val="continuous"/>
          <w:pgSz w:w="12240" w:h="15840"/>
          <w:pgMar w:top="720" w:right="720" w:bottom="720" w:left="720" w:header="720" w:footer="720" w:gutter="0"/>
          <w:cols w:num="2" w:space="720"/>
        </w:sectPr>
      </w:pPr>
      <w:r>
        <w:rPr>
          <w:rFonts w:ascii="Calibri" w:eastAsia="Calibri" w:hAnsi="Calibri" w:cs="Calibri"/>
          <w:i/>
          <w:iCs/>
          <w:color w:val="000000" w:themeColor="text1"/>
          <w:sz w:val="24"/>
          <w:szCs w:val="24"/>
          <w:shd w:val="clear" w:color="auto" w:fill="FFFFFF"/>
        </w:rPr>
        <w:t>School Subject</w:t>
      </w:r>
    </w:p>
    <w:p w14:paraId="52C86F16" w14:textId="77777777" w:rsidR="00BA7527" w:rsidRPr="00BA7527" w:rsidRDefault="00BA7527" w:rsidP="00BA7527">
      <w:pPr>
        <w:rPr>
          <w:rFonts w:ascii="Calibri" w:eastAsia="Calibri" w:hAnsi="Calibri" w:cs="Calibri"/>
          <w:b/>
          <w:bCs/>
          <w:color w:val="000000" w:themeColor="text1"/>
          <w:shd w:val="clear" w:color="auto" w:fill="FFFFFF"/>
        </w:rPr>
      </w:pPr>
    </w:p>
    <w:p w14:paraId="5731EA58" w14:textId="05002C19" w:rsidR="001C187F" w:rsidRPr="001C187F" w:rsidRDefault="0045683B" w:rsidP="00D31169">
      <w:pPr>
        <w:rPr>
          <w:rFonts w:ascii="Calibri" w:eastAsia="Calibri" w:hAnsi="Calibri" w:cs="Calibri"/>
          <w:color w:val="000000" w:themeColor="text1"/>
          <w:shd w:val="clear" w:color="auto" w:fill="FFFFFF"/>
        </w:rPr>
      </w:pPr>
      <w:r>
        <w:rPr>
          <w:rFonts w:ascii="Calibri" w:eastAsia="Calibri" w:hAnsi="Calibri" w:cs="Calibri"/>
          <w:color w:val="000000" w:themeColor="text1"/>
          <w:shd w:val="clear" w:color="auto" w:fill="FFFFFF"/>
        </w:rPr>
        <w:t>FINALLY, explain</w:t>
      </w:r>
      <w:r w:rsidR="00BA7527" w:rsidRPr="001C187F">
        <w:rPr>
          <w:rFonts w:ascii="Calibri" w:eastAsia="Calibri" w:hAnsi="Calibri" w:cs="Calibri"/>
          <w:color w:val="000000" w:themeColor="text1"/>
          <w:shd w:val="clear" w:color="auto" w:fill="FFFFFF"/>
        </w:rPr>
        <w:t xml:space="preserve"> to students that</w:t>
      </w:r>
      <w:r w:rsidR="007D69A1">
        <w:rPr>
          <w:rFonts w:ascii="Calibri" w:eastAsia="Calibri" w:hAnsi="Calibri" w:cs="Calibri"/>
          <w:color w:val="000000" w:themeColor="text1"/>
          <w:shd w:val="clear" w:color="auto" w:fill="FFFFFF"/>
        </w:rPr>
        <w:t>,</w:t>
      </w:r>
      <w:r w:rsidR="00BA7527" w:rsidRPr="001C187F">
        <w:rPr>
          <w:rFonts w:ascii="Calibri" w:eastAsia="Calibri" w:hAnsi="Calibri" w:cs="Calibri"/>
          <w:color w:val="000000" w:themeColor="text1"/>
          <w:shd w:val="clear" w:color="auto" w:fill="FFFFFF"/>
        </w:rPr>
        <w:t xml:space="preserve"> </w:t>
      </w:r>
      <w:r w:rsidR="007D69A1">
        <w:rPr>
          <w:rFonts w:ascii="Calibri" w:eastAsia="Calibri" w:hAnsi="Calibri" w:cs="Calibri"/>
          <w:color w:val="000000" w:themeColor="text1"/>
          <w:shd w:val="clear" w:color="auto" w:fill="FFFFFF"/>
        </w:rPr>
        <w:t>although</w:t>
      </w:r>
      <w:r w:rsidR="00BA7527" w:rsidRPr="001C187F">
        <w:rPr>
          <w:rFonts w:ascii="Calibri" w:eastAsia="Calibri" w:hAnsi="Calibri" w:cs="Calibri"/>
          <w:color w:val="000000" w:themeColor="text1"/>
          <w:shd w:val="clear" w:color="auto" w:fill="FFFFFF"/>
        </w:rPr>
        <w:t xml:space="preserve"> this was a fun activity, </w:t>
      </w:r>
      <w:r>
        <w:rPr>
          <w:rFonts w:ascii="Calibri" w:eastAsia="Calibri" w:hAnsi="Calibri" w:cs="Calibri"/>
          <w:color w:val="000000" w:themeColor="text1"/>
          <w:shd w:val="clear" w:color="auto" w:fill="FFFFFF"/>
        </w:rPr>
        <w:t xml:space="preserve">we found that there might be a few commonalities between some of us, but there are some </w:t>
      </w:r>
      <w:r w:rsidR="00264021" w:rsidRPr="00264021">
        <w:rPr>
          <w:rFonts w:ascii="Calibri" w:eastAsia="Calibri" w:hAnsi="Calibri" w:cs="Calibri"/>
          <w:color w:val="000000" w:themeColor="text1"/>
          <w:shd w:val="clear" w:color="auto" w:fill="FFFFFF"/>
        </w:rPr>
        <w:t>strongly held preferences</w:t>
      </w:r>
      <w:r>
        <w:rPr>
          <w:rFonts w:ascii="Calibri" w:eastAsia="Calibri" w:hAnsi="Calibri" w:cs="Calibri"/>
          <w:color w:val="000000" w:themeColor="text1"/>
          <w:shd w:val="clear" w:color="auto" w:fill="FFFFFF"/>
        </w:rPr>
        <w:t xml:space="preserve"> that divide us. </w:t>
      </w:r>
      <w:r w:rsidR="00BA7527" w:rsidRPr="001C187F">
        <w:rPr>
          <w:rFonts w:ascii="Calibri" w:eastAsia="Calibri" w:hAnsi="Calibri" w:cs="Calibri"/>
          <w:color w:val="000000" w:themeColor="text1"/>
          <w:shd w:val="clear" w:color="auto" w:fill="FFFFFF"/>
        </w:rPr>
        <w:t xml:space="preserve">Maybe it had to do with sports, food, or school. </w:t>
      </w:r>
      <w:r w:rsidR="001C187F" w:rsidRPr="001C187F">
        <w:rPr>
          <w:rFonts w:ascii="Calibri" w:eastAsia="Calibri" w:hAnsi="Calibri" w:cs="Calibri"/>
          <w:color w:val="000000" w:themeColor="text1"/>
          <w:shd w:val="clear" w:color="auto" w:fill="FFFFFF"/>
        </w:rPr>
        <w:t>Then say something like:</w:t>
      </w:r>
    </w:p>
    <w:p w14:paraId="3F4108A0" w14:textId="1FD66A16" w:rsidR="00BA7527" w:rsidRPr="0039328A" w:rsidRDefault="001C187F" w:rsidP="0039328A">
      <w:pPr>
        <w:pStyle w:val="ListParagraph"/>
        <w:numPr>
          <w:ilvl w:val="0"/>
          <w:numId w:val="15"/>
        </w:numPr>
        <w:rPr>
          <w:rFonts w:ascii="Calibri" w:eastAsia="Calibri" w:hAnsi="Calibri" w:cs="Calibri"/>
          <w:color w:val="000000" w:themeColor="text1"/>
          <w:sz w:val="24"/>
          <w:szCs w:val="24"/>
          <w:shd w:val="clear" w:color="auto" w:fill="FFFFFF"/>
        </w:rPr>
      </w:pPr>
      <w:r w:rsidRPr="001C187F">
        <w:rPr>
          <w:rFonts w:ascii="Calibri" w:eastAsia="Calibri" w:hAnsi="Calibri" w:cs="Calibri"/>
          <w:b/>
          <w:bCs/>
          <w:color w:val="000000" w:themeColor="text1"/>
          <w:sz w:val="24"/>
          <w:szCs w:val="24"/>
          <w:shd w:val="clear" w:color="auto" w:fill="FFFFFF"/>
        </w:rPr>
        <w:t xml:space="preserve">The truth is, </w:t>
      </w:r>
      <w:r w:rsidR="00C47359">
        <w:rPr>
          <w:rFonts w:ascii="Calibri" w:eastAsia="Calibri" w:hAnsi="Calibri" w:cs="Calibri"/>
          <w:b/>
          <w:bCs/>
          <w:color w:val="000000" w:themeColor="text1"/>
          <w:sz w:val="24"/>
          <w:szCs w:val="24"/>
          <w:shd w:val="clear" w:color="auto" w:fill="FFFFFF"/>
        </w:rPr>
        <w:t>it’s</w:t>
      </w:r>
      <w:r w:rsidRPr="001C187F">
        <w:rPr>
          <w:rFonts w:ascii="Calibri" w:eastAsia="Calibri" w:hAnsi="Calibri" w:cs="Calibri"/>
          <w:b/>
          <w:bCs/>
          <w:color w:val="000000" w:themeColor="text1"/>
          <w:sz w:val="24"/>
          <w:szCs w:val="24"/>
          <w:shd w:val="clear" w:color="auto" w:fill="FFFFFF"/>
        </w:rPr>
        <w:t xml:space="preserve"> rare to find someone who shares every </w:t>
      </w:r>
      <w:r w:rsidR="00C47359">
        <w:rPr>
          <w:rFonts w:ascii="Calibri" w:eastAsia="Calibri" w:hAnsi="Calibri" w:cs="Calibri"/>
          <w:b/>
          <w:bCs/>
          <w:color w:val="000000" w:themeColor="text1"/>
          <w:sz w:val="24"/>
          <w:szCs w:val="24"/>
          <w:shd w:val="clear" w:color="auto" w:fill="FFFFFF"/>
        </w:rPr>
        <w:t>‘</w:t>
      </w:r>
      <w:r w:rsidRPr="001C187F">
        <w:rPr>
          <w:rFonts w:ascii="Calibri" w:eastAsia="Calibri" w:hAnsi="Calibri" w:cs="Calibri"/>
          <w:b/>
          <w:bCs/>
          <w:color w:val="000000" w:themeColor="text1"/>
          <w:sz w:val="24"/>
          <w:szCs w:val="24"/>
          <w:shd w:val="clear" w:color="auto" w:fill="FFFFFF"/>
        </w:rPr>
        <w:t>favorite thing</w:t>
      </w:r>
      <w:r w:rsidR="00C47359">
        <w:rPr>
          <w:rFonts w:ascii="Calibri" w:eastAsia="Calibri" w:hAnsi="Calibri" w:cs="Calibri"/>
          <w:b/>
          <w:bCs/>
          <w:color w:val="000000" w:themeColor="text1"/>
          <w:sz w:val="24"/>
          <w:szCs w:val="24"/>
          <w:shd w:val="clear" w:color="auto" w:fill="FFFFFF"/>
        </w:rPr>
        <w:t>’</w:t>
      </w:r>
      <w:r w:rsidRPr="001C187F">
        <w:rPr>
          <w:rFonts w:ascii="Calibri" w:eastAsia="Calibri" w:hAnsi="Calibri" w:cs="Calibri"/>
          <w:b/>
          <w:bCs/>
          <w:color w:val="000000" w:themeColor="text1"/>
          <w:sz w:val="24"/>
          <w:szCs w:val="24"/>
          <w:shd w:val="clear" w:color="auto" w:fill="FFFFFF"/>
        </w:rPr>
        <w:t xml:space="preserve"> with you. Whether it is now or later in life, </w:t>
      </w:r>
      <w:r w:rsidR="00C47359">
        <w:rPr>
          <w:rFonts w:ascii="Calibri" w:eastAsia="Calibri" w:hAnsi="Calibri" w:cs="Calibri"/>
          <w:b/>
          <w:bCs/>
          <w:color w:val="000000" w:themeColor="text1"/>
          <w:sz w:val="24"/>
          <w:szCs w:val="24"/>
          <w:shd w:val="clear" w:color="auto" w:fill="FFFFFF"/>
        </w:rPr>
        <w:t>you’ll</w:t>
      </w:r>
      <w:r w:rsidRPr="001C187F">
        <w:rPr>
          <w:rFonts w:ascii="Calibri" w:eastAsia="Calibri" w:hAnsi="Calibri" w:cs="Calibri"/>
          <w:b/>
          <w:bCs/>
          <w:color w:val="000000" w:themeColor="text1"/>
          <w:sz w:val="24"/>
          <w:szCs w:val="24"/>
          <w:shd w:val="clear" w:color="auto" w:fill="FFFFFF"/>
        </w:rPr>
        <w:t xml:space="preserve"> meet people with whom </w:t>
      </w:r>
      <w:r w:rsidR="00C47359">
        <w:rPr>
          <w:rFonts w:ascii="Calibri" w:eastAsia="Calibri" w:hAnsi="Calibri" w:cs="Calibri"/>
          <w:b/>
          <w:bCs/>
          <w:color w:val="000000" w:themeColor="text1"/>
          <w:sz w:val="24"/>
          <w:szCs w:val="24"/>
          <w:shd w:val="clear" w:color="auto" w:fill="FFFFFF"/>
        </w:rPr>
        <w:t>you’ll</w:t>
      </w:r>
      <w:r w:rsidRPr="001C187F">
        <w:rPr>
          <w:rFonts w:ascii="Calibri" w:eastAsia="Calibri" w:hAnsi="Calibri" w:cs="Calibri"/>
          <w:b/>
          <w:bCs/>
          <w:color w:val="000000" w:themeColor="text1"/>
          <w:sz w:val="24"/>
          <w:szCs w:val="24"/>
          <w:shd w:val="clear" w:color="auto" w:fill="FFFFFF"/>
        </w:rPr>
        <w:t xml:space="preserve"> have a lot in common, but it still </w:t>
      </w:r>
      <w:r w:rsidR="00C47359">
        <w:rPr>
          <w:rFonts w:ascii="Calibri" w:eastAsia="Calibri" w:hAnsi="Calibri" w:cs="Calibri"/>
          <w:b/>
          <w:bCs/>
          <w:color w:val="000000" w:themeColor="text1"/>
          <w:sz w:val="24"/>
          <w:szCs w:val="24"/>
          <w:shd w:val="clear" w:color="auto" w:fill="FFFFFF"/>
        </w:rPr>
        <w:t>won’t</w:t>
      </w:r>
      <w:r w:rsidRPr="001C187F">
        <w:rPr>
          <w:rFonts w:ascii="Calibri" w:eastAsia="Calibri" w:hAnsi="Calibri" w:cs="Calibri"/>
          <w:b/>
          <w:bCs/>
          <w:color w:val="000000" w:themeColor="text1"/>
          <w:sz w:val="24"/>
          <w:szCs w:val="24"/>
          <w:shd w:val="clear" w:color="auto" w:fill="FFFFFF"/>
        </w:rPr>
        <w:t xml:space="preserve"> be everything. </w:t>
      </w:r>
      <w:r w:rsidR="00C47359">
        <w:rPr>
          <w:rFonts w:ascii="Calibri" w:eastAsia="Calibri" w:hAnsi="Calibri" w:cs="Calibri"/>
          <w:b/>
          <w:bCs/>
          <w:color w:val="000000" w:themeColor="text1"/>
          <w:sz w:val="24"/>
          <w:szCs w:val="24"/>
          <w:shd w:val="clear" w:color="auto" w:fill="FFFFFF"/>
        </w:rPr>
        <w:t>We’re</w:t>
      </w:r>
      <w:r w:rsidRPr="001C187F">
        <w:rPr>
          <w:rFonts w:ascii="Calibri" w:eastAsia="Calibri" w:hAnsi="Calibri" w:cs="Calibri"/>
          <w:b/>
          <w:bCs/>
          <w:color w:val="000000" w:themeColor="text1"/>
          <w:sz w:val="24"/>
          <w:szCs w:val="24"/>
          <w:shd w:val="clear" w:color="auto" w:fill="FFFFFF"/>
        </w:rPr>
        <w:t xml:space="preserve"> all wired differently, and sometimes those differences create distance or division. </w:t>
      </w:r>
      <w:r w:rsidR="00C47359">
        <w:rPr>
          <w:rFonts w:ascii="Calibri" w:eastAsia="Calibri" w:hAnsi="Calibri" w:cs="Calibri"/>
          <w:b/>
          <w:bCs/>
          <w:color w:val="000000" w:themeColor="text1"/>
          <w:sz w:val="24"/>
          <w:szCs w:val="24"/>
          <w:shd w:val="clear" w:color="auto" w:fill="FFFFFF"/>
        </w:rPr>
        <w:t>Wouldn’t</w:t>
      </w:r>
      <w:r w:rsidR="00A66C62" w:rsidRPr="00A66C62">
        <w:rPr>
          <w:rFonts w:ascii="Calibri" w:eastAsia="Calibri" w:hAnsi="Calibri" w:cs="Calibri"/>
          <w:b/>
          <w:bCs/>
          <w:color w:val="000000" w:themeColor="text1"/>
          <w:sz w:val="24"/>
          <w:szCs w:val="24"/>
          <w:shd w:val="clear" w:color="auto" w:fill="FFFFFF"/>
        </w:rPr>
        <w:t xml:space="preserve"> it be nice if there were someone who could see us for who we are without focusing on what divides us? </w:t>
      </w:r>
      <w:r w:rsidR="00C47359">
        <w:rPr>
          <w:rFonts w:ascii="Calibri" w:eastAsia="Calibri" w:hAnsi="Calibri" w:cs="Calibri"/>
          <w:b/>
          <w:bCs/>
          <w:color w:val="000000" w:themeColor="text1"/>
          <w:sz w:val="24"/>
          <w:szCs w:val="24"/>
          <w:shd w:val="clear" w:color="auto" w:fill="FFFFFF"/>
        </w:rPr>
        <w:t>That’s</w:t>
      </w:r>
      <w:r w:rsidR="00A66C62" w:rsidRPr="00A66C62">
        <w:rPr>
          <w:rFonts w:ascii="Calibri" w:eastAsia="Calibri" w:hAnsi="Calibri" w:cs="Calibri"/>
          <w:b/>
          <w:bCs/>
          <w:color w:val="000000" w:themeColor="text1"/>
          <w:sz w:val="24"/>
          <w:szCs w:val="24"/>
          <w:shd w:val="clear" w:color="auto" w:fill="FFFFFF"/>
        </w:rPr>
        <w:t xml:space="preserve"> exactly what God does. The Gospel—the good news that Jesus gave His life for us—</w:t>
      </w:r>
      <w:r w:rsidR="00C47359">
        <w:rPr>
          <w:rFonts w:ascii="Calibri" w:eastAsia="Calibri" w:hAnsi="Calibri" w:cs="Calibri"/>
          <w:b/>
          <w:bCs/>
          <w:color w:val="000000" w:themeColor="text1"/>
          <w:sz w:val="24"/>
          <w:szCs w:val="24"/>
          <w:shd w:val="clear" w:color="auto" w:fill="FFFFFF"/>
        </w:rPr>
        <w:t>isn’t</w:t>
      </w:r>
      <w:r w:rsidR="00A66C62" w:rsidRPr="00A66C62">
        <w:rPr>
          <w:rFonts w:ascii="Calibri" w:eastAsia="Calibri" w:hAnsi="Calibri" w:cs="Calibri"/>
          <w:b/>
          <w:bCs/>
          <w:color w:val="000000" w:themeColor="text1"/>
          <w:sz w:val="24"/>
          <w:szCs w:val="24"/>
          <w:shd w:val="clear" w:color="auto" w:fill="FFFFFF"/>
        </w:rPr>
        <w:t xml:space="preserve"> just for people who share our values</w:t>
      </w:r>
      <w:r w:rsidR="00A66C62">
        <w:rPr>
          <w:rFonts w:ascii="Calibri" w:eastAsia="Calibri" w:hAnsi="Calibri" w:cs="Calibri"/>
          <w:b/>
          <w:bCs/>
          <w:color w:val="000000" w:themeColor="text1"/>
          <w:sz w:val="24"/>
          <w:szCs w:val="24"/>
          <w:shd w:val="clear" w:color="auto" w:fill="FFFFFF"/>
        </w:rPr>
        <w:t xml:space="preserve">, preferences, or </w:t>
      </w:r>
      <w:r w:rsidR="00A66C62" w:rsidRPr="00A66C62">
        <w:rPr>
          <w:rFonts w:ascii="Calibri" w:eastAsia="Calibri" w:hAnsi="Calibri" w:cs="Calibri"/>
          <w:b/>
          <w:bCs/>
          <w:color w:val="000000" w:themeColor="text1"/>
          <w:sz w:val="24"/>
          <w:szCs w:val="24"/>
          <w:shd w:val="clear" w:color="auto" w:fill="FFFFFF"/>
        </w:rPr>
        <w:t xml:space="preserve">backgrounds. </w:t>
      </w:r>
      <w:r w:rsidR="00C47359">
        <w:rPr>
          <w:rFonts w:ascii="Calibri" w:eastAsia="Calibri" w:hAnsi="Calibri" w:cs="Calibri"/>
          <w:b/>
          <w:bCs/>
          <w:color w:val="000000" w:themeColor="text1"/>
          <w:sz w:val="24"/>
          <w:szCs w:val="24"/>
          <w:shd w:val="clear" w:color="auto" w:fill="FFFFFF"/>
        </w:rPr>
        <w:t>It’s</w:t>
      </w:r>
      <w:r w:rsidR="00A66C62" w:rsidRPr="00A66C62">
        <w:rPr>
          <w:rFonts w:ascii="Calibri" w:eastAsia="Calibri" w:hAnsi="Calibri" w:cs="Calibri"/>
          <w:b/>
          <w:bCs/>
          <w:color w:val="000000" w:themeColor="text1"/>
          <w:sz w:val="24"/>
          <w:szCs w:val="24"/>
          <w:shd w:val="clear" w:color="auto" w:fill="FFFFFF"/>
        </w:rPr>
        <w:t xml:space="preserve"> for everyone.</w:t>
      </w:r>
      <w:r w:rsidR="00BA7527" w:rsidRPr="0039328A">
        <w:rPr>
          <w:rFonts w:ascii="Calibri" w:eastAsia="Calibri" w:hAnsi="Calibri" w:cs="Calibri"/>
          <w:b/>
          <w:bCs/>
          <w:color w:val="000000" w:themeColor="text1"/>
          <w:sz w:val="24"/>
          <w:szCs w:val="24"/>
          <w:shd w:val="clear" w:color="auto" w:fill="FFFFFF"/>
        </w:rPr>
        <w:t xml:space="preserve"> </w:t>
      </w:r>
      <w:r w:rsidR="00C47359">
        <w:rPr>
          <w:rFonts w:ascii="Calibri" w:eastAsia="Calibri" w:hAnsi="Calibri" w:cs="Calibri"/>
          <w:b/>
          <w:bCs/>
          <w:color w:val="000000" w:themeColor="text1"/>
          <w:sz w:val="24"/>
          <w:szCs w:val="24"/>
          <w:shd w:val="clear" w:color="auto" w:fill="FFFFFF"/>
        </w:rPr>
        <w:t>It’s</w:t>
      </w:r>
      <w:r w:rsidR="00BA7527" w:rsidRPr="0039328A">
        <w:rPr>
          <w:rFonts w:ascii="Calibri" w:eastAsia="Calibri" w:hAnsi="Calibri" w:cs="Calibri"/>
          <w:b/>
          <w:bCs/>
          <w:color w:val="000000" w:themeColor="text1"/>
          <w:sz w:val="24"/>
          <w:szCs w:val="24"/>
          <w:shd w:val="clear" w:color="auto" w:fill="FFFFFF"/>
        </w:rPr>
        <w:t xml:space="preserve"> not just for one group or one kind of person. </w:t>
      </w:r>
      <w:r w:rsidR="009E12A8" w:rsidRPr="0039328A">
        <w:rPr>
          <w:rFonts w:ascii="Calibri" w:eastAsia="Calibri" w:hAnsi="Calibri" w:cs="Calibri"/>
          <w:b/>
          <w:bCs/>
          <w:color w:val="000000" w:themeColor="text1"/>
          <w:sz w:val="24"/>
          <w:szCs w:val="24"/>
          <w:shd w:val="clear" w:color="auto" w:fill="FFFFFF"/>
        </w:rPr>
        <w:t xml:space="preserve">The Gospel is </w:t>
      </w:r>
      <w:r w:rsidR="00BA7527" w:rsidRPr="0039328A">
        <w:rPr>
          <w:rFonts w:ascii="Calibri" w:eastAsia="Calibri" w:hAnsi="Calibri" w:cs="Calibri"/>
          <w:b/>
          <w:bCs/>
          <w:i/>
          <w:iCs/>
          <w:color w:val="000000" w:themeColor="text1"/>
          <w:sz w:val="24"/>
          <w:szCs w:val="24"/>
          <w:shd w:val="clear" w:color="auto" w:fill="FFFFFF"/>
        </w:rPr>
        <w:t>For All</w:t>
      </w:r>
      <w:r w:rsidR="00BA7527" w:rsidRPr="0039328A">
        <w:rPr>
          <w:rFonts w:ascii="Calibri" w:eastAsia="Calibri" w:hAnsi="Calibri" w:cs="Calibri"/>
          <w:b/>
          <w:bCs/>
          <w:color w:val="000000" w:themeColor="text1"/>
          <w:sz w:val="24"/>
          <w:szCs w:val="24"/>
          <w:shd w:val="clear" w:color="auto" w:fill="FFFFFF"/>
        </w:rPr>
        <w:t>.</w:t>
      </w:r>
    </w:p>
    <w:p w14:paraId="26588FF2" w14:textId="77777777" w:rsidR="00BA7527" w:rsidRPr="00BA7527" w:rsidRDefault="00BA7527" w:rsidP="00BA7527">
      <w:pPr>
        <w:rPr>
          <w:rFonts w:ascii="Calibri" w:eastAsia="Calibri" w:hAnsi="Calibri" w:cs="Calibri"/>
          <w:b/>
          <w:bCs/>
          <w:color w:val="000000" w:themeColor="text1"/>
          <w:shd w:val="clear" w:color="auto" w:fill="FFFFFF"/>
        </w:rPr>
      </w:pPr>
    </w:p>
    <w:p w14:paraId="3A860543" w14:textId="4B13F102" w:rsidR="00D93E53" w:rsidRDefault="00D93E53" w:rsidP="00D93E53">
      <w:pPr>
        <w:rPr>
          <w:rFonts w:ascii="Calibri" w:hAnsi="Calibri" w:cs="Calibri"/>
          <w:color w:val="000000" w:themeColor="text1"/>
          <w:shd w:val="clear" w:color="auto" w:fill="FFFFFF"/>
        </w:rPr>
      </w:pPr>
      <w:r w:rsidRPr="00BA7527">
        <w:rPr>
          <w:rFonts w:ascii="Calibri" w:hAnsi="Calibri" w:cs="Calibri"/>
          <w:color w:val="000000" w:themeColor="text1"/>
          <w:shd w:val="clear" w:color="auto" w:fill="FFFFFF"/>
        </w:rPr>
        <w:lastRenderedPageBreak/>
        <w:t xml:space="preserve">If there are no comments, transition to the </w:t>
      </w:r>
      <w:r w:rsidRPr="00BA7527">
        <w:rPr>
          <w:rFonts w:ascii="Calibri" w:hAnsi="Calibri" w:cs="Calibri"/>
          <w:i/>
          <w:iCs/>
          <w:color w:val="000000" w:themeColor="text1"/>
          <w:shd w:val="clear" w:color="auto" w:fill="FFFFFF"/>
        </w:rPr>
        <w:t>Digging In</w:t>
      </w:r>
      <w:r w:rsidRPr="00BA7527">
        <w:rPr>
          <w:rFonts w:ascii="Calibri" w:hAnsi="Calibri" w:cs="Calibri"/>
          <w:color w:val="000000" w:themeColor="text1"/>
          <w:shd w:val="clear" w:color="auto" w:fill="FFFFFF"/>
        </w:rPr>
        <w:t xml:space="preserve"> section of your lesson. </w:t>
      </w:r>
    </w:p>
    <w:p w14:paraId="3C23DBBF" w14:textId="77777777" w:rsidR="00A66C62" w:rsidRPr="00C77E26" w:rsidRDefault="00A66C62" w:rsidP="00D93E53">
      <w:pPr>
        <w:rPr>
          <w:rFonts w:ascii="Calibri" w:eastAsia="Calibri" w:hAnsi="Calibri" w:cs="Calibri"/>
          <w:color w:val="000000" w:themeColor="text1"/>
          <w:shd w:val="clear" w:color="auto" w:fill="FFFFFF"/>
        </w:rPr>
      </w:pPr>
    </w:p>
    <w:p w14:paraId="4284BAB9" w14:textId="77777777" w:rsidR="00D93E53" w:rsidRPr="00AC0E75" w:rsidRDefault="00D93E53" w:rsidP="00D93E53">
      <w:pPr>
        <w:pStyle w:val="BodyA"/>
        <w:pBdr>
          <w:bottom w:val="none" w:sz="0" w:space="0" w:color="auto"/>
        </w:pBdr>
        <w:spacing w:line="240" w:lineRule="auto"/>
        <w:rPr>
          <w:rFonts w:ascii="Calibri" w:eastAsia="Calibri" w:hAnsi="Calibri" w:cs="Calibri"/>
          <w:bCs/>
          <w:color w:val="000000" w:themeColor="text1"/>
          <w:sz w:val="32"/>
          <w:szCs w:val="32"/>
          <w:u w:val="single"/>
        </w:rPr>
      </w:pPr>
      <w:r w:rsidRPr="00AC0E75">
        <w:rPr>
          <w:rFonts w:ascii="Calibri" w:hAnsi="Calibri" w:cs="Calibri"/>
          <w:bCs/>
          <w:color w:val="000000" w:themeColor="text1"/>
          <w:sz w:val="32"/>
          <w:szCs w:val="32"/>
          <w:u w:val="single"/>
        </w:rPr>
        <w:t>Digging In</w:t>
      </w:r>
    </w:p>
    <w:p w14:paraId="78FC2DCF" w14:textId="77777777" w:rsidR="00D93E53" w:rsidRPr="00BA7527" w:rsidRDefault="00D93E53" w:rsidP="00D93E53">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Student Book Pages</w:t>
      </w:r>
    </w:p>
    <w:p w14:paraId="7D765FE6" w14:textId="36F2A850" w:rsidR="00D93E53" w:rsidRPr="00BA7527" w:rsidRDefault="00D93E53" w:rsidP="00D93E53">
      <w:pPr>
        <w:pStyle w:val="ListParagraph"/>
        <w:numPr>
          <w:ilvl w:val="1"/>
          <w:numId w:val="4"/>
        </w:numPr>
        <w:spacing w:line="240" w:lineRule="auto"/>
        <w:contextualSpacing w:val="0"/>
        <w:rPr>
          <w:rFonts w:ascii="Calibri" w:eastAsia="Calibri" w:hAnsi="Calibri" w:cs="Calibri"/>
          <w:color w:val="000000" w:themeColor="text1"/>
          <w:sz w:val="24"/>
          <w:szCs w:val="24"/>
        </w:rPr>
      </w:pPr>
      <w:r w:rsidRPr="00BA7527">
        <w:rPr>
          <w:rFonts w:ascii="Calibri" w:eastAsia="Calibri" w:hAnsi="Calibri" w:cs="Calibri"/>
          <w:color w:val="000000" w:themeColor="text1"/>
          <w:sz w:val="24"/>
          <w:szCs w:val="24"/>
        </w:rPr>
        <w:t xml:space="preserve">This activity will utilize pages </w:t>
      </w:r>
      <w:r w:rsidR="00C77E26">
        <w:rPr>
          <w:rFonts w:ascii="Calibri" w:eastAsia="Calibri" w:hAnsi="Calibri" w:cs="Calibri"/>
          <w:color w:val="000000" w:themeColor="text1"/>
          <w:sz w:val="24"/>
          <w:szCs w:val="24"/>
        </w:rPr>
        <w:t>10-11</w:t>
      </w:r>
      <w:r w:rsidRPr="00BA7527">
        <w:rPr>
          <w:rFonts w:ascii="Calibri" w:eastAsia="Calibri" w:hAnsi="Calibri" w:cs="Calibri"/>
          <w:color w:val="000000" w:themeColor="text1"/>
          <w:sz w:val="24"/>
          <w:szCs w:val="24"/>
        </w:rPr>
        <w:t xml:space="preserve"> in the </w:t>
      </w:r>
      <w:r w:rsidR="00BA7527" w:rsidRPr="00BA7527">
        <w:rPr>
          <w:rFonts w:ascii="Calibri" w:eastAsia="Calibri" w:hAnsi="Calibri" w:cs="Calibri"/>
          <w:i/>
          <w:iCs/>
          <w:color w:val="000000" w:themeColor="text1"/>
          <w:sz w:val="24"/>
          <w:szCs w:val="24"/>
        </w:rPr>
        <w:t>For All</w:t>
      </w:r>
      <w:r w:rsidRPr="00BA7527">
        <w:rPr>
          <w:rFonts w:ascii="Calibri" w:eastAsia="Calibri" w:hAnsi="Calibri" w:cs="Calibri"/>
          <w:color w:val="000000" w:themeColor="text1"/>
          <w:sz w:val="24"/>
          <w:szCs w:val="24"/>
        </w:rPr>
        <w:t xml:space="preserve"> Student Book.</w:t>
      </w:r>
    </w:p>
    <w:p w14:paraId="4149E494" w14:textId="77777777" w:rsidR="00D93E53" w:rsidRPr="00BA7527" w:rsidRDefault="00D93E53" w:rsidP="00D93E53">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Additional Instructions</w:t>
      </w:r>
    </w:p>
    <w:p w14:paraId="4AD2DC81" w14:textId="33D08E55" w:rsidR="00D93E53" w:rsidRPr="00BA7527" w:rsidRDefault="00C47359" w:rsidP="00D93E53">
      <w:pPr>
        <w:pStyle w:val="ListParagraph"/>
        <w:numPr>
          <w:ilvl w:val="1"/>
          <w:numId w:val="4"/>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BA7527">
        <w:rPr>
          <w:rFonts w:ascii="Calibri" w:eastAsia="Calibri" w:hAnsi="Calibri" w:cs="Calibri"/>
          <w:color w:val="000000" w:themeColor="text1"/>
          <w:sz w:val="24"/>
          <w:szCs w:val="24"/>
        </w:rPr>
        <w:t xml:space="preserve"> want to make sure students have something to write with and a Bible or Bible app. </w:t>
      </w:r>
    </w:p>
    <w:p w14:paraId="1662196E" w14:textId="77777777" w:rsidR="00D93E53" w:rsidRPr="00BA7527" w:rsidRDefault="00D93E53" w:rsidP="00D93E53">
      <w:pPr>
        <w:rPr>
          <w:rFonts w:ascii="Calibri" w:hAnsi="Calibri" w:cs="Calibri"/>
          <w:color w:val="FF0000"/>
        </w:rPr>
      </w:pPr>
    </w:p>
    <w:p w14:paraId="4C765F43" w14:textId="1C2BADD6" w:rsidR="00D93E53" w:rsidRPr="00BA7527" w:rsidRDefault="00D93E53" w:rsidP="00D93E53">
      <w:pPr>
        <w:rPr>
          <w:rFonts w:ascii="Calibri" w:hAnsi="Calibri" w:cs="Calibri"/>
          <w:color w:val="000000" w:themeColor="text1"/>
        </w:rPr>
      </w:pPr>
      <w:r w:rsidRPr="00BA7527">
        <w:rPr>
          <w:rFonts w:ascii="Calibri" w:hAnsi="Calibri" w:cs="Calibri"/>
          <w:color w:val="000000" w:themeColor="text1"/>
        </w:rPr>
        <w:t>FIRST,</w:t>
      </w:r>
      <w:r w:rsidR="0074380A" w:rsidRPr="00BA7527">
        <w:rPr>
          <w:rFonts w:ascii="Calibri" w:hAnsi="Calibri" w:cs="Calibri"/>
          <w:color w:val="000000" w:themeColor="text1"/>
        </w:rPr>
        <w:t xml:space="preserve"> provide context for the passage you will be discussing</w:t>
      </w:r>
      <w:r w:rsidR="007D69A1">
        <w:rPr>
          <w:rFonts w:ascii="Calibri" w:hAnsi="Calibri" w:cs="Calibri"/>
          <w:color w:val="000000" w:themeColor="text1"/>
        </w:rPr>
        <w:t xml:space="preserve"> by using the Bible Background provided, or</w:t>
      </w:r>
      <w:r w:rsidR="0074380A" w:rsidRPr="00BA7527">
        <w:rPr>
          <w:rFonts w:ascii="Calibri" w:hAnsi="Calibri" w:cs="Calibri"/>
          <w:color w:val="000000" w:themeColor="text1"/>
        </w:rPr>
        <w:t xml:space="preserve"> </w:t>
      </w:r>
      <w:r w:rsidR="007D69A1">
        <w:rPr>
          <w:rFonts w:ascii="Calibri" w:hAnsi="Calibri" w:cs="Calibri"/>
          <w:color w:val="000000" w:themeColor="text1"/>
        </w:rPr>
        <w:t>s</w:t>
      </w:r>
      <w:r w:rsidRPr="00BA7527">
        <w:rPr>
          <w:rFonts w:ascii="Calibri" w:hAnsi="Calibri" w:cs="Calibri"/>
          <w:color w:val="000000" w:themeColor="text1"/>
        </w:rPr>
        <w:t xml:space="preserve">ay something like: </w:t>
      </w:r>
    </w:p>
    <w:p w14:paraId="253F0DAC" w14:textId="0EDE7667" w:rsidR="00D93E53" w:rsidRPr="00D31169" w:rsidRDefault="00D31169" w:rsidP="00D31169">
      <w:pPr>
        <w:pStyle w:val="ListParagraph"/>
        <w:numPr>
          <w:ilvl w:val="0"/>
          <w:numId w:val="8"/>
        </w:numPr>
        <w:rPr>
          <w:rFonts w:ascii="Calibri" w:eastAsia="Calibri" w:hAnsi="Calibri" w:cs="Calibri"/>
          <w:b/>
          <w:bCs/>
          <w:color w:val="000000" w:themeColor="text1"/>
          <w:sz w:val="24"/>
          <w:szCs w:val="24"/>
        </w:rPr>
      </w:pPr>
      <w:r w:rsidRPr="00D31169">
        <w:rPr>
          <w:rFonts w:ascii="Calibri" w:eastAsia="Calibri" w:hAnsi="Calibri" w:cs="Calibri"/>
          <w:b/>
          <w:bCs/>
          <w:color w:val="000000" w:themeColor="text1"/>
          <w:sz w:val="24"/>
          <w:szCs w:val="24"/>
        </w:rPr>
        <w:t xml:space="preserve">Peter, one of </w:t>
      </w:r>
      <w:r w:rsidR="00C47359">
        <w:rPr>
          <w:rFonts w:ascii="Calibri" w:eastAsia="Calibri" w:hAnsi="Calibri" w:cs="Calibri"/>
          <w:b/>
          <w:bCs/>
          <w:color w:val="000000" w:themeColor="text1"/>
          <w:sz w:val="24"/>
          <w:szCs w:val="24"/>
        </w:rPr>
        <w:t>Jesus’</w:t>
      </w:r>
      <w:r w:rsidRPr="00D31169">
        <w:rPr>
          <w:rFonts w:ascii="Calibri" w:eastAsia="Calibri" w:hAnsi="Calibri" w:cs="Calibri"/>
          <w:b/>
          <w:bCs/>
          <w:color w:val="000000" w:themeColor="text1"/>
          <w:sz w:val="24"/>
          <w:szCs w:val="24"/>
        </w:rPr>
        <w:t xml:space="preserve"> closest </w:t>
      </w:r>
      <w:r w:rsidR="00A66C62">
        <w:rPr>
          <w:rFonts w:ascii="Calibri" w:eastAsia="Calibri" w:hAnsi="Calibri" w:cs="Calibri"/>
          <w:b/>
          <w:bCs/>
          <w:color w:val="000000" w:themeColor="text1"/>
          <w:sz w:val="24"/>
          <w:szCs w:val="24"/>
        </w:rPr>
        <w:t>disciples</w:t>
      </w:r>
      <w:r w:rsidRPr="00D31169">
        <w:rPr>
          <w:rFonts w:ascii="Calibri" w:eastAsia="Calibri" w:hAnsi="Calibri" w:cs="Calibri"/>
          <w:b/>
          <w:bCs/>
          <w:color w:val="000000" w:themeColor="text1"/>
          <w:sz w:val="24"/>
          <w:szCs w:val="24"/>
        </w:rPr>
        <w:t xml:space="preserve">, had always believed </w:t>
      </w:r>
      <w:r w:rsidR="00C77E26">
        <w:rPr>
          <w:rFonts w:ascii="Calibri" w:eastAsia="Calibri" w:hAnsi="Calibri" w:cs="Calibri"/>
          <w:b/>
          <w:bCs/>
          <w:color w:val="000000" w:themeColor="text1"/>
          <w:sz w:val="24"/>
          <w:szCs w:val="24"/>
        </w:rPr>
        <w:t xml:space="preserve">that </w:t>
      </w:r>
      <w:r w:rsidR="00C47359">
        <w:rPr>
          <w:rFonts w:ascii="Calibri" w:eastAsia="Calibri" w:hAnsi="Calibri" w:cs="Calibri"/>
          <w:b/>
          <w:bCs/>
          <w:color w:val="000000" w:themeColor="text1"/>
          <w:sz w:val="24"/>
          <w:szCs w:val="24"/>
        </w:rPr>
        <w:t>God’s</w:t>
      </w:r>
      <w:r w:rsidRPr="00D31169">
        <w:rPr>
          <w:rFonts w:ascii="Calibri" w:eastAsia="Calibri" w:hAnsi="Calibri" w:cs="Calibri"/>
          <w:b/>
          <w:bCs/>
          <w:color w:val="000000" w:themeColor="text1"/>
          <w:sz w:val="24"/>
          <w:szCs w:val="24"/>
        </w:rPr>
        <w:t xml:space="preserve"> promises were only for the Jewish people, </w:t>
      </w:r>
      <w:r w:rsidR="00A66C62" w:rsidRPr="00A66C62">
        <w:rPr>
          <w:rFonts w:ascii="Calibri" w:eastAsia="Calibri" w:hAnsi="Calibri" w:cs="Calibri"/>
          <w:b/>
          <w:bCs/>
          <w:color w:val="000000" w:themeColor="text1"/>
          <w:sz w:val="24"/>
          <w:szCs w:val="24"/>
        </w:rPr>
        <w:t>but God taught him a compelling lesson through a vision and an encounter with a Gentile (no</w:t>
      </w:r>
      <w:r w:rsidR="00A66C62">
        <w:rPr>
          <w:rFonts w:ascii="Calibri" w:eastAsia="Calibri" w:hAnsi="Calibri" w:cs="Calibri"/>
          <w:b/>
          <w:bCs/>
          <w:color w:val="000000" w:themeColor="text1"/>
          <w:sz w:val="24"/>
          <w:szCs w:val="24"/>
        </w:rPr>
        <w:t>t</w:t>
      </w:r>
      <w:r w:rsidR="00A66C62" w:rsidRPr="00A66C62">
        <w:rPr>
          <w:rFonts w:ascii="Calibri" w:eastAsia="Calibri" w:hAnsi="Calibri" w:cs="Calibri"/>
          <w:b/>
          <w:bCs/>
          <w:color w:val="000000" w:themeColor="text1"/>
          <w:sz w:val="24"/>
          <w:szCs w:val="24"/>
        </w:rPr>
        <w:t xml:space="preserve"> Jewish) Roman centurion named Cornelius.</w:t>
      </w:r>
      <w:r w:rsidRPr="00D31169">
        <w:rPr>
          <w:rFonts w:ascii="Calibri" w:eastAsia="Calibri" w:hAnsi="Calibri" w:cs="Calibri"/>
          <w:b/>
          <w:bCs/>
          <w:color w:val="000000" w:themeColor="text1"/>
          <w:sz w:val="24"/>
          <w:szCs w:val="24"/>
        </w:rPr>
        <w:t xml:space="preserve"> </w:t>
      </w:r>
      <w:r w:rsidR="005C3147" w:rsidRPr="005C3147">
        <w:rPr>
          <w:rFonts w:ascii="Calibri" w:eastAsia="Calibri" w:hAnsi="Calibri" w:cs="Calibri"/>
          <w:b/>
          <w:bCs/>
          <w:color w:val="000000" w:themeColor="text1"/>
          <w:sz w:val="24"/>
          <w:szCs w:val="24"/>
        </w:rPr>
        <w:t xml:space="preserve">In the Old Testament, God chose Israel—the Jewish people—to be His special nation. They were meant to show the world what it looked like to live for Him. Because of that unique calling, they followed specific laws about worship, food, and daily life to stay faithful and set apart. Anyone who </w:t>
      </w:r>
      <w:r w:rsidR="00C47359">
        <w:rPr>
          <w:rFonts w:ascii="Calibri" w:eastAsia="Calibri" w:hAnsi="Calibri" w:cs="Calibri"/>
          <w:b/>
          <w:bCs/>
          <w:color w:val="000000" w:themeColor="text1"/>
          <w:sz w:val="24"/>
          <w:szCs w:val="24"/>
        </w:rPr>
        <w:t>wasn’t</w:t>
      </w:r>
      <w:r w:rsidR="005C3147" w:rsidRPr="005C3147">
        <w:rPr>
          <w:rFonts w:ascii="Calibri" w:eastAsia="Calibri" w:hAnsi="Calibri" w:cs="Calibri"/>
          <w:b/>
          <w:bCs/>
          <w:color w:val="000000" w:themeColor="text1"/>
          <w:sz w:val="24"/>
          <w:szCs w:val="24"/>
        </w:rPr>
        <w:t xml:space="preserve"> Jewish was called a Gentile, and the two groups rarely mixed. For generations, that separation created a wall between them. But </w:t>
      </w:r>
      <w:r w:rsidR="00C47359">
        <w:rPr>
          <w:rFonts w:ascii="Calibri" w:eastAsia="Calibri" w:hAnsi="Calibri" w:cs="Calibri"/>
          <w:b/>
          <w:bCs/>
          <w:color w:val="000000" w:themeColor="text1"/>
          <w:sz w:val="24"/>
          <w:szCs w:val="24"/>
        </w:rPr>
        <w:t>God’s</w:t>
      </w:r>
      <w:r w:rsidR="005C3147" w:rsidRPr="005C3147">
        <w:rPr>
          <w:rFonts w:ascii="Calibri" w:eastAsia="Calibri" w:hAnsi="Calibri" w:cs="Calibri"/>
          <w:b/>
          <w:bCs/>
          <w:color w:val="000000" w:themeColor="text1"/>
          <w:sz w:val="24"/>
          <w:szCs w:val="24"/>
        </w:rPr>
        <w:t xml:space="preserve"> plan was never meant to stop with one nation. Through Jesus, that wall came down. His death and resurrection made a way </w:t>
      </w:r>
      <w:r w:rsidR="005C3147" w:rsidRPr="005C3147">
        <w:rPr>
          <w:rFonts w:ascii="Calibri" w:eastAsia="Calibri" w:hAnsi="Calibri" w:cs="Calibri"/>
          <w:b/>
          <w:bCs/>
          <w:i/>
          <w:iCs/>
          <w:color w:val="000000" w:themeColor="text1"/>
          <w:sz w:val="24"/>
          <w:szCs w:val="24"/>
        </w:rPr>
        <w:t>For All</w:t>
      </w:r>
      <w:r w:rsidR="005C3147" w:rsidRPr="005C3147">
        <w:rPr>
          <w:rFonts w:ascii="Calibri" w:eastAsia="Calibri" w:hAnsi="Calibri" w:cs="Calibri"/>
          <w:b/>
          <w:bCs/>
          <w:color w:val="000000" w:themeColor="text1"/>
          <w:sz w:val="24"/>
          <w:szCs w:val="24"/>
        </w:rPr>
        <w:t xml:space="preserve">—Jew or Gentile—to belong to </w:t>
      </w:r>
      <w:r w:rsidR="00C47359">
        <w:rPr>
          <w:rFonts w:ascii="Calibri" w:eastAsia="Calibri" w:hAnsi="Calibri" w:cs="Calibri"/>
          <w:b/>
          <w:bCs/>
          <w:color w:val="000000" w:themeColor="text1"/>
          <w:sz w:val="24"/>
          <w:szCs w:val="24"/>
        </w:rPr>
        <w:t>God’s</w:t>
      </w:r>
      <w:r w:rsidR="005C3147" w:rsidRPr="005C3147">
        <w:rPr>
          <w:rFonts w:ascii="Calibri" w:eastAsia="Calibri" w:hAnsi="Calibri" w:cs="Calibri"/>
          <w:b/>
          <w:bCs/>
          <w:color w:val="000000" w:themeColor="text1"/>
          <w:sz w:val="24"/>
          <w:szCs w:val="24"/>
        </w:rPr>
        <w:t xml:space="preserve"> family. When Peter saw this truth, he realized something life-changing: God </w:t>
      </w:r>
      <w:r w:rsidR="00C47359">
        <w:rPr>
          <w:rFonts w:ascii="Calibri" w:eastAsia="Calibri" w:hAnsi="Calibri" w:cs="Calibri"/>
          <w:b/>
          <w:bCs/>
          <w:color w:val="000000" w:themeColor="text1"/>
          <w:sz w:val="24"/>
          <w:szCs w:val="24"/>
        </w:rPr>
        <w:t>doesn’t</w:t>
      </w:r>
      <w:r w:rsidR="005C3147" w:rsidRPr="005C3147">
        <w:rPr>
          <w:rFonts w:ascii="Calibri" w:eastAsia="Calibri" w:hAnsi="Calibri" w:cs="Calibri"/>
          <w:b/>
          <w:bCs/>
          <w:color w:val="000000" w:themeColor="text1"/>
          <w:sz w:val="24"/>
          <w:szCs w:val="24"/>
        </w:rPr>
        <w:t xml:space="preserve"> play favorites. His love and salvation are open to all who believe.</w:t>
      </w:r>
    </w:p>
    <w:p w14:paraId="762B0989" w14:textId="77777777" w:rsidR="00D31169" w:rsidRPr="00D31169" w:rsidRDefault="00D31169" w:rsidP="00D31169">
      <w:pPr>
        <w:rPr>
          <w:rFonts w:ascii="Calibri" w:eastAsia="Calibri" w:hAnsi="Calibri" w:cs="Calibri"/>
          <w:b/>
          <w:bCs/>
          <w:color w:val="000000" w:themeColor="text1"/>
        </w:rPr>
      </w:pPr>
    </w:p>
    <w:p w14:paraId="7EFC3A73" w14:textId="51F3074A" w:rsidR="00D93E53" w:rsidRPr="00BA7527" w:rsidRDefault="00D93E53" w:rsidP="00D93E53">
      <w:pPr>
        <w:rPr>
          <w:rFonts w:ascii="Calibri" w:eastAsia="Calibri" w:hAnsi="Calibri" w:cs="Calibri"/>
          <w:color w:val="000000" w:themeColor="text1"/>
        </w:rPr>
      </w:pPr>
      <w:r w:rsidRPr="00BA7527">
        <w:rPr>
          <w:rFonts w:ascii="Calibri" w:eastAsia="Calibri" w:hAnsi="Calibri" w:cs="Calibri"/>
          <w:color w:val="000000" w:themeColor="text1"/>
        </w:rPr>
        <w:t>THEN,</w:t>
      </w:r>
      <w:r w:rsidR="007B0B9A">
        <w:rPr>
          <w:rFonts w:ascii="Calibri" w:eastAsia="Calibri" w:hAnsi="Calibri" w:cs="Calibri"/>
          <w:color w:val="000000" w:themeColor="text1"/>
        </w:rPr>
        <w:t xml:space="preserve"> </w:t>
      </w:r>
      <w:r w:rsidRPr="00BA7527">
        <w:rPr>
          <w:rFonts w:ascii="Calibri" w:eastAsia="Calibri" w:hAnsi="Calibri" w:cs="Calibri"/>
          <w:color w:val="000000" w:themeColor="text1"/>
        </w:rPr>
        <w:t xml:space="preserve">read </w:t>
      </w:r>
      <w:r w:rsidR="0074380A" w:rsidRPr="00BA7527">
        <w:rPr>
          <w:rFonts w:ascii="Calibri" w:hAnsi="Calibri" w:cs="Calibri"/>
          <w:color w:val="000000" w:themeColor="text1"/>
        </w:rPr>
        <w:t>Acts 10:34-35</w:t>
      </w:r>
      <w:r w:rsidRPr="00BA7527">
        <w:rPr>
          <w:rFonts w:ascii="Calibri" w:eastAsia="Calibri" w:hAnsi="Calibri" w:cs="Calibri"/>
          <w:color w:val="000000" w:themeColor="text1"/>
        </w:rPr>
        <w:t xml:space="preserve">. </w:t>
      </w:r>
      <w:r w:rsidR="007B0B9A">
        <w:rPr>
          <w:rFonts w:ascii="Calibri" w:eastAsia="Calibri" w:hAnsi="Calibri" w:cs="Calibri"/>
          <w:color w:val="000000" w:themeColor="text1"/>
        </w:rPr>
        <w:t>After reading, direct students to the top of page 10</w:t>
      </w:r>
      <w:r w:rsidR="00D315DA">
        <w:rPr>
          <w:rFonts w:ascii="Calibri" w:eastAsia="Calibri" w:hAnsi="Calibri" w:cs="Calibri"/>
          <w:color w:val="000000" w:themeColor="text1"/>
        </w:rPr>
        <w:t xml:space="preserve"> and have students fill out responses to the follow-up questions. </w:t>
      </w:r>
      <w:r w:rsidRPr="00BA7527">
        <w:rPr>
          <w:rFonts w:ascii="Calibri" w:eastAsia="Calibri" w:hAnsi="Calibri" w:cs="Calibri"/>
          <w:color w:val="000000" w:themeColor="text1"/>
        </w:rPr>
        <w:t xml:space="preserve">Ask students: </w:t>
      </w:r>
    </w:p>
    <w:p w14:paraId="2D5B4C1C" w14:textId="3223C6E5" w:rsidR="00D93E53" w:rsidRPr="00BA7527" w:rsidRDefault="0074380A" w:rsidP="00D93E53">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b/>
          <w:bCs/>
          <w:color w:val="000000" w:themeColor="text1"/>
          <w:sz w:val="24"/>
          <w:szCs w:val="24"/>
          <w:bdr w:val="none" w:sz="0" w:space="0" w:color="auto"/>
        </w:rPr>
        <w:t xml:space="preserve">What does it mean when Peter says, </w:t>
      </w:r>
      <w:r w:rsidR="00C47359">
        <w:rPr>
          <w:rFonts w:ascii="Calibri" w:eastAsia="Calibri" w:hAnsi="Calibri" w:cs="Calibri"/>
          <w:b/>
          <w:bCs/>
          <w:color w:val="000000" w:themeColor="text1"/>
          <w:sz w:val="24"/>
          <w:szCs w:val="24"/>
          <w:bdr w:val="none" w:sz="0" w:space="0" w:color="auto"/>
        </w:rPr>
        <w:t>“</w:t>
      </w:r>
      <w:r w:rsidRPr="00BA7527">
        <w:rPr>
          <w:rFonts w:ascii="Calibri" w:eastAsia="Calibri" w:hAnsi="Calibri" w:cs="Calibri"/>
          <w:b/>
          <w:bCs/>
          <w:color w:val="000000" w:themeColor="text1"/>
          <w:sz w:val="24"/>
          <w:szCs w:val="24"/>
          <w:bdr w:val="none" w:sz="0" w:space="0" w:color="auto"/>
        </w:rPr>
        <w:t>God shows no partiality</w:t>
      </w:r>
      <w:r w:rsidR="00C47359">
        <w:rPr>
          <w:rFonts w:ascii="Calibri" w:eastAsia="Calibri" w:hAnsi="Calibri" w:cs="Calibri"/>
          <w:b/>
          <w:bCs/>
          <w:color w:val="000000" w:themeColor="text1"/>
          <w:sz w:val="24"/>
          <w:szCs w:val="24"/>
          <w:bdr w:val="none" w:sz="0" w:space="0" w:color="auto"/>
        </w:rPr>
        <w:t>”</w:t>
      </w:r>
      <w:r w:rsidR="00D93E53" w:rsidRPr="00BA7527">
        <w:rPr>
          <w:rFonts w:ascii="Calibri" w:eastAsia="Calibri" w:hAnsi="Calibri" w:cs="Calibri"/>
          <w:b/>
          <w:bCs/>
          <w:color w:val="000000" w:themeColor="text1"/>
          <w:sz w:val="24"/>
          <w:szCs w:val="24"/>
          <w:bdr w:val="none" w:sz="0" w:space="0" w:color="auto"/>
        </w:rPr>
        <w:t xml:space="preserve">? </w:t>
      </w:r>
    </w:p>
    <w:p w14:paraId="22838B17" w14:textId="12FDD96C" w:rsidR="00D93E53" w:rsidRPr="00BA7527" w:rsidRDefault="00D93E53" w:rsidP="00D93E53">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Answers will vary. </w:t>
      </w:r>
      <w:r w:rsidRPr="00BA7527">
        <w:rPr>
          <w:rFonts w:ascii="Calibri" w:eastAsia="Calibri" w:hAnsi="Calibri" w:cs="Calibri"/>
          <w:color w:val="000000" w:themeColor="text1"/>
          <w:sz w:val="24"/>
          <w:szCs w:val="24"/>
          <w:bdr w:val="none" w:sz="0" w:space="0" w:color="auto"/>
        </w:rPr>
        <w:t xml:space="preserve">Help students see that God </w:t>
      </w:r>
      <w:r w:rsidR="0074380A" w:rsidRPr="00BA7527">
        <w:rPr>
          <w:rFonts w:ascii="Calibri" w:eastAsia="Calibri" w:hAnsi="Calibri" w:cs="Calibri"/>
          <w:color w:val="000000" w:themeColor="text1"/>
          <w:sz w:val="24"/>
          <w:szCs w:val="24"/>
          <w:bdr w:val="none" w:sz="0" w:space="0" w:color="auto"/>
        </w:rPr>
        <w:t xml:space="preserve">offers salvation to all people, even those </w:t>
      </w:r>
      <w:r w:rsidR="005C3147">
        <w:rPr>
          <w:rFonts w:ascii="Calibri" w:eastAsia="Calibri" w:hAnsi="Calibri" w:cs="Calibri"/>
          <w:color w:val="000000" w:themeColor="text1"/>
          <w:sz w:val="24"/>
          <w:szCs w:val="24"/>
          <w:bdr w:val="none" w:sz="0" w:space="0" w:color="auto"/>
        </w:rPr>
        <w:t xml:space="preserve">whom </w:t>
      </w:r>
      <w:r w:rsidR="0074380A" w:rsidRPr="00BA7527">
        <w:rPr>
          <w:rFonts w:ascii="Calibri" w:eastAsia="Calibri" w:hAnsi="Calibri" w:cs="Calibri"/>
          <w:color w:val="000000" w:themeColor="text1"/>
          <w:sz w:val="24"/>
          <w:szCs w:val="24"/>
          <w:bdr w:val="none" w:sz="0" w:space="0" w:color="auto"/>
        </w:rPr>
        <w:t>others would assume are outside of His scope.</w:t>
      </w:r>
      <w:r w:rsidR="007D69A1">
        <w:rPr>
          <w:rFonts w:ascii="Calibri" w:eastAsia="Calibri" w:hAnsi="Calibri" w:cs="Calibri"/>
          <w:color w:val="000000" w:themeColor="text1"/>
          <w:sz w:val="24"/>
          <w:szCs w:val="24"/>
          <w:bdr w:val="none" w:sz="0" w:space="0" w:color="auto"/>
        </w:rPr>
        <w:t xml:space="preserve"> </w:t>
      </w:r>
      <w:r w:rsidR="005C3147" w:rsidRPr="005C3147">
        <w:rPr>
          <w:rFonts w:ascii="Calibri" w:eastAsia="Calibri" w:hAnsi="Calibri" w:cs="Calibri"/>
          <w:color w:val="000000" w:themeColor="text1"/>
          <w:sz w:val="24"/>
          <w:szCs w:val="24"/>
          <w:bdr w:val="none" w:sz="0" w:space="0" w:color="auto"/>
        </w:rPr>
        <w:t>God does not show favoritism</w:t>
      </w:r>
      <w:r w:rsidR="005C3147">
        <w:rPr>
          <w:rFonts w:ascii="Calibri" w:eastAsia="Calibri" w:hAnsi="Calibri" w:cs="Calibri"/>
          <w:color w:val="000000" w:themeColor="text1"/>
          <w:sz w:val="24"/>
          <w:szCs w:val="24"/>
          <w:bdr w:val="none" w:sz="0" w:space="0" w:color="auto"/>
        </w:rPr>
        <w:t>,</w:t>
      </w:r>
      <w:r w:rsidR="005C3147" w:rsidRPr="005C3147">
        <w:rPr>
          <w:rFonts w:ascii="Calibri" w:eastAsia="Calibri" w:hAnsi="Calibri" w:cs="Calibri"/>
          <w:color w:val="000000" w:themeColor="text1"/>
          <w:sz w:val="24"/>
          <w:szCs w:val="24"/>
          <w:bdr w:val="none" w:sz="0" w:space="0" w:color="auto"/>
        </w:rPr>
        <w:t xml:space="preserve"> and Jesus died </w:t>
      </w:r>
      <w:r w:rsidR="005C3147" w:rsidRPr="005C3147">
        <w:rPr>
          <w:rFonts w:ascii="Calibri" w:eastAsia="Calibri" w:hAnsi="Calibri" w:cs="Calibri"/>
          <w:i/>
          <w:iCs/>
          <w:color w:val="000000" w:themeColor="text1"/>
          <w:sz w:val="24"/>
          <w:szCs w:val="24"/>
          <w:bdr w:val="none" w:sz="0" w:space="0" w:color="auto"/>
        </w:rPr>
        <w:t>For All</w:t>
      </w:r>
      <w:r w:rsidR="005C3147" w:rsidRPr="005C3147">
        <w:rPr>
          <w:rFonts w:ascii="Calibri" w:eastAsia="Calibri" w:hAnsi="Calibri" w:cs="Calibri"/>
          <w:color w:val="000000" w:themeColor="text1"/>
          <w:sz w:val="24"/>
          <w:szCs w:val="24"/>
          <w:bdr w:val="none" w:sz="0" w:space="0" w:color="auto"/>
        </w:rPr>
        <w:t xml:space="preserve"> (2 Cor</w:t>
      </w:r>
      <w:r w:rsidR="005C3147">
        <w:rPr>
          <w:rFonts w:ascii="Calibri" w:eastAsia="Calibri" w:hAnsi="Calibri" w:cs="Calibri"/>
          <w:color w:val="000000" w:themeColor="text1"/>
          <w:sz w:val="24"/>
          <w:szCs w:val="24"/>
          <w:bdr w:val="none" w:sz="0" w:space="0" w:color="auto"/>
        </w:rPr>
        <w:t xml:space="preserve"> </w:t>
      </w:r>
      <w:r w:rsidR="005C3147" w:rsidRPr="005C3147">
        <w:rPr>
          <w:rFonts w:ascii="Calibri" w:eastAsia="Calibri" w:hAnsi="Calibri" w:cs="Calibri"/>
          <w:color w:val="000000" w:themeColor="text1"/>
          <w:sz w:val="24"/>
          <w:szCs w:val="24"/>
          <w:bdr w:val="none" w:sz="0" w:space="0" w:color="auto"/>
        </w:rPr>
        <w:t>5:14-15)</w:t>
      </w:r>
    </w:p>
    <w:p w14:paraId="3CF5D84D" w14:textId="7AFFAEC9" w:rsidR="0074380A" w:rsidRPr="00BA7527" w:rsidRDefault="0074380A" w:rsidP="007438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b/>
          <w:bCs/>
          <w:color w:val="000000" w:themeColor="text1"/>
          <w:sz w:val="24"/>
          <w:szCs w:val="24"/>
          <w:bdr w:val="none" w:sz="0" w:space="0" w:color="auto"/>
        </w:rPr>
        <w:t xml:space="preserve">Are there people we tend to assume </w:t>
      </w:r>
      <w:r w:rsidR="00C47359">
        <w:rPr>
          <w:rFonts w:ascii="Calibri" w:eastAsia="Calibri" w:hAnsi="Calibri" w:cs="Calibri"/>
          <w:b/>
          <w:bCs/>
          <w:color w:val="000000" w:themeColor="text1"/>
          <w:sz w:val="24"/>
          <w:szCs w:val="24"/>
          <w:bdr w:val="none" w:sz="0" w:space="0" w:color="auto"/>
        </w:rPr>
        <w:t>wouldn’t</w:t>
      </w:r>
      <w:r w:rsidRPr="00BA7527">
        <w:rPr>
          <w:rFonts w:ascii="Calibri" w:eastAsia="Calibri" w:hAnsi="Calibri" w:cs="Calibri"/>
          <w:b/>
          <w:bCs/>
          <w:color w:val="000000" w:themeColor="text1"/>
          <w:sz w:val="24"/>
          <w:szCs w:val="24"/>
          <w:bdr w:val="none" w:sz="0" w:space="0" w:color="auto"/>
        </w:rPr>
        <w:t xml:space="preserve"> be interested in the </w:t>
      </w:r>
      <w:r w:rsidR="00D31169">
        <w:rPr>
          <w:rFonts w:ascii="Calibri" w:eastAsia="Calibri" w:hAnsi="Calibri" w:cs="Calibri"/>
          <w:b/>
          <w:bCs/>
          <w:color w:val="000000" w:themeColor="text1"/>
          <w:sz w:val="24"/>
          <w:szCs w:val="24"/>
          <w:bdr w:val="none" w:sz="0" w:space="0" w:color="auto"/>
        </w:rPr>
        <w:t>G</w:t>
      </w:r>
      <w:r w:rsidRPr="00BA7527">
        <w:rPr>
          <w:rFonts w:ascii="Calibri" w:eastAsia="Calibri" w:hAnsi="Calibri" w:cs="Calibri"/>
          <w:b/>
          <w:bCs/>
          <w:color w:val="000000" w:themeColor="text1"/>
          <w:sz w:val="24"/>
          <w:szCs w:val="24"/>
          <w:bdr w:val="none" w:sz="0" w:space="0" w:color="auto"/>
        </w:rPr>
        <w:t>ospel? Why?</w:t>
      </w:r>
    </w:p>
    <w:p w14:paraId="2B7BBEAF" w14:textId="419C16DD" w:rsidR="00D93E53" w:rsidRPr="00BA7527" w:rsidRDefault="0074380A" w:rsidP="00AE422B">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Answers will vary. </w:t>
      </w:r>
      <w:r w:rsidRPr="00BA7527">
        <w:rPr>
          <w:rFonts w:ascii="Calibri" w:eastAsia="Calibri" w:hAnsi="Calibri" w:cs="Calibri"/>
          <w:color w:val="000000" w:themeColor="text1"/>
          <w:sz w:val="24"/>
          <w:szCs w:val="24"/>
          <w:bdr w:val="none" w:sz="0" w:space="0" w:color="auto"/>
        </w:rPr>
        <w:t xml:space="preserve">Try </w:t>
      </w:r>
      <w:r w:rsidR="00A9139D">
        <w:rPr>
          <w:rFonts w:ascii="Calibri" w:eastAsia="Calibri" w:hAnsi="Calibri" w:cs="Calibri"/>
          <w:color w:val="000000" w:themeColor="text1"/>
          <w:sz w:val="24"/>
          <w:szCs w:val="24"/>
          <w:bdr w:val="none" w:sz="0" w:space="0" w:color="auto"/>
        </w:rPr>
        <w:t>to</w:t>
      </w:r>
      <w:r w:rsidRPr="00BA7527">
        <w:rPr>
          <w:rFonts w:ascii="Calibri" w:eastAsia="Calibri" w:hAnsi="Calibri" w:cs="Calibri"/>
          <w:color w:val="000000" w:themeColor="text1"/>
          <w:sz w:val="24"/>
          <w:szCs w:val="24"/>
          <w:bdr w:val="none" w:sz="0" w:space="0" w:color="auto"/>
        </w:rPr>
        <w:t xml:space="preserve"> </w:t>
      </w:r>
      <w:r w:rsidR="00A9139D">
        <w:rPr>
          <w:rFonts w:ascii="Calibri" w:eastAsia="Calibri" w:hAnsi="Calibri" w:cs="Calibri"/>
          <w:color w:val="000000" w:themeColor="text1"/>
          <w:sz w:val="24"/>
          <w:szCs w:val="24"/>
          <w:bdr w:val="none" w:sz="0" w:space="0" w:color="auto"/>
        </w:rPr>
        <w:t>help</w:t>
      </w:r>
      <w:r w:rsidRPr="00BA7527">
        <w:rPr>
          <w:rFonts w:ascii="Calibri" w:eastAsia="Calibri" w:hAnsi="Calibri" w:cs="Calibri"/>
          <w:color w:val="000000" w:themeColor="text1"/>
          <w:sz w:val="24"/>
          <w:szCs w:val="24"/>
          <w:bdr w:val="none" w:sz="0" w:space="0" w:color="auto"/>
        </w:rPr>
        <w:t xml:space="preserve"> students </w:t>
      </w:r>
      <w:r w:rsidR="00A9139D">
        <w:rPr>
          <w:rFonts w:ascii="Calibri" w:eastAsia="Calibri" w:hAnsi="Calibri" w:cs="Calibri"/>
          <w:color w:val="000000" w:themeColor="text1"/>
          <w:sz w:val="24"/>
          <w:szCs w:val="24"/>
          <w:bdr w:val="none" w:sz="0" w:space="0" w:color="auto"/>
        </w:rPr>
        <w:t>understand</w:t>
      </w:r>
      <w:r w:rsidRPr="00BA7527">
        <w:rPr>
          <w:rFonts w:ascii="Calibri" w:eastAsia="Calibri" w:hAnsi="Calibri" w:cs="Calibri"/>
          <w:color w:val="000000" w:themeColor="text1"/>
          <w:sz w:val="24"/>
          <w:szCs w:val="24"/>
          <w:bdr w:val="none" w:sz="0" w:space="0" w:color="auto"/>
        </w:rPr>
        <w:t xml:space="preserve"> that we </w:t>
      </w:r>
      <w:r w:rsidR="00A9139D">
        <w:rPr>
          <w:rFonts w:ascii="Calibri" w:eastAsia="Calibri" w:hAnsi="Calibri" w:cs="Calibri"/>
          <w:color w:val="000000" w:themeColor="text1"/>
          <w:sz w:val="24"/>
          <w:szCs w:val="24"/>
          <w:bdr w:val="none" w:sz="0" w:space="0" w:color="auto"/>
        </w:rPr>
        <w:t>often make</w:t>
      </w:r>
      <w:r w:rsidRPr="00BA7527">
        <w:rPr>
          <w:rFonts w:ascii="Calibri" w:eastAsia="Calibri" w:hAnsi="Calibri" w:cs="Calibri"/>
          <w:color w:val="000000" w:themeColor="text1"/>
          <w:sz w:val="24"/>
          <w:szCs w:val="24"/>
          <w:bdr w:val="none" w:sz="0" w:space="0" w:color="auto"/>
        </w:rPr>
        <w:t xml:space="preserve"> judgments </w:t>
      </w:r>
      <w:r w:rsidR="00A9139D">
        <w:rPr>
          <w:rFonts w:ascii="Calibri" w:eastAsia="Calibri" w:hAnsi="Calibri" w:cs="Calibri"/>
          <w:color w:val="000000" w:themeColor="text1"/>
          <w:sz w:val="24"/>
          <w:szCs w:val="24"/>
          <w:bdr w:val="none" w:sz="0" w:space="0" w:color="auto"/>
        </w:rPr>
        <w:t>about</w:t>
      </w:r>
      <w:r w:rsidRPr="00BA7527">
        <w:rPr>
          <w:rFonts w:ascii="Calibri" w:eastAsia="Calibri" w:hAnsi="Calibri" w:cs="Calibri"/>
          <w:color w:val="000000" w:themeColor="text1"/>
          <w:sz w:val="24"/>
          <w:szCs w:val="24"/>
          <w:bdr w:val="none" w:sz="0" w:space="0" w:color="auto"/>
        </w:rPr>
        <w:t xml:space="preserve"> people</w:t>
      </w:r>
      <w:r w:rsidR="007D69A1">
        <w:rPr>
          <w:rFonts w:ascii="Calibri" w:eastAsia="Calibri" w:hAnsi="Calibri" w:cs="Calibri"/>
          <w:color w:val="000000" w:themeColor="text1"/>
          <w:sz w:val="24"/>
          <w:szCs w:val="24"/>
          <w:bdr w:val="none" w:sz="0" w:space="0" w:color="auto"/>
        </w:rPr>
        <w:t xml:space="preserve"> based on their actions, culture, or beliefs</w:t>
      </w:r>
      <w:r w:rsidRPr="00BA7527">
        <w:rPr>
          <w:rFonts w:ascii="Calibri" w:eastAsia="Calibri" w:hAnsi="Calibri" w:cs="Calibri"/>
          <w:color w:val="000000" w:themeColor="text1"/>
          <w:sz w:val="24"/>
          <w:szCs w:val="24"/>
          <w:bdr w:val="none" w:sz="0" w:space="0" w:color="auto"/>
        </w:rPr>
        <w:t>, but God does not.</w:t>
      </w:r>
    </w:p>
    <w:p w14:paraId="4927471C" w14:textId="77777777" w:rsidR="0074380A" w:rsidRPr="00BA7527" w:rsidRDefault="0074380A" w:rsidP="0074380A">
      <w:pPr>
        <w:pStyle w:val="ListParagraph"/>
        <w:spacing w:line="240" w:lineRule="auto"/>
        <w:ind w:left="1440"/>
        <w:contextualSpacing w:val="0"/>
        <w:rPr>
          <w:rFonts w:ascii="Calibri" w:eastAsia="Calibri" w:hAnsi="Calibri" w:cs="Calibri"/>
          <w:b/>
          <w:bCs/>
          <w:color w:val="FF0000"/>
          <w:sz w:val="24"/>
          <w:szCs w:val="24"/>
          <w:bdr w:val="none" w:sz="0" w:space="0" w:color="auto"/>
        </w:rPr>
      </w:pPr>
    </w:p>
    <w:p w14:paraId="6E753CA5" w14:textId="064A9795" w:rsidR="007D69A1" w:rsidRDefault="00D93E53" w:rsidP="00D93E53">
      <w:pPr>
        <w:rPr>
          <w:rFonts w:ascii="Calibri" w:eastAsia="Calibri" w:hAnsi="Calibri" w:cs="Calibri"/>
          <w:color w:val="000000" w:themeColor="text1"/>
        </w:rPr>
      </w:pPr>
      <w:r w:rsidRPr="00BA7527">
        <w:rPr>
          <w:rFonts w:ascii="Calibri" w:eastAsia="Calibri" w:hAnsi="Calibri" w:cs="Calibri"/>
          <w:color w:val="000000" w:themeColor="text1"/>
        </w:rPr>
        <w:t xml:space="preserve">Explain to students that in this passage, </w:t>
      </w:r>
      <w:r w:rsidR="0074380A" w:rsidRPr="00BA7527">
        <w:rPr>
          <w:rFonts w:ascii="Calibri" w:eastAsia="Calibri" w:hAnsi="Calibri" w:cs="Calibri"/>
          <w:color w:val="000000" w:themeColor="text1"/>
        </w:rPr>
        <w:t>Peter, like most Jewish believers, assumed that the message of Jesus was primarily for the Jewish people</w:t>
      </w:r>
      <w:r w:rsidR="00D31169">
        <w:rPr>
          <w:rFonts w:ascii="Calibri" w:eastAsia="Calibri" w:hAnsi="Calibri" w:cs="Calibri"/>
          <w:color w:val="000000" w:themeColor="text1"/>
        </w:rPr>
        <w:t xml:space="preserve"> alone</w:t>
      </w:r>
      <w:r w:rsidR="0074380A" w:rsidRPr="00BA7527">
        <w:rPr>
          <w:rFonts w:ascii="Calibri" w:eastAsia="Calibri" w:hAnsi="Calibri" w:cs="Calibri"/>
          <w:color w:val="000000" w:themeColor="text1"/>
        </w:rPr>
        <w:t xml:space="preserve">. </w:t>
      </w:r>
      <w:r w:rsidR="00D31169">
        <w:rPr>
          <w:rFonts w:ascii="Calibri" w:eastAsia="Calibri" w:hAnsi="Calibri" w:cs="Calibri"/>
          <w:color w:val="000000" w:themeColor="text1"/>
        </w:rPr>
        <w:t>F</w:t>
      </w:r>
      <w:r w:rsidR="0074380A" w:rsidRPr="00BA7527">
        <w:rPr>
          <w:rFonts w:ascii="Calibri" w:eastAsia="Calibri" w:hAnsi="Calibri" w:cs="Calibri"/>
          <w:color w:val="000000" w:themeColor="text1"/>
        </w:rPr>
        <w:t xml:space="preserve">or centuries, Israel had been </w:t>
      </w:r>
      <w:r w:rsidR="00C47359">
        <w:rPr>
          <w:rFonts w:ascii="Calibri" w:eastAsia="Calibri" w:hAnsi="Calibri" w:cs="Calibri"/>
          <w:color w:val="000000" w:themeColor="text1"/>
        </w:rPr>
        <w:t>God’s</w:t>
      </w:r>
      <w:r w:rsidR="0074380A" w:rsidRPr="007D69A1">
        <w:rPr>
          <w:rFonts w:ascii="Calibri" w:eastAsia="Calibri" w:hAnsi="Calibri" w:cs="Calibri"/>
          <w:color w:val="000000" w:themeColor="text1"/>
        </w:rPr>
        <w:t xml:space="preserve"> chosen people</w:t>
      </w:r>
      <w:r w:rsidR="002E5E9C">
        <w:rPr>
          <w:rFonts w:ascii="Calibri" w:eastAsia="Calibri" w:hAnsi="Calibri" w:cs="Calibri"/>
          <w:color w:val="000000" w:themeColor="text1"/>
        </w:rPr>
        <w:t>,</w:t>
      </w:r>
      <w:r w:rsidR="007D69A1">
        <w:rPr>
          <w:rFonts w:ascii="Calibri" w:eastAsia="Calibri" w:hAnsi="Calibri" w:cs="Calibri"/>
          <w:color w:val="000000" w:themeColor="text1"/>
        </w:rPr>
        <w:t xml:space="preserve"> which is evident in many Old Testament stories</w:t>
      </w:r>
      <w:r w:rsidR="0074380A" w:rsidRPr="00BA7527">
        <w:rPr>
          <w:rFonts w:ascii="Calibri" w:eastAsia="Calibri" w:hAnsi="Calibri" w:cs="Calibri"/>
          <w:color w:val="000000" w:themeColor="text1"/>
        </w:rPr>
        <w:t xml:space="preserve">. </w:t>
      </w:r>
      <w:r w:rsidR="007B0B9A">
        <w:rPr>
          <w:rFonts w:ascii="Calibri" w:eastAsia="Calibri" w:hAnsi="Calibri" w:cs="Calibri"/>
          <w:color w:val="000000" w:themeColor="text1"/>
        </w:rPr>
        <w:t>Ask your students:</w:t>
      </w:r>
    </w:p>
    <w:p w14:paraId="2F8A6451" w14:textId="631BC5E9" w:rsidR="007B0B9A" w:rsidRDefault="007B0B9A" w:rsidP="007B0B9A">
      <w:pPr>
        <w:pStyle w:val="ListParagraph"/>
        <w:numPr>
          <w:ilvl w:val="0"/>
          <w:numId w:val="19"/>
        </w:numPr>
        <w:rPr>
          <w:rFonts w:ascii="Calibri" w:eastAsia="Calibri" w:hAnsi="Calibri" w:cs="Calibri"/>
          <w:b/>
          <w:bCs/>
          <w:color w:val="000000" w:themeColor="text1"/>
          <w:sz w:val="24"/>
          <w:szCs w:val="24"/>
        </w:rPr>
      </w:pPr>
      <w:r w:rsidRPr="007B0B9A">
        <w:rPr>
          <w:rFonts w:ascii="Calibri" w:eastAsia="Calibri" w:hAnsi="Calibri" w:cs="Calibri"/>
          <w:b/>
          <w:bCs/>
          <w:color w:val="000000" w:themeColor="text1"/>
          <w:sz w:val="24"/>
          <w:szCs w:val="24"/>
        </w:rPr>
        <w:t xml:space="preserve">Can you think of any Old Testament stories that show </w:t>
      </w:r>
      <w:r w:rsidR="00C47359">
        <w:rPr>
          <w:rFonts w:ascii="Calibri" w:eastAsia="Calibri" w:hAnsi="Calibri" w:cs="Calibri"/>
          <w:b/>
          <w:bCs/>
          <w:color w:val="000000" w:themeColor="text1"/>
          <w:sz w:val="24"/>
          <w:szCs w:val="24"/>
        </w:rPr>
        <w:t>God's</w:t>
      </w:r>
      <w:r w:rsidRPr="007B0B9A">
        <w:rPr>
          <w:rFonts w:ascii="Calibri" w:eastAsia="Calibri" w:hAnsi="Calibri" w:cs="Calibri"/>
          <w:b/>
          <w:bCs/>
          <w:color w:val="000000" w:themeColor="text1"/>
          <w:sz w:val="24"/>
          <w:szCs w:val="24"/>
        </w:rPr>
        <w:t xml:space="preserve"> special relationship with Israel?</w:t>
      </w:r>
    </w:p>
    <w:p w14:paraId="69A7CEBC" w14:textId="58E4689D" w:rsidR="007B0B9A" w:rsidRPr="007B0B9A" w:rsidRDefault="007B0B9A" w:rsidP="007B0B9A">
      <w:pPr>
        <w:pStyle w:val="ListParagraph"/>
        <w:numPr>
          <w:ilvl w:val="1"/>
          <w:numId w:val="19"/>
        </w:numPr>
        <w:spacing w:line="240" w:lineRule="auto"/>
        <w:rPr>
          <w:rFonts w:ascii="Calibri" w:eastAsia="Calibri" w:hAnsi="Calibri" w:cs="Calibri"/>
          <w:b/>
          <w:bCs/>
          <w:i/>
          <w:iCs/>
          <w:color w:val="000000" w:themeColor="text1"/>
          <w:sz w:val="24"/>
          <w:szCs w:val="24"/>
        </w:rPr>
      </w:pPr>
      <w:r w:rsidRPr="007B0B9A">
        <w:rPr>
          <w:rFonts w:ascii="Calibri" w:eastAsia="Calibri" w:hAnsi="Calibri" w:cs="Calibri"/>
          <w:i/>
          <w:iCs/>
          <w:color w:val="000000" w:themeColor="text1"/>
          <w:sz w:val="24"/>
          <w:szCs w:val="24"/>
        </w:rPr>
        <w:t xml:space="preserve">Answers will vary. </w:t>
      </w:r>
      <w:r>
        <w:rPr>
          <w:rFonts w:ascii="Calibri" w:eastAsia="Calibri" w:hAnsi="Calibri" w:cs="Calibri"/>
          <w:color w:val="000000" w:themeColor="text1"/>
          <w:sz w:val="24"/>
          <w:szCs w:val="24"/>
        </w:rPr>
        <w:t>If the conversation is taking some time to get started, mention people like Abraham, Moses, or David.</w:t>
      </w:r>
    </w:p>
    <w:p w14:paraId="1AA1834D" w14:textId="77777777" w:rsidR="007D69A1" w:rsidRDefault="007D69A1" w:rsidP="00D93E53">
      <w:pPr>
        <w:rPr>
          <w:rFonts w:ascii="Calibri" w:eastAsia="Calibri" w:hAnsi="Calibri" w:cs="Calibri"/>
          <w:color w:val="000000" w:themeColor="text1"/>
        </w:rPr>
      </w:pPr>
    </w:p>
    <w:p w14:paraId="124163E8" w14:textId="3CF0C594" w:rsidR="007D69A1" w:rsidRPr="00BA7527" w:rsidRDefault="007D69A1" w:rsidP="007D69A1">
      <w:pPr>
        <w:rPr>
          <w:rFonts w:ascii="Calibri" w:eastAsia="Calibri" w:hAnsi="Calibri" w:cs="Calibri"/>
          <w:color w:val="000000" w:themeColor="text1"/>
        </w:rPr>
      </w:pPr>
      <w:r>
        <w:rPr>
          <w:rFonts w:ascii="Calibri" w:eastAsia="Calibri" w:hAnsi="Calibri" w:cs="Calibri"/>
          <w:color w:val="000000" w:themeColor="text1"/>
        </w:rPr>
        <w:t>NEXT, direct students to the fill</w:t>
      </w:r>
      <w:r w:rsidR="00C16A49">
        <w:rPr>
          <w:rFonts w:ascii="Calibri" w:eastAsia="Calibri" w:hAnsi="Calibri" w:cs="Calibri"/>
          <w:color w:val="000000" w:themeColor="text1"/>
        </w:rPr>
        <w:t>-in-the-</w:t>
      </w:r>
      <w:r>
        <w:rPr>
          <w:rFonts w:ascii="Calibri" w:eastAsia="Calibri" w:hAnsi="Calibri" w:cs="Calibri"/>
          <w:color w:val="000000" w:themeColor="text1"/>
        </w:rPr>
        <w:t xml:space="preserve">blank </w:t>
      </w:r>
      <w:r w:rsidR="002E5E9C">
        <w:rPr>
          <w:rFonts w:ascii="Calibri" w:eastAsia="Calibri" w:hAnsi="Calibri" w:cs="Calibri"/>
          <w:color w:val="000000" w:themeColor="text1"/>
        </w:rPr>
        <w:t>activity</w:t>
      </w:r>
      <w:r>
        <w:rPr>
          <w:rFonts w:ascii="Calibri" w:eastAsia="Calibri" w:hAnsi="Calibri" w:cs="Calibri"/>
          <w:color w:val="000000" w:themeColor="text1"/>
        </w:rPr>
        <w:t xml:space="preserve"> found </w:t>
      </w:r>
      <w:r w:rsidR="00D315DA">
        <w:rPr>
          <w:rFonts w:ascii="Calibri" w:eastAsia="Calibri" w:hAnsi="Calibri" w:cs="Calibri"/>
          <w:color w:val="000000" w:themeColor="text1"/>
        </w:rPr>
        <w:t>at</w:t>
      </w:r>
      <w:r>
        <w:rPr>
          <w:rFonts w:ascii="Calibri" w:eastAsia="Calibri" w:hAnsi="Calibri" w:cs="Calibri"/>
          <w:color w:val="000000" w:themeColor="text1"/>
        </w:rPr>
        <w:t xml:space="preserve"> the </w:t>
      </w:r>
      <w:r w:rsidR="00D315DA">
        <w:rPr>
          <w:rFonts w:ascii="Calibri" w:eastAsia="Calibri" w:hAnsi="Calibri" w:cs="Calibri"/>
          <w:color w:val="000000" w:themeColor="text1"/>
        </w:rPr>
        <w:t>bottom</w:t>
      </w:r>
      <w:r>
        <w:rPr>
          <w:rFonts w:ascii="Calibri" w:eastAsia="Calibri" w:hAnsi="Calibri" w:cs="Calibri"/>
          <w:color w:val="000000" w:themeColor="text1"/>
        </w:rPr>
        <w:t xml:space="preserve"> of page</w:t>
      </w:r>
      <w:r w:rsidR="00D315DA">
        <w:rPr>
          <w:rFonts w:ascii="Calibri" w:eastAsia="Calibri" w:hAnsi="Calibri" w:cs="Calibri"/>
          <w:color w:val="000000" w:themeColor="text1"/>
        </w:rPr>
        <w:t xml:space="preserve"> 10</w:t>
      </w:r>
      <w:r>
        <w:rPr>
          <w:rFonts w:ascii="Calibri" w:eastAsia="Calibri" w:hAnsi="Calibri" w:cs="Calibri"/>
          <w:color w:val="000000" w:themeColor="text1"/>
        </w:rPr>
        <w:t xml:space="preserve"> in their Student Book. Tell them that as </w:t>
      </w:r>
      <w:r w:rsidR="00A9139D">
        <w:rPr>
          <w:rFonts w:ascii="Calibri" w:eastAsia="Calibri" w:hAnsi="Calibri" w:cs="Calibri"/>
          <w:color w:val="000000" w:themeColor="text1"/>
        </w:rPr>
        <w:t>the</w:t>
      </w:r>
      <w:r>
        <w:rPr>
          <w:rFonts w:ascii="Calibri" w:eastAsia="Calibri" w:hAnsi="Calibri" w:cs="Calibri"/>
          <w:color w:val="000000" w:themeColor="text1"/>
        </w:rPr>
        <w:t xml:space="preserve"> </w:t>
      </w:r>
      <w:r w:rsidR="008E053A">
        <w:rPr>
          <w:rFonts w:ascii="Calibri" w:eastAsia="Calibri" w:hAnsi="Calibri" w:cs="Calibri"/>
          <w:color w:val="000000" w:themeColor="text1"/>
        </w:rPr>
        <w:t>following</w:t>
      </w:r>
      <w:r>
        <w:rPr>
          <w:rFonts w:ascii="Calibri" w:eastAsia="Calibri" w:hAnsi="Calibri" w:cs="Calibri"/>
          <w:color w:val="000000" w:themeColor="text1"/>
        </w:rPr>
        <w:t xml:space="preserve"> </w:t>
      </w:r>
      <w:r w:rsidR="007B0B9A">
        <w:rPr>
          <w:rFonts w:ascii="Calibri" w:eastAsia="Calibri" w:hAnsi="Calibri" w:cs="Calibri"/>
          <w:color w:val="000000" w:themeColor="text1"/>
        </w:rPr>
        <w:t>three</w:t>
      </w:r>
      <w:r>
        <w:rPr>
          <w:rFonts w:ascii="Calibri" w:eastAsia="Calibri" w:hAnsi="Calibri" w:cs="Calibri"/>
          <w:color w:val="000000" w:themeColor="text1"/>
        </w:rPr>
        <w:t xml:space="preserve"> sentences</w:t>
      </w:r>
      <w:r w:rsidR="00A9139D">
        <w:rPr>
          <w:rFonts w:ascii="Calibri" w:eastAsia="Calibri" w:hAnsi="Calibri" w:cs="Calibri"/>
          <w:color w:val="000000" w:themeColor="text1"/>
        </w:rPr>
        <w:t xml:space="preserve"> are read</w:t>
      </w:r>
      <w:r>
        <w:rPr>
          <w:rFonts w:ascii="Calibri" w:eastAsia="Calibri" w:hAnsi="Calibri" w:cs="Calibri"/>
          <w:color w:val="000000" w:themeColor="text1"/>
        </w:rPr>
        <w:t>, they need to fill in the blanks in their Student Book. Then say:</w:t>
      </w:r>
    </w:p>
    <w:p w14:paraId="454F046F" w14:textId="147E3D62" w:rsidR="00D93E53" w:rsidRDefault="007B0B9A" w:rsidP="007D69A1">
      <w:pPr>
        <w:pStyle w:val="ListParagraph"/>
        <w:numPr>
          <w:ilvl w:val="0"/>
          <w:numId w:val="16"/>
        </w:numP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Peter and many other</w:t>
      </w:r>
      <w:r w:rsidR="00E726F6">
        <w:rPr>
          <w:rFonts w:ascii="Calibri" w:eastAsia="Calibri" w:hAnsi="Calibri" w:cs="Calibri"/>
          <w:b/>
          <w:bCs/>
          <w:color w:val="000000" w:themeColor="text1"/>
          <w:sz w:val="24"/>
          <w:szCs w:val="24"/>
        </w:rPr>
        <w:t xml:space="preserve"> Jewish believers</w:t>
      </w:r>
      <w:r w:rsidR="0074380A" w:rsidRPr="007D69A1">
        <w:rPr>
          <w:rFonts w:ascii="Calibri" w:eastAsia="Calibri" w:hAnsi="Calibri" w:cs="Calibri"/>
          <w:b/>
          <w:bCs/>
          <w:color w:val="000000" w:themeColor="text1"/>
          <w:sz w:val="24"/>
          <w:szCs w:val="24"/>
        </w:rPr>
        <w:t xml:space="preserve"> believed </w:t>
      </w:r>
      <w:r w:rsidR="00E726F6">
        <w:rPr>
          <w:rFonts w:ascii="Calibri" w:eastAsia="Calibri" w:hAnsi="Calibri" w:cs="Calibri"/>
          <w:b/>
          <w:bCs/>
          <w:color w:val="000000" w:themeColor="text1"/>
          <w:sz w:val="24"/>
          <w:szCs w:val="24"/>
        </w:rPr>
        <w:t xml:space="preserve">that </w:t>
      </w:r>
      <w:r w:rsidR="0074380A" w:rsidRPr="007D69A1">
        <w:rPr>
          <w:rFonts w:ascii="Calibri" w:eastAsia="Calibri" w:hAnsi="Calibri" w:cs="Calibri"/>
          <w:b/>
          <w:bCs/>
          <w:color w:val="000000" w:themeColor="text1"/>
          <w:sz w:val="24"/>
          <w:szCs w:val="24"/>
        </w:rPr>
        <w:t>the Messiah</w:t>
      </w:r>
      <w:r w:rsidR="005C3147">
        <w:rPr>
          <w:rFonts w:ascii="Calibri" w:eastAsia="Calibri" w:hAnsi="Calibri" w:cs="Calibri"/>
          <w:b/>
          <w:bCs/>
          <w:color w:val="000000" w:themeColor="text1"/>
          <w:sz w:val="24"/>
          <w:szCs w:val="24"/>
        </w:rPr>
        <w:t xml:space="preserve">, </w:t>
      </w:r>
      <w:r w:rsidR="005C3147" w:rsidRPr="005C3147">
        <w:rPr>
          <w:rFonts w:ascii="Calibri" w:eastAsia="Calibri" w:hAnsi="Calibri" w:cs="Calibri"/>
          <w:b/>
          <w:bCs/>
          <w:color w:val="000000" w:themeColor="text1"/>
          <w:sz w:val="24"/>
          <w:szCs w:val="24"/>
        </w:rPr>
        <w:t>or anointed one (Jesus)</w:t>
      </w:r>
      <w:r w:rsidR="005C3147">
        <w:rPr>
          <w:rFonts w:ascii="Calibri" w:eastAsia="Calibri" w:hAnsi="Calibri" w:cs="Calibri"/>
          <w:b/>
          <w:bCs/>
          <w:color w:val="000000" w:themeColor="text1"/>
          <w:sz w:val="24"/>
          <w:szCs w:val="24"/>
        </w:rPr>
        <w:t>,</w:t>
      </w:r>
      <w:r w:rsidR="0074380A" w:rsidRPr="007D69A1">
        <w:rPr>
          <w:rFonts w:ascii="Calibri" w:eastAsia="Calibri" w:hAnsi="Calibri" w:cs="Calibri"/>
          <w:b/>
          <w:bCs/>
          <w:color w:val="000000" w:themeColor="text1"/>
          <w:sz w:val="24"/>
          <w:szCs w:val="24"/>
        </w:rPr>
        <w:t xml:space="preserve"> had come to fulfill </w:t>
      </w:r>
      <w:r w:rsidR="00E726F6">
        <w:rPr>
          <w:rFonts w:ascii="Calibri" w:eastAsia="Calibri" w:hAnsi="Calibri" w:cs="Calibri"/>
          <w:b/>
          <w:bCs/>
          <w:color w:val="000000" w:themeColor="text1"/>
          <w:sz w:val="24"/>
          <w:szCs w:val="24"/>
        </w:rPr>
        <w:t xml:space="preserve">their </w:t>
      </w:r>
      <w:r w:rsidR="005C3147">
        <w:rPr>
          <w:rFonts w:ascii="Calibri" w:eastAsia="Calibri" w:hAnsi="Calibri" w:cs="Calibri"/>
          <w:b/>
          <w:bCs/>
          <w:color w:val="000000" w:themeColor="text1"/>
          <w:sz w:val="24"/>
          <w:szCs w:val="24"/>
        </w:rPr>
        <w:t>S</w:t>
      </w:r>
      <w:r w:rsidR="0074380A" w:rsidRPr="007D69A1">
        <w:rPr>
          <w:rFonts w:ascii="Calibri" w:eastAsia="Calibri" w:hAnsi="Calibri" w:cs="Calibri"/>
          <w:b/>
          <w:bCs/>
          <w:color w:val="000000" w:themeColor="text1"/>
          <w:sz w:val="24"/>
          <w:szCs w:val="24"/>
        </w:rPr>
        <w:t>cripture, their covenant</w:t>
      </w:r>
      <w:r w:rsidR="005C3147">
        <w:rPr>
          <w:rFonts w:ascii="Calibri" w:eastAsia="Calibri" w:hAnsi="Calibri" w:cs="Calibri"/>
          <w:b/>
          <w:bCs/>
          <w:color w:val="000000" w:themeColor="text1"/>
          <w:sz w:val="24"/>
          <w:szCs w:val="24"/>
        </w:rPr>
        <w:t xml:space="preserve"> </w:t>
      </w:r>
      <w:r w:rsidR="005C3147" w:rsidRPr="005C3147">
        <w:rPr>
          <w:rFonts w:ascii="Calibri" w:eastAsia="Calibri" w:hAnsi="Calibri" w:cs="Calibri"/>
          <w:b/>
          <w:bCs/>
          <w:color w:val="000000" w:themeColor="text1"/>
          <w:sz w:val="24"/>
          <w:szCs w:val="24"/>
        </w:rPr>
        <w:t>(binding agreement or promise)</w:t>
      </w:r>
      <w:r w:rsidR="0074380A" w:rsidRPr="007D69A1">
        <w:rPr>
          <w:rFonts w:ascii="Calibri" w:eastAsia="Calibri" w:hAnsi="Calibri" w:cs="Calibri"/>
          <w:b/>
          <w:bCs/>
          <w:color w:val="000000" w:themeColor="text1"/>
          <w:sz w:val="24"/>
          <w:szCs w:val="24"/>
        </w:rPr>
        <w:t>, and their expectation</w:t>
      </w:r>
      <w:r>
        <w:rPr>
          <w:rFonts w:ascii="Calibri" w:eastAsia="Calibri" w:hAnsi="Calibri" w:cs="Calibri"/>
          <w:b/>
          <w:bCs/>
          <w:color w:val="000000" w:themeColor="text1"/>
          <w:sz w:val="24"/>
          <w:szCs w:val="24"/>
        </w:rPr>
        <w:t xml:space="preserve">s for </w:t>
      </w:r>
      <w:r>
        <w:rPr>
          <w:rFonts w:ascii="Calibri" w:eastAsia="Calibri" w:hAnsi="Calibri" w:cs="Calibri"/>
          <w:b/>
          <w:bCs/>
          <w:color w:val="000000" w:themeColor="text1"/>
          <w:sz w:val="24"/>
          <w:szCs w:val="24"/>
        </w:rPr>
        <w:lastRenderedPageBreak/>
        <w:t>the Jews only</w:t>
      </w:r>
      <w:r w:rsidR="0074380A" w:rsidRPr="007D69A1">
        <w:rPr>
          <w:rFonts w:ascii="Calibri" w:eastAsia="Calibri" w:hAnsi="Calibri" w:cs="Calibri"/>
          <w:b/>
          <w:bCs/>
          <w:color w:val="000000" w:themeColor="text1"/>
          <w:sz w:val="24"/>
          <w:szCs w:val="24"/>
        </w:rPr>
        <w:t xml:space="preserve">. Yet, </w:t>
      </w:r>
      <w:r w:rsidR="00BA7527" w:rsidRPr="007D69A1">
        <w:rPr>
          <w:rFonts w:ascii="Calibri" w:eastAsia="Calibri" w:hAnsi="Calibri" w:cs="Calibri"/>
          <w:b/>
          <w:bCs/>
          <w:color w:val="000000" w:themeColor="text1"/>
          <w:sz w:val="24"/>
          <w:szCs w:val="24"/>
        </w:rPr>
        <w:t>at</w:t>
      </w:r>
      <w:r w:rsidR="0074380A" w:rsidRPr="007D69A1">
        <w:rPr>
          <w:rFonts w:ascii="Calibri" w:eastAsia="Calibri" w:hAnsi="Calibri" w:cs="Calibri"/>
          <w:b/>
          <w:bCs/>
          <w:color w:val="000000" w:themeColor="text1"/>
          <w:sz w:val="24"/>
          <w:szCs w:val="24"/>
        </w:rPr>
        <w:t xml:space="preserve"> this moment, Peter has an awakening: God shows no partiality. His </w:t>
      </w:r>
      <w:proofErr w:type="gramStart"/>
      <w:r w:rsidR="005C3147" w:rsidRPr="005C3147">
        <w:rPr>
          <w:rFonts w:ascii="Calibri" w:eastAsia="Calibri" w:hAnsi="Calibri" w:cs="Calibri"/>
          <w:b/>
          <w:bCs/>
          <w:color w:val="000000" w:themeColor="text1"/>
          <w:sz w:val="24"/>
          <w:szCs w:val="24"/>
        </w:rPr>
        <w:t>free gift</w:t>
      </w:r>
      <w:proofErr w:type="gramEnd"/>
      <w:r w:rsidR="005C3147" w:rsidRPr="005C3147">
        <w:rPr>
          <w:rFonts w:ascii="Calibri" w:eastAsia="Calibri" w:hAnsi="Calibri" w:cs="Calibri"/>
          <w:b/>
          <w:bCs/>
          <w:color w:val="000000" w:themeColor="text1"/>
          <w:sz w:val="24"/>
          <w:szCs w:val="24"/>
        </w:rPr>
        <w:t xml:space="preserve"> of salvation, through faith in Jesus, is</w:t>
      </w:r>
      <w:r w:rsidR="005C3147">
        <w:rPr>
          <w:rFonts w:ascii="Calibri" w:eastAsia="Calibri" w:hAnsi="Calibri" w:cs="Calibri"/>
          <w:b/>
          <w:bCs/>
          <w:color w:val="000000" w:themeColor="text1"/>
          <w:sz w:val="24"/>
          <w:szCs w:val="24"/>
        </w:rPr>
        <w:t xml:space="preserve"> </w:t>
      </w:r>
      <w:r w:rsidR="0074380A" w:rsidRPr="007D69A1">
        <w:rPr>
          <w:rFonts w:ascii="Calibri" w:eastAsia="Calibri" w:hAnsi="Calibri" w:cs="Calibri"/>
          <w:b/>
          <w:bCs/>
          <w:color w:val="000000" w:themeColor="text1"/>
          <w:sz w:val="24"/>
          <w:szCs w:val="24"/>
        </w:rPr>
        <w:t>not just for one group of people—it</w:t>
      </w:r>
      <w:r w:rsidR="007D69A1" w:rsidRPr="007D69A1">
        <w:rPr>
          <w:rFonts w:ascii="Calibri" w:eastAsia="Calibri" w:hAnsi="Calibri" w:cs="Calibri"/>
          <w:b/>
          <w:bCs/>
          <w:color w:val="000000" w:themeColor="text1"/>
          <w:sz w:val="24"/>
          <w:szCs w:val="24"/>
        </w:rPr>
        <w:t xml:space="preserve"> is</w:t>
      </w:r>
      <w:r w:rsidR="0074380A" w:rsidRPr="007D69A1">
        <w:rPr>
          <w:rFonts w:ascii="Calibri" w:eastAsia="Calibri" w:hAnsi="Calibri" w:cs="Calibri"/>
          <w:b/>
          <w:bCs/>
          <w:color w:val="000000" w:themeColor="text1"/>
          <w:sz w:val="24"/>
          <w:szCs w:val="24"/>
        </w:rPr>
        <w:t xml:space="preserve"> </w:t>
      </w:r>
      <w:r w:rsidR="0074380A" w:rsidRPr="007D69A1">
        <w:rPr>
          <w:rFonts w:ascii="Calibri" w:eastAsia="Calibri" w:hAnsi="Calibri" w:cs="Calibri"/>
          <w:b/>
          <w:bCs/>
          <w:i/>
          <w:iCs/>
          <w:color w:val="000000" w:themeColor="text1"/>
          <w:sz w:val="24"/>
          <w:szCs w:val="24"/>
        </w:rPr>
        <w:t>For All</w:t>
      </w:r>
      <w:r w:rsidR="0074380A" w:rsidRPr="007D69A1">
        <w:rPr>
          <w:rFonts w:ascii="Calibri" w:eastAsia="Calibri" w:hAnsi="Calibri" w:cs="Calibri"/>
          <w:b/>
          <w:bCs/>
          <w:color w:val="000000" w:themeColor="text1"/>
          <w:sz w:val="24"/>
          <w:szCs w:val="24"/>
        </w:rPr>
        <w:t>.</w:t>
      </w:r>
      <w:r w:rsidR="00D93E53" w:rsidRPr="007D69A1">
        <w:rPr>
          <w:rFonts w:ascii="Calibri" w:eastAsia="Calibri" w:hAnsi="Calibri" w:cs="Calibri"/>
          <w:b/>
          <w:bCs/>
          <w:color w:val="000000" w:themeColor="text1"/>
          <w:sz w:val="24"/>
          <w:szCs w:val="24"/>
        </w:rPr>
        <w:t xml:space="preserve"> </w:t>
      </w:r>
    </w:p>
    <w:p w14:paraId="0F374768" w14:textId="10732363" w:rsidR="007D69A1" w:rsidRPr="007D69A1" w:rsidRDefault="007D69A1" w:rsidP="007D69A1">
      <w:pPr>
        <w:pStyle w:val="ListParagraph"/>
        <w:numPr>
          <w:ilvl w:val="1"/>
          <w:numId w:val="16"/>
        </w:numPr>
        <w:rPr>
          <w:rFonts w:ascii="Calibri" w:eastAsia="Calibri" w:hAnsi="Calibri" w:cs="Calibri"/>
          <w:b/>
          <w:bCs/>
          <w:color w:val="000000" w:themeColor="text1"/>
          <w:sz w:val="24"/>
          <w:szCs w:val="24"/>
        </w:rPr>
      </w:pPr>
      <w:r>
        <w:rPr>
          <w:rFonts w:ascii="Calibri" w:eastAsia="Calibri" w:hAnsi="Calibri" w:cs="Calibri"/>
          <w:color w:val="000000" w:themeColor="text1"/>
          <w:sz w:val="24"/>
          <w:szCs w:val="24"/>
        </w:rPr>
        <w:t xml:space="preserve">Reread the </w:t>
      </w:r>
      <w:r w:rsidR="007B0B9A">
        <w:rPr>
          <w:rFonts w:ascii="Calibri" w:eastAsia="Calibri" w:hAnsi="Calibri" w:cs="Calibri"/>
          <w:color w:val="000000" w:themeColor="text1"/>
          <w:sz w:val="24"/>
          <w:szCs w:val="24"/>
        </w:rPr>
        <w:t>three</w:t>
      </w:r>
      <w:r>
        <w:rPr>
          <w:rFonts w:ascii="Calibri" w:eastAsia="Calibri" w:hAnsi="Calibri" w:cs="Calibri"/>
          <w:color w:val="000000" w:themeColor="text1"/>
          <w:sz w:val="24"/>
          <w:szCs w:val="24"/>
        </w:rPr>
        <w:t xml:space="preserve"> sentences as needed </w:t>
      </w:r>
      <w:r w:rsidR="007B0B9A">
        <w:rPr>
          <w:rFonts w:ascii="Calibri" w:eastAsia="Calibri" w:hAnsi="Calibri" w:cs="Calibri"/>
          <w:color w:val="000000" w:themeColor="text1"/>
          <w:sz w:val="24"/>
          <w:szCs w:val="24"/>
        </w:rPr>
        <w:t>so your</w:t>
      </w:r>
      <w:r>
        <w:rPr>
          <w:rFonts w:ascii="Calibri" w:eastAsia="Calibri" w:hAnsi="Calibri" w:cs="Calibri"/>
          <w:color w:val="000000" w:themeColor="text1"/>
          <w:sz w:val="24"/>
          <w:szCs w:val="24"/>
        </w:rPr>
        <w:t xml:space="preserve"> students </w:t>
      </w:r>
      <w:r w:rsidR="007B0B9A">
        <w:rPr>
          <w:rFonts w:ascii="Calibri" w:eastAsia="Calibri" w:hAnsi="Calibri" w:cs="Calibri"/>
          <w:color w:val="000000" w:themeColor="text1"/>
          <w:sz w:val="24"/>
          <w:szCs w:val="24"/>
        </w:rPr>
        <w:t>can</w:t>
      </w:r>
      <w:r>
        <w:rPr>
          <w:rFonts w:ascii="Calibri" w:eastAsia="Calibri" w:hAnsi="Calibri" w:cs="Calibri"/>
          <w:color w:val="000000" w:themeColor="text1"/>
          <w:sz w:val="24"/>
          <w:szCs w:val="24"/>
        </w:rPr>
        <w:t xml:space="preserve"> finish filling in the blanks. Then ask your students which words they used to </w:t>
      </w:r>
      <w:r w:rsidR="00C47359">
        <w:rPr>
          <w:rFonts w:ascii="Calibri" w:eastAsia="Calibri" w:hAnsi="Calibri" w:cs="Calibri"/>
          <w:color w:val="000000" w:themeColor="text1"/>
          <w:sz w:val="24"/>
          <w:szCs w:val="24"/>
        </w:rPr>
        <w:t>complete</w:t>
      </w:r>
      <w:r>
        <w:rPr>
          <w:rFonts w:ascii="Calibri" w:eastAsia="Calibri" w:hAnsi="Calibri" w:cs="Calibri"/>
          <w:color w:val="000000" w:themeColor="text1"/>
          <w:sz w:val="24"/>
          <w:szCs w:val="24"/>
        </w:rPr>
        <w:t xml:space="preserve"> their activity. The blanks they should be filling in include the words:</w:t>
      </w:r>
    </w:p>
    <w:p w14:paraId="16DB4336" w14:textId="117AEAD4" w:rsidR="007D69A1" w:rsidRPr="007D69A1" w:rsidRDefault="007D69A1" w:rsidP="007D69A1">
      <w:pPr>
        <w:pStyle w:val="ListParagraph"/>
        <w:numPr>
          <w:ilvl w:val="2"/>
          <w:numId w:val="16"/>
        </w:numPr>
        <w:rPr>
          <w:rFonts w:ascii="Calibri" w:eastAsia="Calibri" w:hAnsi="Calibri" w:cs="Calibri"/>
          <w:b/>
          <w:bCs/>
          <w:color w:val="000000" w:themeColor="text1"/>
          <w:sz w:val="24"/>
          <w:szCs w:val="24"/>
        </w:rPr>
      </w:pPr>
      <w:r>
        <w:rPr>
          <w:rFonts w:ascii="Calibri" w:eastAsia="Calibri" w:hAnsi="Calibri" w:cs="Calibri"/>
          <w:color w:val="000000" w:themeColor="text1"/>
          <w:sz w:val="24"/>
          <w:szCs w:val="24"/>
        </w:rPr>
        <w:t xml:space="preserve">Scripture, covenant, expectations, partiality, salvation, and </w:t>
      </w:r>
      <w:r>
        <w:rPr>
          <w:rFonts w:ascii="Calibri" w:eastAsia="Calibri" w:hAnsi="Calibri" w:cs="Calibri"/>
          <w:i/>
          <w:iCs/>
          <w:color w:val="000000" w:themeColor="text1"/>
          <w:sz w:val="24"/>
          <w:szCs w:val="24"/>
        </w:rPr>
        <w:t>For All.</w:t>
      </w:r>
    </w:p>
    <w:p w14:paraId="0369ED65" w14:textId="77777777" w:rsidR="00D93E53" w:rsidRPr="00BA7527" w:rsidRDefault="00D93E53" w:rsidP="00D93E53">
      <w:pPr>
        <w:rPr>
          <w:rFonts w:ascii="Calibri" w:eastAsia="Calibri" w:hAnsi="Calibri" w:cs="Calibri"/>
          <w:color w:val="000000" w:themeColor="text1"/>
        </w:rPr>
      </w:pPr>
    </w:p>
    <w:p w14:paraId="11C4F1B8" w14:textId="2F8E329D" w:rsidR="00D93E53" w:rsidRPr="00BA7527" w:rsidRDefault="00D93E53" w:rsidP="00D93E53">
      <w:pPr>
        <w:rPr>
          <w:rFonts w:ascii="Calibri" w:eastAsia="Calibri" w:hAnsi="Calibri" w:cs="Calibri"/>
          <w:color w:val="000000" w:themeColor="text1"/>
        </w:rPr>
      </w:pPr>
      <w:r w:rsidRPr="00BA7527">
        <w:rPr>
          <w:rFonts w:ascii="Calibri" w:eastAsia="Calibri" w:hAnsi="Calibri" w:cs="Calibri"/>
          <w:color w:val="000000" w:themeColor="text1"/>
        </w:rPr>
        <w:t xml:space="preserve">AFTER THAT, </w:t>
      </w:r>
      <w:r w:rsidR="0074380A" w:rsidRPr="00BA7527">
        <w:rPr>
          <w:rFonts w:ascii="Calibri" w:eastAsia="Calibri" w:hAnsi="Calibri" w:cs="Calibri"/>
          <w:color w:val="000000" w:themeColor="text1"/>
        </w:rPr>
        <w:t xml:space="preserve">say </w:t>
      </w:r>
      <w:r w:rsidRPr="00BA7527">
        <w:rPr>
          <w:rFonts w:ascii="Calibri" w:eastAsia="Calibri" w:hAnsi="Calibri" w:cs="Calibri"/>
          <w:color w:val="000000" w:themeColor="text1"/>
        </w:rPr>
        <w:t xml:space="preserve">something like: </w:t>
      </w:r>
    </w:p>
    <w:p w14:paraId="4B79D1E5" w14:textId="54328EA5" w:rsidR="00D93E53" w:rsidRPr="00BA7527" w:rsidRDefault="0074380A" w:rsidP="00D93E53">
      <w:pPr>
        <w:pStyle w:val="ListParagraph"/>
        <w:numPr>
          <w:ilvl w:val="0"/>
          <w:numId w:val="8"/>
        </w:numPr>
        <w:spacing w:line="240" w:lineRule="auto"/>
        <w:contextualSpacing w:val="0"/>
        <w:rPr>
          <w:rFonts w:ascii="Calibri" w:eastAsia="Calibri" w:hAnsi="Calibri" w:cs="Calibri"/>
          <w:color w:val="000000" w:themeColor="text1"/>
          <w:sz w:val="24"/>
          <w:szCs w:val="24"/>
          <w:bdr w:val="none" w:sz="0" w:space="0" w:color="auto"/>
        </w:rPr>
      </w:pPr>
      <w:r w:rsidRPr="00BA7527">
        <w:rPr>
          <w:rFonts w:ascii="Calibri" w:eastAsia="Calibri" w:hAnsi="Calibri" w:cs="Calibri"/>
          <w:b/>
          <w:bCs/>
          <w:color w:val="000000" w:themeColor="text1"/>
          <w:sz w:val="24"/>
          <w:szCs w:val="24"/>
          <w:bdr w:val="none" w:sz="0" w:space="0" w:color="auto"/>
        </w:rPr>
        <w:t>Peter spent a lot of time with Jesus</w:t>
      </w:r>
      <w:r w:rsidR="00A9139D">
        <w:rPr>
          <w:rFonts w:ascii="Calibri" w:eastAsia="Calibri" w:hAnsi="Calibri" w:cs="Calibri"/>
          <w:b/>
          <w:bCs/>
          <w:color w:val="000000" w:themeColor="text1"/>
          <w:sz w:val="24"/>
          <w:szCs w:val="24"/>
          <w:bdr w:val="none" w:sz="0" w:space="0" w:color="auto"/>
        </w:rPr>
        <w:t>,</w:t>
      </w:r>
      <w:r w:rsidRPr="00BA7527">
        <w:rPr>
          <w:rFonts w:ascii="Calibri" w:eastAsia="Calibri" w:hAnsi="Calibri" w:cs="Calibri"/>
          <w:b/>
          <w:bCs/>
          <w:color w:val="000000" w:themeColor="text1"/>
          <w:sz w:val="24"/>
          <w:szCs w:val="24"/>
          <w:bdr w:val="none" w:sz="0" w:space="0" w:color="auto"/>
        </w:rPr>
        <w:t xml:space="preserve"> and</w:t>
      </w:r>
      <w:r w:rsidR="005C3147">
        <w:rPr>
          <w:rFonts w:ascii="Calibri" w:eastAsia="Calibri" w:hAnsi="Calibri" w:cs="Calibri"/>
          <w:b/>
          <w:bCs/>
          <w:color w:val="000000" w:themeColor="text1"/>
          <w:sz w:val="24"/>
          <w:szCs w:val="24"/>
          <w:bdr w:val="none" w:sz="0" w:space="0" w:color="auto"/>
        </w:rPr>
        <w:t xml:space="preserve"> yet,</w:t>
      </w:r>
      <w:r w:rsidRPr="00BA7527">
        <w:rPr>
          <w:rFonts w:ascii="Calibri" w:eastAsia="Calibri" w:hAnsi="Calibri" w:cs="Calibri"/>
          <w:b/>
          <w:bCs/>
          <w:color w:val="000000" w:themeColor="text1"/>
          <w:sz w:val="24"/>
          <w:szCs w:val="24"/>
          <w:bdr w:val="none" w:sz="0" w:space="0" w:color="auto"/>
        </w:rPr>
        <w:t xml:space="preserve"> </w:t>
      </w:r>
      <w:r w:rsidR="00E726F6">
        <w:rPr>
          <w:rFonts w:ascii="Calibri" w:eastAsia="Calibri" w:hAnsi="Calibri" w:cs="Calibri"/>
          <w:b/>
          <w:bCs/>
          <w:color w:val="000000" w:themeColor="text1"/>
          <w:sz w:val="24"/>
          <w:szCs w:val="24"/>
          <w:bdr w:val="none" w:sz="0" w:space="0" w:color="auto"/>
        </w:rPr>
        <w:t xml:space="preserve">he </w:t>
      </w:r>
      <w:r w:rsidRPr="00BA7527">
        <w:rPr>
          <w:rFonts w:ascii="Calibri" w:eastAsia="Calibri" w:hAnsi="Calibri" w:cs="Calibri"/>
          <w:b/>
          <w:bCs/>
          <w:color w:val="000000" w:themeColor="text1"/>
          <w:sz w:val="24"/>
          <w:szCs w:val="24"/>
          <w:bdr w:val="none" w:sz="0" w:space="0" w:color="auto"/>
        </w:rPr>
        <w:t xml:space="preserve">missed that Jesus came to save anyone who </w:t>
      </w:r>
      <w:r w:rsidR="00BA7527" w:rsidRPr="00BA7527">
        <w:rPr>
          <w:rFonts w:ascii="Calibri" w:eastAsia="Calibri" w:hAnsi="Calibri" w:cs="Calibri"/>
          <w:b/>
          <w:bCs/>
          <w:color w:val="000000" w:themeColor="text1"/>
          <w:sz w:val="24"/>
          <w:szCs w:val="24"/>
          <w:bdr w:val="none" w:sz="0" w:space="0" w:color="auto"/>
        </w:rPr>
        <w:t>believed</w:t>
      </w:r>
      <w:r w:rsidRPr="00BA7527">
        <w:rPr>
          <w:rFonts w:ascii="Calibri" w:eastAsia="Calibri" w:hAnsi="Calibri" w:cs="Calibri"/>
          <w:b/>
          <w:bCs/>
          <w:color w:val="000000" w:themeColor="text1"/>
          <w:sz w:val="24"/>
          <w:szCs w:val="24"/>
          <w:bdr w:val="none" w:sz="0" w:space="0" w:color="auto"/>
        </w:rPr>
        <w:t xml:space="preserve"> in Him. Without this moment, Peter may have kept the </w:t>
      </w:r>
      <w:r w:rsidR="00D31169">
        <w:rPr>
          <w:rFonts w:ascii="Calibri" w:eastAsia="Calibri" w:hAnsi="Calibri" w:cs="Calibri"/>
          <w:b/>
          <w:bCs/>
          <w:color w:val="000000" w:themeColor="text1"/>
          <w:sz w:val="24"/>
          <w:szCs w:val="24"/>
          <w:bdr w:val="none" w:sz="0" w:space="0" w:color="auto"/>
        </w:rPr>
        <w:t>G</w:t>
      </w:r>
      <w:r w:rsidRPr="00BA7527">
        <w:rPr>
          <w:rFonts w:ascii="Calibri" w:eastAsia="Calibri" w:hAnsi="Calibri" w:cs="Calibri"/>
          <w:b/>
          <w:bCs/>
          <w:color w:val="000000" w:themeColor="text1"/>
          <w:sz w:val="24"/>
          <w:szCs w:val="24"/>
          <w:bdr w:val="none" w:sz="0" w:space="0" w:color="auto"/>
        </w:rPr>
        <w:t xml:space="preserve">ospel to himself and </w:t>
      </w:r>
      <w:r w:rsidR="005C3147">
        <w:rPr>
          <w:rFonts w:ascii="Calibri" w:eastAsia="Calibri" w:hAnsi="Calibri" w:cs="Calibri"/>
          <w:b/>
          <w:bCs/>
          <w:color w:val="000000" w:themeColor="text1"/>
          <w:sz w:val="24"/>
          <w:szCs w:val="24"/>
          <w:bdr w:val="none" w:sz="0" w:space="0" w:color="auto"/>
        </w:rPr>
        <w:t xml:space="preserve">only preached </w:t>
      </w:r>
      <w:r w:rsidRPr="00BA7527">
        <w:rPr>
          <w:rFonts w:ascii="Calibri" w:eastAsia="Calibri" w:hAnsi="Calibri" w:cs="Calibri"/>
          <w:b/>
          <w:bCs/>
          <w:color w:val="000000" w:themeColor="text1"/>
          <w:sz w:val="24"/>
          <w:szCs w:val="24"/>
          <w:bdr w:val="none" w:sz="0" w:space="0" w:color="auto"/>
        </w:rPr>
        <w:t xml:space="preserve">to those he felt were worthy enough to hear </w:t>
      </w:r>
      <w:r w:rsidR="00E726F6">
        <w:rPr>
          <w:rFonts w:ascii="Calibri" w:eastAsia="Calibri" w:hAnsi="Calibri" w:cs="Calibri"/>
          <w:b/>
          <w:bCs/>
          <w:color w:val="000000" w:themeColor="text1"/>
          <w:sz w:val="24"/>
          <w:szCs w:val="24"/>
          <w:bdr w:val="none" w:sz="0" w:space="0" w:color="auto"/>
        </w:rPr>
        <w:t>the good news of Jesus</w:t>
      </w:r>
      <w:r w:rsidRPr="00BA7527">
        <w:rPr>
          <w:rFonts w:ascii="Calibri" w:eastAsia="Calibri" w:hAnsi="Calibri" w:cs="Calibri"/>
          <w:b/>
          <w:bCs/>
          <w:color w:val="000000" w:themeColor="text1"/>
          <w:sz w:val="24"/>
          <w:szCs w:val="24"/>
          <w:bdr w:val="none" w:sz="0" w:space="0" w:color="auto"/>
        </w:rPr>
        <w:t>. Peter could have instructed</w:t>
      </w:r>
      <w:r w:rsidR="00BA7527" w:rsidRPr="00BA7527">
        <w:rPr>
          <w:rFonts w:ascii="Calibri" w:eastAsia="Calibri" w:hAnsi="Calibri" w:cs="Calibri"/>
          <w:b/>
          <w:bCs/>
          <w:color w:val="000000" w:themeColor="text1"/>
          <w:sz w:val="24"/>
          <w:szCs w:val="24"/>
          <w:bdr w:val="none" w:sz="0" w:space="0" w:color="auto"/>
        </w:rPr>
        <w:t xml:space="preserve"> others</w:t>
      </w:r>
      <w:r w:rsidRPr="00BA7527">
        <w:rPr>
          <w:rFonts w:ascii="Calibri" w:eastAsia="Calibri" w:hAnsi="Calibri" w:cs="Calibri"/>
          <w:b/>
          <w:bCs/>
          <w:color w:val="000000" w:themeColor="text1"/>
          <w:sz w:val="24"/>
          <w:szCs w:val="24"/>
          <w:bdr w:val="none" w:sz="0" w:space="0" w:color="auto"/>
        </w:rPr>
        <w:t xml:space="preserve"> to keep the </w:t>
      </w:r>
      <w:r w:rsidR="00D31169">
        <w:rPr>
          <w:rFonts w:ascii="Calibri" w:eastAsia="Calibri" w:hAnsi="Calibri" w:cs="Calibri"/>
          <w:b/>
          <w:bCs/>
          <w:color w:val="000000" w:themeColor="text1"/>
          <w:sz w:val="24"/>
          <w:szCs w:val="24"/>
          <w:bdr w:val="none" w:sz="0" w:space="0" w:color="auto"/>
        </w:rPr>
        <w:t>G</w:t>
      </w:r>
      <w:r w:rsidRPr="00BA7527">
        <w:rPr>
          <w:rFonts w:ascii="Calibri" w:eastAsia="Calibri" w:hAnsi="Calibri" w:cs="Calibri"/>
          <w:b/>
          <w:bCs/>
          <w:color w:val="000000" w:themeColor="text1"/>
          <w:sz w:val="24"/>
          <w:szCs w:val="24"/>
          <w:bdr w:val="none" w:sz="0" w:space="0" w:color="auto"/>
        </w:rPr>
        <w:t xml:space="preserve">ospel exclusive, but because Peter obeyed and recognized </w:t>
      </w:r>
      <w:r w:rsidR="00C47359">
        <w:rPr>
          <w:rFonts w:ascii="Calibri" w:eastAsia="Calibri" w:hAnsi="Calibri" w:cs="Calibri"/>
          <w:b/>
          <w:bCs/>
          <w:color w:val="000000" w:themeColor="text1"/>
          <w:sz w:val="24"/>
          <w:szCs w:val="24"/>
          <w:bdr w:val="none" w:sz="0" w:space="0" w:color="auto"/>
        </w:rPr>
        <w:t>God’s</w:t>
      </w:r>
      <w:r w:rsidRPr="00BA7527">
        <w:rPr>
          <w:rFonts w:ascii="Calibri" w:eastAsia="Calibri" w:hAnsi="Calibri" w:cs="Calibri"/>
          <w:b/>
          <w:bCs/>
          <w:color w:val="000000" w:themeColor="text1"/>
          <w:sz w:val="24"/>
          <w:szCs w:val="24"/>
          <w:bdr w:val="none" w:sz="0" w:space="0" w:color="auto"/>
        </w:rPr>
        <w:t xml:space="preserve"> bigger plan, the </w:t>
      </w:r>
      <w:r w:rsidR="00D31169">
        <w:rPr>
          <w:rFonts w:ascii="Calibri" w:eastAsia="Calibri" w:hAnsi="Calibri" w:cs="Calibri"/>
          <w:b/>
          <w:bCs/>
          <w:color w:val="000000" w:themeColor="text1"/>
          <w:sz w:val="24"/>
          <w:szCs w:val="24"/>
          <w:bdr w:val="none" w:sz="0" w:space="0" w:color="auto"/>
        </w:rPr>
        <w:t>G</w:t>
      </w:r>
      <w:r w:rsidRPr="00BA7527">
        <w:rPr>
          <w:rFonts w:ascii="Calibri" w:eastAsia="Calibri" w:hAnsi="Calibri" w:cs="Calibri"/>
          <w:b/>
          <w:bCs/>
          <w:color w:val="000000" w:themeColor="text1"/>
          <w:sz w:val="24"/>
          <w:szCs w:val="24"/>
          <w:bdr w:val="none" w:sz="0" w:space="0" w:color="auto"/>
        </w:rPr>
        <w:t>ospel exploded into the Gentile wor</w:t>
      </w:r>
      <w:r w:rsidR="00D31169">
        <w:rPr>
          <w:rFonts w:ascii="Calibri" w:eastAsia="Calibri" w:hAnsi="Calibri" w:cs="Calibri"/>
          <w:b/>
          <w:bCs/>
          <w:color w:val="000000" w:themeColor="text1"/>
          <w:sz w:val="24"/>
          <w:szCs w:val="24"/>
          <w:bdr w:val="none" w:sz="0" w:space="0" w:color="auto"/>
        </w:rPr>
        <w:t>l</w:t>
      </w:r>
      <w:r w:rsidRPr="00BA7527">
        <w:rPr>
          <w:rFonts w:ascii="Calibri" w:eastAsia="Calibri" w:hAnsi="Calibri" w:cs="Calibri"/>
          <w:b/>
          <w:bCs/>
          <w:color w:val="000000" w:themeColor="text1"/>
          <w:sz w:val="24"/>
          <w:szCs w:val="24"/>
          <w:bdr w:val="none" w:sz="0" w:space="0" w:color="auto"/>
        </w:rPr>
        <w:t xml:space="preserve">d. If you stop and think about it, the same </w:t>
      </w:r>
      <w:r w:rsidR="00D31169">
        <w:rPr>
          <w:rFonts w:ascii="Calibri" w:eastAsia="Calibri" w:hAnsi="Calibri" w:cs="Calibri"/>
          <w:b/>
          <w:bCs/>
          <w:color w:val="000000" w:themeColor="text1"/>
          <w:sz w:val="24"/>
          <w:szCs w:val="24"/>
          <w:bdr w:val="none" w:sz="0" w:space="0" w:color="auto"/>
        </w:rPr>
        <w:t>G</w:t>
      </w:r>
      <w:r w:rsidRPr="00BA7527">
        <w:rPr>
          <w:rFonts w:ascii="Calibri" w:eastAsia="Calibri" w:hAnsi="Calibri" w:cs="Calibri"/>
          <w:b/>
          <w:bCs/>
          <w:color w:val="000000" w:themeColor="text1"/>
          <w:sz w:val="24"/>
          <w:szCs w:val="24"/>
          <w:bdr w:val="none" w:sz="0" w:space="0" w:color="auto"/>
        </w:rPr>
        <w:t xml:space="preserve">ospel message that was spread then is the same message we get to share with others now! But we </w:t>
      </w:r>
      <w:proofErr w:type="gramStart"/>
      <w:r w:rsidRPr="00BA7527">
        <w:rPr>
          <w:rFonts w:ascii="Calibri" w:eastAsia="Calibri" w:hAnsi="Calibri" w:cs="Calibri"/>
          <w:b/>
          <w:bCs/>
          <w:color w:val="000000" w:themeColor="text1"/>
          <w:sz w:val="24"/>
          <w:szCs w:val="24"/>
          <w:bdr w:val="none" w:sz="0" w:space="0" w:color="auto"/>
        </w:rPr>
        <w:t>have to</w:t>
      </w:r>
      <w:proofErr w:type="gramEnd"/>
      <w:r w:rsidRPr="00BA7527">
        <w:rPr>
          <w:rFonts w:ascii="Calibri" w:eastAsia="Calibri" w:hAnsi="Calibri" w:cs="Calibri"/>
          <w:b/>
          <w:bCs/>
          <w:color w:val="000000" w:themeColor="text1"/>
          <w:sz w:val="24"/>
          <w:szCs w:val="24"/>
          <w:bdr w:val="none" w:sz="0" w:space="0" w:color="auto"/>
        </w:rPr>
        <w:t xml:space="preserve"> change our mindset, like Peter, that the </w:t>
      </w:r>
      <w:r w:rsidR="00D31169">
        <w:rPr>
          <w:rFonts w:ascii="Calibri" w:eastAsia="Calibri" w:hAnsi="Calibri" w:cs="Calibri"/>
          <w:b/>
          <w:bCs/>
          <w:color w:val="000000" w:themeColor="text1"/>
          <w:sz w:val="24"/>
          <w:szCs w:val="24"/>
          <w:bdr w:val="none" w:sz="0" w:space="0" w:color="auto"/>
        </w:rPr>
        <w:t>G</w:t>
      </w:r>
      <w:r w:rsidRPr="00BA7527">
        <w:rPr>
          <w:rFonts w:ascii="Calibri" w:eastAsia="Calibri" w:hAnsi="Calibri" w:cs="Calibri"/>
          <w:b/>
          <w:bCs/>
          <w:color w:val="000000" w:themeColor="text1"/>
          <w:sz w:val="24"/>
          <w:szCs w:val="24"/>
          <w:bdr w:val="none" w:sz="0" w:space="0" w:color="auto"/>
        </w:rPr>
        <w:t xml:space="preserve">ospel is </w:t>
      </w:r>
      <w:r w:rsidRPr="00BA7527">
        <w:rPr>
          <w:rFonts w:ascii="Calibri" w:eastAsia="Calibri" w:hAnsi="Calibri" w:cs="Calibri"/>
          <w:b/>
          <w:bCs/>
          <w:i/>
          <w:iCs/>
          <w:color w:val="000000" w:themeColor="text1"/>
          <w:sz w:val="24"/>
          <w:szCs w:val="24"/>
          <w:bdr w:val="none" w:sz="0" w:space="0" w:color="auto"/>
        </w:rPr>
        <w:t>For All.</w:t>
      </w:r>
    </w:p>
    <w:p w14:paraId="1B7624EC" w14:textId="77777777" w:rsidR="00D93E53" w:rsidRPr="00BA7527" w:rsidRDefault="00D93E53" w:rsidP="00D93E53">
      <w:pPr>
        <w:rPr>
          <w:rFonts w:ascii="Calibri" w:eastAsia="Calibri" w:hAnsi="Calibri" w:cs="Calibri"/>
          <w:color w:val="000000" w:themeColor="text1"/>
        </w:rPr>
      </w:pPr>
    </w:p>
    <w:p w14:paraId="67FBB43D" w14:textId="6D3EA2E9" w:rsidR="0074380A" w:rsidRPr="00BA7527" w:rsidRDefault="002E5E9C" w:rsidP="00D93E53">
      <w:pPr>
        <w:rPr>
          <w:rFonts w:ascii="Calibri" w:eastAsia="Calibri" w:hAnsi="Calibri" w:cs="Calibri"/>
          <w:color w:val="000000" w:themeColor="text1"/>
        </w:rPr>
      </w:pPr>
      <w:r>
        <w:rPr>
          <w:rFonts w:ascii="Calibri" w:eastAsia="Calibri" w:hAnsi="Calibri" w:cs="Calibri"/>
          <w:color w:val="000000" w:themeColor="text1"/>
        </w:rPr>
        <w:t xml:space="preserve">THEN, have your students look at the two questions toward the </w:t>
      </w:r>
      <w:r w:rsidR="00E726F6">
        <w:rPr>
          <w:rFonts w:ascii="Calibri" w:eastAsia="Calibri" w:hAnsi="Calibri" w:cs="Calibri"/>
          <w:color w:val="000000" w:themeColor="text1"/>
        </w:rPr>
        <w:t xml:space="preserve">top </w:t>
      </w:r>
      <w:r>
        <w:rPr>
          <w:rFonts w:ascii="Calibri" w:eastAsia="Calibri" w:hAnsi="Calibri" w:cs="Calibri"/>
          <w:color w:val="000000" w:themeColor="text1"/>
        </w:rPr>
        <w:t xml:space="preserve">of page </w:t>
      </w:r>
      <w:r w:rsidR="00E726F6">
        <w:rPr>
          <w:rFonts w:ascii="Calibri" w:eastAsia="Calibri" w:hAnsi="Calibri" w:cs="Calibri"/>
          <w:color w:val="000000" w:themeColor="text1"/>
        </w:rPr>
        <w:t>11</w:t>
      </w:r>
      <w:r>
        <w:rPr>
          <w:rFonts w:ascii="Calibri" w:eastAsia="Calibri" w:hAnsi="Calibri" w:cs="Calibri"/>
          <w:color w:val="000000" w:themeColor="text1"/>
        </w:rPr>
        <w:t xml:space="preserve"> in their Student Book.</w:t>
      </w:r>
      <w:r w:rsidR="005C3147">
        <w:rPr>
          <w:rFonts w:ascii="Calibri" w:eastAsia="Calibri" w:hAnsi="Calibri" w:cs="Calibri"/>
          <w:color w:val="000000" w:themeColor="text1"/>
        </w:rPr>
        <w:t xml:space="preserve"> Let them know that the next few questions might be </w:t>
      </w:r>
      <w:proofErr w:type="gramStart"/>
      <w:r w:rsidR="005C3147">
        <w:rPr>
          <w:rFonts w:ascii="Calibri" w:eastAsia="Calibri" w:hAnsi="Calibri" w:cs="Calibri"/>
          <w:color w:val="000000" w:themeColor="text1"/>
        </w:rPr>
        <w:t>fairly personal</w:t>
      </w:r>
      <w:proofErr w:type="gramEnd"/>
      <w:r w:rsidR="005C3147">
        <w:rPr>
          <w:rFonts w:ascii="Calibri" w:eastAsia="Calibri" w:hAnsi="Calibri" w:cs="Calibri"/>
          <w:color w:val="000000" w:themeColor="text1"/>
        </w:rPr>
        <w:t xml:space="preserve">, so they </w:t>
      </w:r>
      <w:r w:rsidR="00C47359">
        <w:rPr>
          <w:rFonts w:ascii="Calibri" w:eastAsia="Calibri" w:hAnsi="Calibri" w:cs="Calibri"/>
          <w:color w:val="000000" w:themeColor="text1"/>
        </w:rPr>
        <w:t>won’t</w:t>
      </w:r>
      <w:r w:rsidR="005C3147">
        <w:rPr>
          <w:rFonts w:ascii="Calibri" w:eastAsia="Calibri" w:hAnsi="Calibri" w:cs="Calibri"/>
          <w:color w:val="000000" w:themeColor="text1"/>
        </w:rPr>
        <w:t xml:space="preserve"> need to share their responses with the group. With that in mind, encourage them to really think through the questions and answer honestly. Then, a</w:t>
      </w:r>
      <w:r>
        <w:rPr>
          <w:rFonts w:ascii="Calibri" w:eastAsia="Calibri" w:hAnsi="Calibri" w:cs="Calibri"/>
          <w:color w:val="000000" w:themeColor="text1"/>
        </w:rPr>
        <w:t>sk your students:</w:t>
      </w:r>
    </w:p>
    <w:p w14:paraId="63810F44" w14:textId="552641BD" w:rsidR="0074380A" w:rsidRDefault="0074380A" w:rsidP="002E5E9C">
      <w:pPr>
        <w:pStyle w:val="ListParagraph"/>
        <w:numPr>
          <w:ilvl w:val="0"/>
          <w:numId w:val="17"/>
        </w:numPr>
        <w:rPr>
          <w:rFonts w:ascii="Calibri" w:eastAsia="Calibri" w:hAnsi="Calibri" w:cs="Calibri"/>
          <w:b/>
          <w:bCs/>
          <w:color w:val="000000" w:themeColor="text1"/>
          <w:sz w:val="24"/>
          <w:szCs w:val="24"/>
          <w:bdr w:val="none" w:sz="0" w:space="0" w:color="auto"/>
        </w:rPr>
      </w:pPr>
      <w:r w:rsidRPr="002E5E9C">
        <w:rPr>
          <w:rFonts w:ascii="Calibri" w:eastAsia="Calibri" w:hAnsi="Calibri" w:cs="Calibri"/>
          <w:b/>
          <w:bCs/>
          <w:color w:val="000000" w:themeColor="text1"/>
          <w:sz w:val="24"/>
          <w:szCs w:val="24"/>
          <w:bdr w:val="none" w:sz="0" w:space="0" w:color="auto"/>
        </w:rPr>
        <w:t>Who would be an easy person to share the Gospel with?</w:t>
      </w:r>
    </w:p>
    <w:p w14:paraId="2E9A3A0D" w14:textId="3C8FB0D8" w:rsidR="002E5E9C" w:rsidRPr="002E5E9C" w:rsidRDefault="002E5E9C" w:rsidP="002E5E9C">
      <w:pPr>
        <w:pStyle w:val="ListParagraph"/>
        <w:numPr>
          <w:ilvl w:val="1"/>
          <w:numId w:val="17"/>
        </w:numPr>
        <w:rPr>
          <w:rFonts w:ascii="Calibri" w:eastAsia="Calibri" w:hAnsi="Calibri" w:cs="Calibri"/>
          <w:i/>
          <w:iCs/>
          <w:color w:val="000000" w:themeColor="text1"/>
          <w:sz w:val="24"/>
          <w:szCs w:val="24"/>
          <w:bdr w:val="none" w:sz="0" w:space="0" w:color="auto"/>
        </w:rPr>
      </w:pPr>
      <w:r w:rsidRPr="002E5E9C">
        <w:rPr>
          <w:rFonts w:ascii="Calibri" w:eastAsia="Calibri" w:hAnsi="Calibri" w:cs="Calibri"/>
          <w:i/>
          <w:iCs/>
          <w:color w:val="000000" w:themeColor="text1"/>
          <w:sz w:val="24"/>
          <w:szCs w:val="24"/>
          <w:bdr w:val="none" w:sz="0" w:space="0" w:color="auto"/>
        </w:rPr>
        <w:t>Answers will vary.</w:t>
      </w:r>
      <w:r>
        <w:rPr>
          <w:rFonts w:ascii="Calibri" w:eastAsia="Calibri" w:hAnsi="Calibri" w:cs="Calibri"/>
          <w:i/>
          <w:iCs/>
          <w:color w:val="000000" w:themeColor="text1"/>
          <w:sz w:val="24"/>
          <w:szCs w:val="24"/>
          <w:bdr w:val="none" w:sz="0" w:space="0" w:color="auto"/>
        </w:rPr>
        <w:t xml:space="preserve"> </w:t>
      </w:r>
      <w:r>
        <w:rPr>
          <w:rFonts w:ascii="Calibri" w:eastAsia="Calibri" w:hAnsi="Calibri" w:cs="Calibri"/>
          <w:color w:val="000000" w:themeColor="text1"/>
          <w:sz w:val="24"/>
          <w:szCs w:val="24"/>
          <w:bdr w:val="none" w:sz="0" w:space="0" w:color="auto"/>
        </w:rPr>
        <w:t>Encourage students to write down the names of people they know personally.</w:t>
      </w:r>
    </w:p>
    <w:p w14:paraId="5EB1FAD2" w14:textId="2B526573" w:rsidR="0074380A" w:rsidRDefault="0074380A" w:rsidP="002E5E9C">
      <w:pPr>
        <w:pStyle w:val="ListParagraph"/>
        <w:numPr>
          <w:ilvl w:val="0"/>
          <w:numId w:val="17"/>
        </w:numPr>
        <w:rPr>
          <w:rFonts w:ascii="Calibri" w:eastAsia="Calibri" w:hAnsi="Calibri" w:cs="Calibri"/>
          <w:b/>
          <w:bCs/>
          <w:color w:val="000000" w:themeColor="text1"/>
          <w:sz w:val="24"/>
          <w:szCs w:val="24"/>
          <w:bdr w:val="none" w:sz="0" w:space="0" w:color="auto"/>
        </w:rPr>
      </w:pPr>
      <w:r w:rsidRPr="002E5E9C">
        <w:rPr>
          <w:rFonts w:ascii="Calibri" w:eastAsia="Calibri" w:hAnsi="Calibri" w:cs="Calibri"/>
          <w:b/>
          <w:bCs/>
          <w:color w:val="000000" w:themeColor="text1"/>
          <w:sz w:val="24"/>
          <w:szCs w:val="24"/>
          <w:bdr w:val="none" w:sz="0" w:space="0" w:color="auto"/>
        </w:rPr>
        <w:t>Who would be a difficult person to share the Gospel with?</w:t>
      </w:r>
    </w:p>
    <w:p w14:paraId="1A1131CF" w14:textId="788C0411" w:rsidR="002E5E9C" w:rsidRPr="002E5E9C" w:rsidRDefault="002E5E9C" w:rsidP="002E5E9C">
      <w:pPr>
        <w:pStyle w:val="ListParagraph"/>
        <w:numPr>
          <w:ilvl w:val="1"/>
          <w:numId w:val="17"/>
        </w:numPr>
        <w:rPr>
          <w:rFonts w:ascii="Calibri" w:eastAsia="Calibri" w:hAnsi="Calibri" w:cs="Calibri"/>
          <w:i/>
          <w:iCs/>
          <w:color w:val="000000" w:themeColor="text1"/>
          <w:sz w:val="24"/>
          <w:szCs w:val="24"/>
          <w:bdr w:val="none" w:sz="0" w:space="0" w:color="auto"/>
        </w:rPr>
      </w:pPr>
      <w:r w:rsidRPr="002E5E9C">
        <w:rPr>
          <w:rFonts w:ascii="Calibri" w:eastAsia="Calibri" w:hAnsi="Calibri" w:cs="Calibri"/>
          <w:i/>
          <w:iCs/>
          <w:color w:val="000000" w:themeColor="text1"/>
          <w:sz w:val="24"/>
          <w:szCs w:val="24"/>
          <w:bdr w:val="none" w:sz="0" w:space="0" w:color="auto"/>
        </w:rPr>
        <w:t>Answers will vary.</w:t>
      </w:r>
      <w:r>
        <w:rPr>
          <w:rFonts w:ascii="Calibri" w:eastAsia="Calibri" w:hAnsi="Calibri" w:cs="Calibri"/>
          <w:i/>
          <w:iCs/>
          <w:color w:val="000000" w:themeColor="text1"/>
          <w:sz w:val="24"/>
          <w:szCs w:val="24"/>
          <w:bdr w:val="none" w:sz="0" w:space="0" w:color="auto"/>
        </w:rPr>
        <w:t xml:space="preserve"> </w:t>
      </w:r>
      <w:r>
        <w:rPr>
          <w:rFonts w:ascii="Calibri" w:eastAsia="Calibri" w:hAnsi="Calibri" w:cs="Calibri"/>
          <w:color w:val="000000" w:themeColor="text1"/>
          <w:sz w:val="24"/>
          <w:szCs w:val="24"/>
          <w:bdr w:val="none" w:sz="0" w:space="0" w:color="auto"/>
        </w:rPr>
        <w:t xml:space="preserve">Encourage students to write down the names of people they may know personally, or something broader like </w:t>
      </w:r>
      <w:r w:rsidR="00C47359">
        <w:rPr>
          <w:rFonts w:ascii="Calibri" w:eastAsia="Calibri" w:hAnsi="Calibri" w:cs="Calibri"/>
          <w:color w:val="000000" w:themeColor="text1"/>
          <w:sz w:val="24"/>
          <w:szCs w:val="24"/>
          <w:bdr w:val="none" w:sz="0" w:space="0" w:color="auto"/>
        </w:rPr>
        <w:t>“</w:t>
      </w:r>
      <w:r>
        <w:rPr>
          <w:rFonts w:ascii="Calibri" w:eastAsia="Calibri" w:hAnsi="Calibri" w:cs="Calibri"/>
          <w:color w:val="000000" w:themeColor="text1"/>
          <w:sz w:val="24"/>
          <w:szCs w:val="24"/>
          <w:bdr w:val="none" w:sz="0" w:space="0" w:color="auto"/>
        </w:rPr>
        <w:t>the barista at Starbucks.</w:t>
      </w:r>
      <w:r w:rsidR="00C47359">
        <w:rPr>
          <w:rFonts w:ascii="Calibri" w:eastAsia="Calibri" w:hAnsi="Calibri" w:cs="Calibri"/>
          <w:color w:val="000000" w:themeColor="text1"/>
          <w:sz w:val="24"/>
          <w:szCs w:val="24"/>
          <w:bdr w:val="none" w:sz="0" w:space="0" w:color="auto"/>
        </w:rPr>
        <w:t>”</w:t>
      </w:r>
      <w:r>
        <w:rPr>
          <w:rFonts w:ascii="Calibri" w:eastAsia="Calibri" w:hAnsi="Calibri" w:cs="Calibri"/>
          <w:color w:val="000000" w:themeColor="text1"/>
          <w:sz w:val="24"/>
          <w:szCs w:val="24"/>
          <w:bdr w:val="none" w:sz="0" w:space="0" w:color="auto"/>
        </w:rPr>
        <w:t xml:space="preserve"> </w:t>
      </w:r>
    </w:p>
    <w:p w14:paraId="0CDFFF5C" w14:textId="77777777" w:rsidR="0074380A" w:rsidRPr="00BA7527" w:rsidRDefault="0074380A" w:rsidP="0074380A">
      <w:pPr>
        <w:rPr>
          <w:rFonts w:ascii="Calibri" w:eastAsia="Calibri" w:hAnsi="Calibri" w:cs="Calibri"/>
          <w:color w:val="000000" w:themeColor="text1"/>
        </w:rPr>
      </w:pPr>
    </w:p>
    <w:p w14:paraId="1E732656" w14:textId="3EBD02CD" w:rsidR="00D93E53" w:rsidRPr="00BA7527" w:rsidRDefault="00D93E53" w:rsidP="0074380A">
      <w:pPr>
        <w:rPr>
          <w:rFonts w:ascii="Calibri" w:eastAsia="Calibri" w:hAnsi="Calibri" w:cs="Calibri"/>
          <w:color w:val="000000" w:themeColor="text1"/>
        </w:rPr>
      </w:pPr>
      <w:r w:rsidRPr="00BA7527">
        <w:rPr>
          <w:rFonts w:ascii="Calibri" w:eastAsia="Calibri" w:hAnsi="Calibri" w:cs="Calibri"/>
          <w:color w:val="000000" w:themeColor="text1"/>
        </w:rPr>
        <w:t xml:space="preserve">Once </w:t>
      </w:r>
      <w:r w:rsidR="00C47359">
        <w:rPr>
          <w:rFonts w:ascii="Calibri" w:eastAsia="Calibri" w:hAnsi="Calibri" w:cs="Calibri"/>
          <w:color w:val="000000" w:themeColor="text1"/>
        </w:rPr>
        <w:t>you’ve</w:t>
      </w:r>
      <w:r w:rsidR="002E5E9C">
        <w:rPr>
          <w:rFonts w:ascii="Calibri" w:eastAsia="Calibri" w:hAnsi="Calibri" w:cs="Calibri"/>
          <w:color w:val="000000" w:themeColor="text1"/>
        </w:rPr>
        <w:t xml:space="preserve"> given a minute or two for the students to answer, </w:t>
      </w:r>
      <w:r w:rsidR="005C3147">
        <w:rPr>
          <w:rFonts w:ascii="Calibri" w:eastAsia="Calibri" w:hAnsi="Calibri" w:cs="Calibri"/>
          <w:color w:val="000000" w:themeColor="text1"/>
        </w:rPr>
        <w:t>say something like:</w:t>
      </w:r>
      <w:r w:rsidRPr="00BA7527">
        <w:rPr>
          <w:rFonts w:ascii="Calibri" w:eastAsia="Calibri" w:hAnsi="Calibri" w:cs="Calibri"/>
          <w:color w:val="000000" w:themeColor="text1"/>
        </w:rPr>
        <w:t xml:space="preserve"> </w:t>
      </w:r>
    </w:p>
    <w:p w14:paraId="081FD6A3" w14:textId="39D5E920" w:rsidR="00D93E53" w:rsidRDefault="009B2211" w:rsidP="009B2211">
      <w:pPr>
        <w:pStyle w:val="ListParagraph"/>
        <w:numPr>
          <w:ilvl w:val="0"/>
          <w:numId w:val="18"/>
        </w:numPr>
        <w:rPr>
          <w:rFonts w:ascii="Calibri" w:eastAsia="Calibri" w:hAnsi="Calibri" w:cs="Calibri"/>
          <w:b/>
          <w:bCs/>
          <w:color w:val="000000" w:themeColor="text1"/>
          <w:sz w:val="24"/>
          <w:szCs w:val="24"/>
        </w:rPr>
      </w:pPr>
      <w:r w:rsidRPr="009B2211">
        <w:rPr>
          <w:rFonts w:ascii="Calibri" w:eastAsia="Calibri" w:hAnsi="Calibri" w:cs="Calibri"/>
          <w:b/>
          <w:bCs/>
          <w:color w:val="000000" w:themeColor="text1"/>
          <w:sz w:val="24"/>
          <w:szCs w:val="24"/>
        </w:rPr>
        <w:t xml:space="preserve">Instead of keeping the Gospel to a select few, Jesus made it clear that </w:t>
      </w:r>
      <w:proofErr w:type="gramStart"/>
      <w:r w:rsidRPr="009B2211">
        <w:rPr>
          <w:rFonts w:ascii="Calibri" w:eastAsia="Calibri" w:hAnsi="Calibri" w:cs="Calibri"/>
          <w:b/>
          <w:bCs/>
          <w:color w:val="000000" w:themeColor="text1"/>
          <w:sz w:val="24"/>
          <w:szCs w:val="24"/>
        </w:rPr>
        <w:t>His</w:t>
      </w:r>
      <w:proofErr w:type="gramEnd"/>
      <w:r w:rsidRPr="009B2211">
        <w:rPr>
          <w:rFonts w:ascii="Calibri" w:eastAsia="Calibri" w:hAnsi="Calibri" w:cs="Calibri"/>
          <w:b/>
          <w:bCs/>
          <w:color w:val="000000" w:themeColor="text1"/>
          <w:sz w:val="24"/>
          <w:szCs w:val="24"/>
        </w:rPr>
        <w:t xml:space="preserve"> good news was meant for every single person, everywhere.</w:t>
      </w:r>
      <w:r>
        <w:rPr>
          <w:rFonts w:ascii="Calibri" w:eastAsia="Calibri" w:hAnsi="Calibri" w:cs="Calibri"/>
          <w:b/>
          <w:bCs/>
          <w:color w:val="000000" w:themeColor="text1"/>
          <w:sz w:val="24"/>
          <w:szCs w:val="24"/>
        </w:rPr>
        <w:t xml:space="preserve"> From people you personally know to those you may encounter occasionally.</w:t>
      </w:r>
      <w:r w:rsidRPr="009B2211">
        <w:rPr>
          <w:rFonts w:ascii="Calibri" w:eastAsia="Calibri" w:hAnsi="Calibri" w:cs="Calibri"/>
          <w:b/>
          <w:bCs/>
          <w:color w:val="000000" w:themeColor="text1"/>
          <w:sz w:val="24"/>
          <w:szCs w:val="24"/>
        </w:rPr>
        <w:t xml:space="preserve"> That truth </w:t>
      </w:r>
      <w:r w:rsidR="00C47359">
        <w:rPr>
          <w:rFonts w:ascii="Calibri" w:eastAsia="Calibri" w:hAnsi="Calibri" w:cs="Calibri"/>
          <w:b/>
          <w:bCs/>
          <w:color w:val="000000" w:themeColor="text1"/>
          <w:sz w:val="24"/>
          <w:szCs w:val="24"/>
        </w:rPr>
        <w:t>hasn’t</w:t>
      </w:r>
      <w:r w:rsidRPr="009B2211">
        <w:rPr>
          <w:rFonts w:ascii="Calibri" w:eastAsia="Calibri" w:hAnsi="Calibri" w:cs="Calibri"/>
          <w:b/>
          <w:bCs/>
          <w:color w:val="000000" w:themeColor="text1"/>
          <w:sz w:val="24"/>
          <w:szCs w:val="24"/>
        </w:rPr>
        <w:t xml:space="preserve"> changed. Recognizing that truth is only the first step</w:t>
      </w:r>
      <w:r w:rsidR="00E726F6">
        <w:rPr>
          <w:rFonts w:ascii="Calibri" w:eastAsia="Calibri" w:hAnsi="Calibri" w:cs="Calibri"/>
          <w:b/>
          <w:bCs/>
          <w:color w:val="000000" w:themeColor="text1"/>
          <w:sz w:val="24"/>
          <w:szCs w:val="24"/>
        </w:rPr>
        <w:t>, the</w:t>
      </w:r>
      <w:r w:rsidRPr="009B2211">
        <w:rPr>
          <w:rFonts w:ascii="Calibri" w:eastAsia="Calibri" w:hAnsi="Calibri" w:cs="Calibri"/>
          <w:b/>
          <w:bCs/>
          <w:color w:val="000000" w:themeColor="text1"/>
          <w:sz w:val="24"/>
          <w:szCs w:val="24"/>
        </w:rPr>
        <w:t xml:space="preserve"> question </w:t>
      </w:r>
      <w:r w:rsidR="00A9139D">
        <w:rPr>
          <w:rFonts w:ascii="Calibri" w:eastAsia="Calibri" w:hAnsi="Calibri" w:cs="Calibri"/>
          <w:b/>
          <w:bCs/>
          <w:color w:val="000000" w:themeColor="text1"/>
          <w:sz w:val="24"/>
          <w:szCs w:val="24"/>
        </w:rPr>
        <w:t xml:space="preserve">now </w:t>
      </w:r>
      <w:r w:rsidRPr="009B2211">
        <w:rPr>
          <w:rFonts w:ascii="Calibri" w:eastAsia="Calibri" w:hAnsi="Calibri" w:cs="Calibri"/>
          <w:b/>
          <w:bCs/>
          <w:color w:val="000000" w:themeColor="text1"/>
          <w:sz w:val="24"/>
          <w:szCs w:val="24"/>
        </w:rPr>
        <w:t xml:space="preserve">is: what are we going to do with it? Jesus gave His followers </w:t>
      </w:r>
      <w:r>
        <w:rPr>
          <w:rFonts w:ascii="Calibri" w:eastAsia="Calibri" w:hAnsi="Calibri" w:cs="Calibri"/>
          <w:b/>
          <w:bCs/>
          <w:color w:val="000000" w:themeColor="text1"/>
          <w:sz w:val="24"/>
          <w:szCs w:val="24"/>
        </w:rPr>
        <w:t>a specific command before He ascended into heaven</w:t>
      </w:r>
      <w:r w:rsidR="00A9139D">
        <w:rPr>
          <w:rFonts w:ascii="Calibri" w:eastAsia="Calibri" w:hAnsi="Calibri" w:cs="Calibri"/>
          <w:b/>
          <w:bCs/>
          <w:color w:val="000000" w:themeColor="text1"/>
          <w:sz w:val="24"/>
          <w:szCs w:val="24"/>
        </w:rPr>
        <w:t>.</w:t>
      </w:r>
      <w:r>
        <w:rPr>
          <w:rFonts w:ascii="Calibri" w:eastAsia="Calibri" w:hAnsi="Calibri" w:cs="Calibri"/>
          <w:b/>
          <w:bCs/>
          <w:color w:val="000000" w:themeColor="text1"/>
          <w:sz w:val="24"/>
          <w:szCs w:val="24"/>
        </w:rPr>
        <w:t xml:space="preserve"> </w:t>
      </w:r>
      <w:r w:rsidR="00A9139D">
        <w:rPr>
          <w:rFonts w:ascii="Calibri" w:eastAsia="Calibri" w:hAnsi="Calibri" w:cs="Calibri"/>
          <w:b/>
          <w:bCs/>
          <w:color w:val="000000" w:themeColor="text1"/>
          <w:sz w:val="24"/>
          <w:szCs w:val="24"/>
        </w:rPr>
        <w:t>After He</w:t>
      </w:r>
      <w:r>
        <w:rPr>
          <w:rFonts w:ascii="Calibri" w:eastAsia="Calibri" w:hAnsi="Calibri" w:cs="Calibri"/>
          <w:b/>
          <w:bCs/>
          <w:color w:val="000000" w:themeColor="text1"/>
          <w:sz w:val="24"/>
          <w:szCs w:val="24"/>
        </w:rPr>
        <w:t xml:space="preserve"> was buried and rose again after three days</w:t>
      </w:r>
      <w:r w:rsidRPr="009B2211">
        <w:rPr>
          <w:rFonts w:ascii="Calibri" w:eastAsia="Calibri" w:hAnsi="Calibri" w:cs="Calibri"/>
          <w:b/>
          <w:bCs/>
          <w:color w:val="000000" w:themeColor="text1"/>
          <w:sz w:val="24"/>
          <w:szCs w:val="24"/>
        </w:rPr>
        <w:t xml:space="preserve">, </w:t>
      </w:r>
      <w:r w:rsidR="00A9139D">
        <w:rPr>
          <w:rFonts w:ascii="Calibri" w:eastAsia="Calibri" w:hAnsi="Calibri" w:cs="Calibri"/>
          <w:b/>
          <w:bCs/>
          <w:color w:val="000000" w:themeColor="text1"/>
          <w:sz w:val="24"/>
          <w:szCs w:val="24"/>
        </w:rPr>
        <w:t>He called</w:t>
      </w:r>
      <w:r w:rsidRPr="009B2211">
        <w:rPr>
          <w:rFonts w:ascii="Calibri" w:eastAsia="Calibri" w:hAnsi="Calibri" w:cs="Calibri"/>
          <w:b/>
          <w:bCs/>
          <w:color w:val="000000" w:themeColor="text1"/>
          <w:sz w:val="24"/>
          <w:szCs w:val="24"/>
        </w:rPr>
        <w:t xml:space="preserve"> us to go and share His message with the world.</w:t>
      </w:r>
    </w:p>
    <w:p w14:paraId="7D3DC424" w14:textId="77777777" w:rsidR="009B2211" w:rsidRPr="009B2211" w:rsidRDefault="009B2211" w:rsidP="009B2211">
      <w:pPr>
        <w:rPr>
          <w:rFonts w:ascii="Calibri" w:eastAsia="Calibri" w:hAnsi="Calibri" w:cs="Calibri"/>
          <w:b/>
          <w:bCs/>
          <w:color w:val="000000" w:themeColor="text1"/>
        </w:rPr>
      </w:pPr>
    </w:p>
    <w:p w14:paraId="4879D8B2" w14:textId="5E2B91B5" w:rsidR="00D93E53" w:rsidRPr="00BA7527" w:rsidRDefault="0074380A" w:rsidP="00D93E53">
      <w:pPr>
        <w:rPr>
          <w:rFonts w:ascii="Calibri" w:eastAsia="Calibri" w:hAnsi="Calibri" w:cs="Calibri"/>
          <w:color w:val="000000" w:themeColor="text1"/>
        </w:rPr>
      </w:pPr>
      <w:r w:rsidRPr="00BA7527">
        <w:rPr>
          <w:rFonts w:ascii="Calibri" w:eastAsia="Calibri" w:hAnsi="Calibri" w:cs="Calibri"/>
          <w:color w:val="000000" w:themeColor="text1"/>
        </w:rPr>
        <w:t>NEXT</w:t>
      </w:r>
      <w:r w:rsidR="00D93E53" w:rsidRPr="00BA7527">
        <w:rPr>
          <w:rFonts w:ascii="Calibri" w:eastAsia="Calibri" w:hAnsi="Calibri" w:cs="Calibri"/>
          <w:color w:val="000000" w:themeColor="text1"/>
        </w:rPr>
        <w:t xml:space="preserve">, </w:t>
      </w:r>
      <w:r w:rsidRPr="00BA7527">
        <w:rPr>
          <w:rFonts w:ascii="Calibri" w:eastAsia="Calibri" w:hAnsi="Calibri" w:cs="Calibri"/>
          <w:color w:val="000000" w:themeColor="text1"/>
        </w:rPr>
        <w:t xml:space="preserve">have </w:t>
      </w:r>
      <w:r w:rsidR="009B2211">
        <w:rPr>
          <w:rFonts w:ascii="Calibri" w:eastAsia="Calibri" w:hAnsi="Calibri" w:cs="Calibri"/>
          <w:color w:val="000000" w:themeColor="text1"/>
        </w:rPr>
        <w:t>students find</w:t>
      </w:r>
      <w:r w:rsidRPr="00BA7527">
        <w:rPr>
          <w:rFonts w:ascii="Calibri" w:eastAsia="Calibri" w:hAnsi="Calibri" w:cs="Calibri"/>
          <w:color w:val="000000" w:themeColor="text1"/>
        </w:rPr>
        <w:t xml:space="preserve"> Matthew 28:19-20</w:t>
      </w:r>
      <w:r w:rsidR="009B2211">
        <w:rPr>
          <w:rFonts w:ascii="Calibri" w:eastAsia="Calibri" w:hAnsi="Calibri" w:cs="Calibri"/>
          <w:color w:val="000000" w:themeColor="text1"/>
        </w:rPr>
        <w:t xml:space="preserve"> in their Bibles or their Bible app</w:t>
      </w:r>
      <w:r w:rsidR="00D93E53" w:rsidRPr="00BA7527">
        <w:rPr>
          <w:rFonts w:ascii="Calibri" w:eastAsia="Calibri" w:hAnsi="Calibri" w:cs="Calibri"/>
          <w:color w:val="000000" w:themeColor="text1"/>
        </w:rPr>
        <w:t>.</w:t>
      </w:r>
      <w:r w:rsidR="009B2211">
        <w:rPr>
          <w:rFonts w:ascii="Calibri" w:eastAsia="Calibri" w:hAnsi="Calibri" w:cs="Calibri"/>
          <w:color w:val="000000" w:themeColor="text1"/>
        </w:rPr>
        <w:t xml:space="preserve"> Read, or have a student read the passage. Then</w:t>
      </w:r>
      <w:r w:rsidR="00D93E53" w:rsidRPr="00BA7527">
        <w:rPr>
          <w:rFonts w:ascii="Calibri" w:eastAsia="Calibri" w:hAnsi="Calibri" w:cs="Calibri"/>
          <w:color w:val="000000" w:themeColor="text1"/>
        </w:rPr>
        <w:t xml:space="preserve"> </w:t>
      </w:r>
      <w:r w:rsidR="00C16A49">
        <w:rPr>
          <w:rFonts w:ascii="Calibri" w:eastAsia="Calibri" w:hAnsi="Calibri" w:cs="Calibri"/>
          <w:color w:val="000000" w:themeColor="text1"/>
        </w:rPr>
        <w:t xml:space="preserve">have your students look at the questions </w:t>
      </w:r>
      <w:r w:rsidR="00AF528E">
        <w:rPr>
          <w:rFonts w:ascii="Calibri" w:eastAsia="Calibri" w:hAnsi="Calibri" w:cs="Calibri"/>
          <w:color w:val="000000" w:themeColor="text1"/>
        </w:rPr>
        <w:t xml:space="preserve">in the middle of page 11 </w:t>
      </w:r>
      <w:r w:rsidR="00C16A49">
        <w:rPr>
          <w:rFonts w:ascii="Calibri" w:eastAsia="Calibri" w:hAnsi="Calibri" w:cs="Calibri"/>
          <w:color w:val="000000" w:themeColor="text1"/>
        </w:rPr>
        <w:t>in their Student Book and fill out their responses. A</w:t>
      </w:r>
      <w:r w:rsidR="00D93E53" w:rsidRPr="00BA7527">
        <w:rPr>
          <w:rFonts w:ascii="Calibri" w:eastAsia="Calibri" w:hAnsi="Calibri" w:cs="Calibri"/>
          <w:color w:val="000000" w:themeColor="text1"/>
        </w:rPr>
        <w:t xml:space="preserve">sk </w:t>
      </w:r>
      <w:r w:rsidR="00C16A49">
        <w:rPr>
          <w:rFonts w:ascii="Calibri" w:eastAsia="Calibri" w:hAnsi="Calibri" w:cs="Calibri"/>
          <w:color w:val="000000" w:themeColor="text1"/>
        </w:rPr>
        <w:t>your students</w:t>
      </w:r>
      <w:r w:rsidR="00AF528E">
        <w:rPr>
          <w:rFonts w:ascii="Calibri" w:eastAsia="Calibri" w:hAnsi="Calibri" w:cs="Calibri"/>
          <w:color w:val="000000" w:themeColor="text1"/>
        </w:rPr>
        <w:t>:</w:t>
      </w:r>
    </w:p>
    <w:p w14:paraId="057B0853" w14:textId="41B1FEDA" w:rsidR="00D93E53" w:rsidRPr="00BA7527" w:rsidRDefault="009B2211" w:rsidP="00D93E53">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Does anybody know the common name of this command from Jesus</w:t>
      </w:r>
      <w:r w:rsidR="00D93E53" w:rsidRPr="00BA7527">
        <w:rPr>
          <w:rFonts w:ascii="Calibri" w:eastAsia="Calibri" w:hAnsi="Calibri" w:cs="Calibri"/>
          <w:b/>
          <w:bCs/>
          <w:color w:val="000000" w:themeColor="text1"/>
          <w:sz w:val="24"/>
          <w:szCs w:val="24"/>
          <w:bdr w:val="none" w:sz="0" w:space="0" w:color="auto"/>
        </w:rPr>
        <w:t>?</w:t>
      </w:r>
    </w:p>
    <w:p w14:paraId="5BFAFB98" w14:textId="1D8F6F35" w:rsidR="00D93E53" w:rsidRPr="00FB55D3" w:rsidRDefault="00D93E53" w:rsidP="00D93E53">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 </w:t>
      </w:r>
      <w:r w:rsidR="0074380A" w:rsidRPr="00BA7527">
        <w:rPr>
          <w:rFonts w:ascii="Calibri" w:eastAsia="Calibri" w:hAnsi="Calibri" w:cs="Calibri"/>
          <w:color w:val="000000" w:themeColor="text1"/>
          <w:sz w:val="24"/>
          <w:szCs w:val="24"/>
          <w:bdr w:val="none" w:sz="0" w:space="0" w:color="auto"/>
        </w:rPr>
        <w:t>The Great Commission</w:t>
      </w:r>
      <w:r w:rsidR="00D31169">
        <w:rPr>
          <w:rFonts w:ascii="Calibri" w:eastAsia="Calibri" w:hAnsi="Calibri" w:cs="Calibri"/>
          <w:color w:val="000000" w:themeColor="text1"/>
          <w:sz w:val="24"/>
          <w:szCs w:val="24"/>
          <w:bdr w:val="none" w:sz="0" w:space="0" w:color="auto"/>
        </w:rPr>
        <w:t>.</w:t>
      </w:r>
    </w:p>
    <w:p w14:paraId="1D24C3D9" w14:textId="10074042" w:rsidR="00FB55D3" w:rsidRDefault="00FB55D3" w:rsidP="00FB55D3">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 xml:space="preserve">What does Jesus mean when he instructs the disciples to </w:t>
      </w:r>
      <w:r w:rsidR="00C47359">
        <w:rPr>
          <w:rFonts w:ascii="Calibri" w:eastAsia="Calibri" w:hAnsi="Calibri" w:cs="Calibri"/>
          <w:b/>
          <w:bCs/>
          <w:color w:val="000000" w:themeColor="text1"/>
          <w:sz w:val="24"/>
          <w:szCs w:val="24"/>
          <w:bdr w:val="none" w:sz="0" w:space="0" w:color="auto"/>
        </w:rPr>
        <w:t>“</w:t>
      </w:r>
      <w:r>
        <w:rPr>
          <w:rFonts w:ascii="Calibri" w:eastAsia="Calibri" w:hAnsi="Calibri" w:cs="Calibri"/>
          <w:b/>
          <w:bCs/>
          <w:color w:val="000000" w:themeColor="text1"/>
          <w:sz w:val="24"/>
          <w:szCs w:val="24"/>
          <w:bdr w:val="none" w:sz="0" w:space="0" w:color="auto"/>
        </w:rPr>
        <w:t>make disciples?</w:t>
      </w:r>
      <w:r w:rsidR="00C47359">
        <w:rPr>
          <w:rFonts w:ascii="Calibri" w:eastAsia="Calibri" w:hAnsi="Calibri" w:cs="Calibri"/>
          <w:b/>
          <w:bCs/>
          <w:color w:val="000000" w:themeColor="text1"/>
          <w:sz w:val="24"/>
          <w:szCs w:val="24"/>
          <w:bdr w:val="none" w:sz="0" w:space="0" w:color="auto"/>
        </w:rPr>
        <w:t>”</w:t>
      </w:r>
      <w:r w:rsidR="0053130F">
        <w:rPr>
          <w:rFonts w:ascii="Calibri" w:eastAsia="Calibri" w:hAnsi="Calibri" w:cs="Calibri"/>
          <w:b/>
          <w:bCs/>
          <w:color w:val="000000" w:themeColor="text1"/>
          <w:sz w:val="24"/>
          <w:szCs w:val="24"/>
          <w:bdr w:val="none" w:sz="0" w:space="0" w:color="auto"/>
        </w:rPr>
        <w:t xml:space="preserve"> Can you think of people in your life who are following this mission?</w:t>
      </w:r>
    </w:p>
    <w:p w14:paraId="05D03354" w14:textId="003AA5F3" w:rsidR="00FB55D3" w:rsidRPr="00BA7527" w:rsidRDefault="00FB55D3" w:rsidP="00FB55D3">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FB55D3">
        <w:rPr>
          <w:rFonts w:ascii="Calibri" w:eastAsia="Calibri" w:hAnsi="Calibri" w:cs="Calibri"/>
          <w:i/>
          <w:iCs/>
          <w:color w:val="000000" w:themeColor="text1"/>
          <w:sz w:val="24"/>
          <w:szCs w:val="24"/>
          <w:bdr w:val="none" w:sz="0" w:space="0" w:color="auto"/>
        </w:rPr>
        <w:t xml:space="preserve">Answers will vary. </w:t>
      </w:r>
      <w:r>
        <w:rPr>
          <w:rFonts w:ascii="Calibri" w:eastAsia="Calibri" w:hAnsi="Calibri" w:cs="Calibri"/>
          <w:color w:val="000000" w:themeColor="text1"/>
          <w:sz w:val="24"/>
          <w:szCs w:val="24"/>
          <w:bdr w:val="none" w:sz="0" w:space="0" w:color="auto"/>
        </w:rPr>
        <w:t xml:space="preserve">Some responses might include helping others know and follow Jesus, or teaching others </w:t>
      </w:r>
      <w:r w:rsidR="00C47359">
        <w:rPr>
          <w:rFonts w:ascii="Calibri" w:eastAsia="Calibri" w:hAnsi="Calibri" w:cs="Calibri"/>
          <w:color w:val="000000" w:themeColor="text1"/>
          <w:sz w:val="24"/>
          <w:szCs w:val="24"/>
          <w:bdr w:val="none" w:sz="0" w:space="0" w:color="auto"/>
        </w:rPr>
        <w:t>Jesus’</w:t>
      </w:r>
      <w:r>
        <w:rPr>
          <w:rFonts w:ascii="Calibri" w:eastAsia="Calibri" w:hAnsi="Calibri" w:cs="Calibri"/>
          <w:color w:val="000000" w:themeColor="text1"/>
          <w:sz w:val="24"/>
          <w:szCs w:val="24"/>
          <w:bdr w:val="none" w:sz="0" w:space="0" w:color="auto"/>
        </w:rPr>
        <w:t xml:space="preserve"> lessons.</w:t>
      </w:r>
      <w:r w:rsidR="0053130F">
        <w:rPr>
          <w:rFonts w:ascii="Calibri" w:eastAsia="Calibri" w:hAnsi="Calibri" w:cs="Calibri"/>
          <w:color w:val="000000" w:themeColor="text1"/>
          <w:sz w:val="24"/>
          <w:szCs w:val="24"/>
          <w:bdr w:val="none" w:sz="0" w:space="0" w:color="auto"/>
        </w:rPr>
        <w:t xml:space="preserve"> </w:t>
      </w:r>
    </w:p>
    <w:p w14:paraId="61321B02" w14:textId="333F2FAB" w:rsidR="0074380A" w:rsidRPr="00BA7527" w:rsidRDefault="0074380A" w:rsidP="007438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b/>
          <w:bCs/>
          <w:color w:val="000000" w:themeColor="text1"/>
          <w:sz w:val="24"/>
          <w:szCs w:val="24"/>
          <w:bdr w:val="none" w:sz="0" w:space="0" w:color="auto"/>
        </w:rPr>
        <w:lastRenderedPageBreak/>
        <w:t>Where does Jesus say the disciples should go and make disciples?</w:t>
      </w:r>
      <w:r w:rsidR="0053130F">
        <w:rPr>
          <w:rFonts w:ascii="Calibri" w:eastAsia="Calibri" w:hAnsi="Calibri" w:cs="Calibri"/>
          <w:b/>
          <w:bCs/>
          <w:color w:val="000000" w:themeColor="text1"/>
          <w:sz w:val="24"/>
          <w:szCs w:val="24"/>
          <w:bdr w:val="none" w:sz="0" w:space="0" w:color="auto"/>
        </w:rPr>
        <w:t xml:space="preserve"> </w:t>
      </w:r>
    </w:p>
    <w:p w14:paraId="185A19BF" w14:textId="4B4C7695" w:rsidR="00C16A49" w:rsidRPr="00C16A49" w:rsidRDefault="0074380A" w:rsidP="00C16A49">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 </w:t>
      </w:r>
      <w:r w:rsidRPr="00BA7527">
        <w:rPr>
          <w:rFonts w:ascii="Calibri" w:eastAsia="Calibri" w:hAnsi="Calibri" w:cs="Calibri"/>
          <w:color w:val="000000" w:themeColor="text1"/>
          <w:sz w:val="24"/>
          <w:szCs w:val="24"/>
          <w:bdr w:val="none" w:sz="0" w:space="0" w:color="auto"/>
        </w:rPr>
        <w:t xml:space="preserve">To </w:t>
      </w:r>
      <w:r w:rsidR="00577070">
        <w:rPr>
          <w:rFonts w:ascii="Calibri" w:eastAsia="Calibri" w:hAnsi="Calibri" w:cs="Calibri"/>
          <w:color w:val="000000" w:themeColor="text1"/>
          <w:sz w:val="24"/>
          <w:szCs w:val="24"/>
          <w:bdr w:val="none" w:sz="0" w:space="0" w:color="auto"/>
        </w:rPr>
        <w:t xml:space="preserve">all </w:t>
      </w:r>
      <w:r w:rsidRPr="00BA7527">
        <w:rPr>
          <w:rFonts w:ascii="Calibri" w:eastAsia="Calibri" w:hAnsi="Calibri" w:cs="Calibri"/>
          <w:color w:val="000000" w:themeColor="text1"/>
          <w:sz w:val="24"/>
          <w:szCs w:val="24"/>
          <w:bdr w:val="none" w:sz="0" w:space="0" w:color="auto"/>
        </w:rPr>
        <w:t>nations</w:t>
      </w:r>
      <w:r w:rsidR="00577070">
        <w:rPr>
          <w:rFonts w:ascii="Calibri" w:eastAsia="Calibri" w:hAnsi="Calibri" w:cs="Calibri"/>
          <w:color w:val="000000" w:themeColor="text1"/>
          <w:sz w:val="24"/>
          <w:szCs w:val="24"/>
          <w:bdr w:val="none" w:sz="0" w:space="0" w:color="auto"/>
        </w:rPr>
        <w:t>. Not some, but all.</w:t>
      </w:r>
    </w:p>
    <w:p w14:paraId="7397B96A" w14:textId="4D9C63EE" w:rsidR="00C775E0" w:rsidRPr="00C16A49" w:rsidRDefault="0053130F" w:rsidP="00C16A49">
      <w:pPr>
        <w:pStyle w:val="ListParagraph"/>
        <w:numPr>
          <w:ilvl w:val="0"/>
          <w:numId w:val="8"/>
        </w:numPr>
        <w:spacing w:line="240" w:lineRule="auto"/>
        <w:contextualSpacing w:val="0"/>
        <w:rPr>
          <w:rFonts w:ascii="Calibri" w:eastAsia="Calibri" w:hAnsi="Calibri" w:cs="Calibri"/>
          <w:b/>
          <w:bCs/>
          <w:color w:val="000000" w:themeColor="text1"/>
          <w:sz w:val="28"/>
          <w:szCs w:val="28"/>
          <w:bdr w:val="none" w:sz="0" w:space="0" w:color="auto"/>
        </w:rPr>
      </w:pPr>
      <w:r>
        <w:rPr>
          <w:rFonts w:ascii="Calibri" w:eastAsia="Calibri" w:hAnsi="Calibri" w:cs="Calibri"/>
          <w:b/>
          <w:bCs/>
          <w:color w:val="000000" w:themeColor="text1"/>
          <w:sz w:val="24"/>
          <w:szCs w:val="24"/>
          <w:bdr w:val="none" w:sz="0" w:space="0" w:color="auto"/>
        </w:rPr>
        <w:t xml:space="preserve">Why do you think Jesus would direct the disciples to spread the </w:t>
      </w:r>
      <w:r w:rsidR="00C47359">
        <w:rPr>
          <w:rFonts w:ascii="Calibri" w:eastAsia="Calibri" w:hAnsi="Calibri" w:cs="Calibri"/>
          <w:b/>
          <w:bCs/>
          <w:color w:val="000000" w:themeColor="text1"/>
          <w:sz w:val="24"/>
          <w:szCs w:val="24"/>
          <w:bdr w:val="none" w:sz="0" w:space="0" w:color="auto"/>
        </w:rPr>
        <w:t>G</w:t>
      </w:r>
      <w:r>
        <w:rPr>
          <w:rFonts w:ascii="Calibri" w:eastAsia="Calibri" w:hAnsi="Calibri" w:cs="Calibri"/>
          <w:b/>
          <w:bCs/>
          <w:color w:val="000000" w:themeColor="text1"/>
          <w:sz w:val="24"/>
          <w:szCs w:val="24"/>
          <w:bdr w:val="none" w:sz="0" w:space="0" w:color="auto"/>
        </w:rPr>
        <w:t>ospel everywhere and not just to people around them?</w:t>
      </w:r>
    </w:p>
    <w:p w14:paraId="2DC98470" w14:textId="1C7BE2C6" w:rsidR="00C775E0" w:rsidRPr="00D31169" w:rsidRDefault="00D31169" w:rsidP="00C775E0">
      <w:pPr>
        <w:pStyle w:val="ListParagraph"/>
        <w:numPr>
          <w:ilvl w:val="1"/>
          <w:numId w:val="8"/>
        </w:numPr>
        <w:spacing w:line="240" w:lineRule="auto"/>
        <w:contextualSpacing w:val="0"/>
        <w:rPr>
          <w:rFonts w:ascii="Calibri" w:eastAsia="Calibri" w:hAnsi="Calibri" w:cs="Calibri"/>
          <w:i/>
          <w:iCs/>
          <w:color w:val="000000" w:themeColor="text1"/>
          <w:sz w:val="24"/>
          <w:szCs w:val="24"/>
          <w:bdr w:val="none" w:sz="0" w:space="0" w:color="auto"/>
        </w:rPr>
      </w:pPr>
      <w:r w:rsidRPr="00D31169">
        <w:rPr>
          <w:rFonts w:ascii="Calibri" w:eastAsia="Calibri" w:hAnsi="Calibri" w:cs="Calibri"/>
          <w:i/>
          <w:iCs/>
          <w:color w:val="000000" w:themeColor="text1"/>
          <w:sz w:val="24"/>
          <w:szCs w:val="24"/>
          <w:bdr w:val="none" w:sz="0" w:space="0" w:color="auto"/>
        </w:rPr>
        <w:t>Answers will vary.</w:t>
      </w:r>
      <w:r w:rsidR="009B2211">
        <w:rPr>
          <w:rFonts w:ascii="Calibri" w:eastAsia="Calibri" w:hAnsi="Calibri" w:cs="Calibri"/>
          <w:i/>
          <w:iCs/>
          <w:color w:val="000000" w:themeColor="text1"/>
          <w:sz w:val="24"/>
          <w:szCs w:val="24"/>
          <w:bdr w:val="none" w:sz="0" w:space="0" w:color="auto"/>
        </w:rPr>
        <w:t xml:space="preserve"> </w:t>
      </w:r>
      <w:r w:rsidR="009B2211">
        <w:rPr>
          <w:rFonts w:ascii="Calibri" w:eastAsia="Calibri" w:hAnsi="Calibri" w:cs="Calibri"/>
          <w:color w:val="000000" w:themeColor="text1"/>
          <w:sz w:val="24"/>
          <w:szCs w:val="24"/>
          <w:bdr w:val="none" w:sz="0" w:space="0" w:color="auto"/>
        </w:rPr>
        <w:t>Help students see that b</w:t>
      </w:r>
      <w:r w:rsidR="009B2211" w:rsidRPr="009B2211">
        <w:rPr>
          <w:rFonts w:ascii="Calibri" w:eastAsia="Calibri" w:hAnsi="Calibri" w:cs="Calibri"/>
          <w:color w:val="000000" w:themeColor="text1"/>
          <w:sz w:val="24"/>
          <w:szCs w:val="24"/>
          <w:bdr w:val="none" w:sz="0" w:space="0" w:color="auto"/>
        </w:rPr>
        <w:t>ecause every person matters to God,</w:t>
      </w:r>
      <w:r w:rsidR="009B2211">
        <w:rPr>
          <w:rFonts w:ascii="Calibri" w:eastAsia="Calibri" w:hAnsi="Calibri" w:cs="Calibri"/>
          <w:color w:val="000000" w:themeColor="text1"/>
          <w:sz w:val="24"/>
          <w:szCs w:val="24"/>
          <w:bdr w:val="none" w:sz="0" w:space="0" w:color="auto"/>
        </w:rPr>
        <w:t xml:space="preserve"> not just a few,</w:t>
      </w:r>
      <w:r w:rsidR="009B2211" w:rsidRPr="009B2211">
        <w:rPr>
          <w:rFonts w:ascii="Calibri" w:eastAsia="Calibri" w:hAnsi="Calibri" w:cs="Calibri"/>
          <w:color w:val="000000" w:themeColor="text1"/>
          <w:sz w:val="24"/>
          <w:szCs w:val="24"/>
          <w:bdr w:val="none" w:sz="0" w:space="0" w:color="auto"/>
        </w:rPr>
        <w:t xml:space="preserve"> Jesus wanted His followers to take the </w:t>
      </w:r>
      <w:r w:rsidR="009B2211">
        <w:rPr>
          <w:rFonts w:ascii="Calibri" w:eastAsia="Calibri" w:hAnsi="Calibri" w:cs="Calibri"/>
          <w:color w:val="000000" w:themeColor="text1"/>
          <w:sz w:val="24"/>
          <w:szCs w:val="24"/>
          <w:bdr w:val="none" w:sz="0" w:space="0" w:color="auto"/>
        </w:rPr>
        <w:t>Gospel</w:t>
      </w:r>
      <w:r w:rsidR="009B2211" w:rsidRPr="009B2211">
        <w:rPr>
          <w:rFonts w:ascii="Calibri" w:eastAsia="Calibri" w:hAnsi="Calibri" w:cs="Calibri"/>
          <w:color w:val="000000" w:themeColor="text1"/>
          <w:sz w:val="24"/>
          <w:szCs w:val="24"/>
          <w:bdr w:val="none" w:sz="0" w:space="0" w:color="auto"/>
        </w:rPr>
        <w:t xml:space="preserve"> to the whole world so no one would miss the chance to hear</w:t>
      </w:r>
      <w:r w:rsidR="009B2211">
        <w:rPr>
          <w:rFonts w:ascii="Calibri" w:eastAsia="Calibri" w:hAnsi="Calibri" w:cs="Calibri"/>
          <w:color w:val="000000" w:themeColor="text1"/>
          <w:sz w:val="24"/>
          <w:szCs w:val="24"/>
          <w:bdr w:val="none" w:sz="0" w:space="0" w:color="auto"/>
        </w:rPr>
        <w:t xml:space="preserve">, </w:t>
      </w:r>
      <w:r w:rsidR="009B2211" w:rsidRPr="009B2211">
        <w:rPr>
          <w:rFonts w:ascii="Calibri" w:eastAsia="Calibri" w:hAnsi="Calibri" w:cs="Calibri"/>
          <w:color w:val="000000" w:themeColor="text1"/>
          <w:sz w:val="24"/>
          <w:szCs w:val="24"/>
          <w:bdr w:val="none" w:sz="0" w:space="0" w:color="auto"/>
        </w:rPr>
        <w:t>believe</w:t>
      </w:r>
      <w:r w:rsidR="009B2211">
        <w:rPr>
          <w:rFonts w:ascii="Calibri" w:eastAsia="Calibri" w:hAnsi="Calibri" w:cs="Calibri"/>
          <w:color w:val="000000" w:themeColor="text1"/>
          <w:sz w:val="24"/>
          <w:szCs w:val="24"/>
          <w:bdr w:val="none" w:sz="0" w:space="0" w:color="auto"/>
        </w:rPr>
        <w:t>, and be saved.</w:t>
      </w:r>
      <w:r w:rsidR="0037412F">
        <w:rPr>
          <w:rFonts w:ascii="Calibri" w:eastAsia="Calibri" w:hAnsi="Calibri" w:cs="Calibri"/>
          <w:color w:val="000000" w:themeColor="text1"/>
          <w:sz w:val="24"/>
          <w:szCs w:val="24"/>
          <w:bdr w:val="none" w:sz="0" w:space="0" w:color="auto"/>
        </w:rPr>
        <w:t xml:space="preserve"> </w:t>
      </w:r>
      <w:r w:rsidR="00C47359">
        <w:rPr>
          <w:rFonts w:ascii="Calibri" w:eastAsia="Calibri" w:hAnsi="Calibri" w:cs="Calibri"/>
          <w:color w:val="000000" w:themeColor="text1"/>
          <w:sz w:val="24"/>
          <w:szCs w:val="24"/>
          <w:bdr w:val="none" w:sz="0" w:space="0" w:color="auto"/>
        </w:rPr>
        <w:t>You can also tie this back to the previous question and answer where</w:t>
      </w:r>
      <w:r w:rsidR="0037412F">
        <w:rPr>
          <w:rFonts w:ascii="Calibri" w:eastAsia="Calibri" w:hAnsi="Calibri" w:cs="Calibri"/>
          <w:color w:val="000000" w:themeColor="text1"/>
          <w:sz w:val="24"/>
          <w:szCs w:val="24"/>
          <w:bdr w:val="none" w:sz="0" w:space="0" w:color="auto"/>
        </w:rPr>
        <w:t xml:space="preserve"> they were then instructed to </w:t>
      </w:r>
      <w:r w:rsidR="00C47359">
        <w:rPr>
          <w:rFonts w:ascii="Calibri" w:eastAsia="Calibri" w:hAnsi="Calibri" w:cs="Calibri"/>
          <w:color w:val="000000" w:themeColor="text1"/>
          <w:sz w:val="24"/>
          <w:szCs w:val="24"/>
          <w:bdr w:val="none" w:sz="0" w:space="0" w:color="auto"/>
        </w:rPr>
        <w:t>“</w:t>
      </w:r>
      <w:r w:rsidR="0037412F" w:rsidRPr="0037412F">
        <w:rPr>
          <w:rFonts w:ascii="Calibri" w:eastAsia="Calibri" w:hAnsi="Calibri" w:cs="Calibri"/>
          <w:i/>
          <w:iCs/>
          <w:color w:val="000000" w:themeColor="text1"/>
          <w:sz w:val="24"/>
          <w:szCs w:val="24"/>
          <w:bdr w:val="none" w:sz="0" w:space="0" w:color="auto"/>
        </w:rPr>
        <w:t>make disciples</w:t>
      </w:r>
      <w:r w:rsidR="0037412F">
        <w:rPr>
          <w:rFonts w:ascii="Calibri" w:eastAsia="Calibri" w:hAnsi="Calibri" w:cs="Calibri"/>
          <w:color w:val="000000" w:themeColor="text1"/>
          <w:sz w:val="24"/>
          <w:szCs w:val="24"/>
          <w:bdr w:val="none" w:sz="0" w:space="0" w:color="auto"/>
        </w:rPr>
        <w:t>.</w:t>
      </w:r>
      <w:r w:rsidR="00C47359">
        <w:rPr>
          <w:rFonts w:ascii="Calibri" w:eastAsia="Calibri" w:hAnsi="Calibri" w:cs="Calibri"/>
          <w:color w:val="000000" w:themeColor="text1"/>
          <w:sz w:val="24"/>
          <w:szCs w:val="24"/>
          <w:bdr w:val="none" w:sz="0" w:space="0" w:color="auto"/>
        </w:rPr>
        <w:t xml:space="preserve">” </w:t>
      </w:r>
    </w:p>
    <w:p w14:paraId="6A2D89DA" w14:textId="77777777" w:rsidR="00D31169" w:rsidRDefault="00D31169" w:rsidP="00D31169">
      <w:pPr>
        <w:rPr>
          <w:rFonts w:ascii="Calibri" w:eastAsia="Calibri" w:hAnsi="Calibri" w:cs="Calibri"/>
          <w:b/>
          <w:bCs/>
          <w:color w:val="000000" w:themeColor="text1"/>
        </w:rPr>
      </w:pPr>
    </w:p>
    <w:p w14:paraId="15674F8D" w14:textId="56D803EE" w:rsidR="00D31169" w:rsidRPr="00D31169" w:rsidRDefault="00D50028" w:rsidP="00D31169">
      <w:pPr>
        <w:rPr>
          <w:rFonts w:ascii="Calibri" w:eastAsia="Calibri" w:hAnsi="Calibri" w:cs="Calibri"/>
          <w:color w:val="000000" w:themeColor="text1"/>
        </w:rPr>
      </w:pPr>
      <w:r>
        <w:rPr>
          <w:rFonts w:ascii="Calibri" w:eastAsia="Calibri" w:hAnsi="Calibri" w:cs="Calibri"/>
          <w:color w:val="000000" w:themeColor="text1"/>
        </w:rPr>
        <w:t>THEN</w:t>
      </w:r>
      <w:r w:rsidR="00D31169" w:rsidRPr="00D31169">
        <w:rPr>
          <w:rFonts w:ascii="Calibri" w:eastAsia="Calibri" w:hAnsi="Calibri" w:cs="Calibri"/>
          <w:color w:val="000000" w:themeColor="text1"/>
        </w:rPr>
        <w:t>, say something like:</w:t>
      </w:r>
    </w:p>
    <w:p w14:paraId="2312325B" w14:textId="57B89E05" w:rsidR="00D93E53" w:rsidRPr="00D31169" w:rsidRDefault="0074380A" w:rsidP="00D31169">
      <w:pPr>
        <w:pStyle w:val="ListParagraph"/>
        <w:numPr>
          <w:ilvl w:val="0"/>
          <w:numId w:val="8"/>
        </w:numPr>
        <w:rPr>
          <w:rFonts w:ascii="Calibri" w:eastAsia="Calibri" w:hAnsi="Calibri" w:cs="Calibri"/>
          <w:b/>
          <w:bCs/>
          <w:color w:val="000000" w:themeColor="text1"/>
          <w:sz w:val="24"/>
          <w:szCs w:val="24"/>
          <w:bdr w:val="none" w:sz="0" w:space="0" w:color="auto"/>
        </w:rPr>
      </w:pPr>
      <w:r w:rsidRPr="00D31169">
        <w:rPr>
          <w:rFonts w:ascii="Calibri" w:eastAsia="Calibri" w:hAnsi="Calibri" w:cs="Calibri"/>
          <w:b/>
          <w:bCs/>
          <w:color w:val="000000" w:themeColor="text1"/>
          <w:sz w:val="24"/>
          <w:szCs w:val="24"/>
          <w:bdr w:val="none" w:sz="0" w:space="0" w:color="auto"/>
        </w:rPr>
        <w:t xml:space="preserve">Jesus had the authority to send </w:t>
      </w:r>
      <w:r w:rsidR="009B2211">
        <w:rPr>
          <w:rFonts w:ascii="Calibri" w:eastAsia="Calibri" w:hAnsi="Calibri" w:cs="Calibri"/>
          <w:b/>
          <w:bCs/>
          <w:color w:val="000000" w:themeColor="text1"/>
          <w:sz w:val="24"/>
          <w:szCs w:val="24"/>
          <w:bdr w:val="none" w:sz="0" w:space="0" w:color="auto"/>
        </w:rPr>
        <w:t xml:space="preserve">His </w:t>
      </w:r>
      <w:r w:rsidR="00C16A49">
        <w:rPr>
          <w:rFonts w:ascii="Calibri" w:eastAsia="Calibri" w:hAnsi="Calibri" w:cs="Calibri"/>
          <w:b/>
          <w:bCs/>
          <w:color w:val="000000" w:themeColor="text1"/>
          <w:sz w:val="24"/>
          <w:szCs w:val="24"/>
          <w:bdr w:val="none" w:sz="0" w:space="0" w:color="auto"/>
        </w:rPr>
        <w:t>disciples</w:t>
      </w:r>
      <w:r w:rsidRPr="00D31169">
        <w:rPr>
          <w:rFonts w:ascii="Calibri" w:eastAsia="Calibri" w:hAnsi="Calibri" w:cs="Calibri"/>
          <w:b/>
          <w:bCs/>
          <w:color w:val="000000" w:themeColor="text1"/>
          <w:sz w:val="24"/>
          <w:szCs w:val="24"/>
          <w:bdr w:val="none" w:sz="0" w:space="0" w:color="auto"/>
        </w:rPr>
        <w:t xml:space="preserve"> anywhere, and He chose everywhere. These disciples could not do it alone, though. How could </w:t>
      </w:r>
      <w:r w:rsidR="00C0153E">
        <w:rPr>
          <w:rFonts w:ascii="Calibri" w:eastAsia="Calibri" w:hAnsi="Calibri" w:cs="Calibri"/>
          <w:b/>
          <w:bCs/>
          <w:color w:val="000000" w:themeColor="text1"/>
          <w:sz w:val="24"/>
          <w:szCs w:val="24"/>
          <w:bdr w:val="none" w:sz="0" w:space="0" w:color="auto"/>
        </w:rPr>
        <w:t>11 men</w:t>
      </w:r>
      <w:r w:rsidRPr="00D31169">
        <w:rPr>
          <w:rFonts w:ascii="Calibri" w:eastAsia="Calibri" w:hAnsi="Calibri" w:cs="Calibri"/>
          <w:b/>
          <w:bCs/>
          <w:color w:val="000000" w:themeColor="text1"/>
          <w:sz w:val="24"/>
          <w:szCs w:val="24"/>
          <w:bdr w:val="none" w:sz="0" w:space="0" w:color="auto"/>
        </w:rPr>
        <w:t xml:space="preserve"> travel the world at that time without planes, cars, and large boats? </w:t>
      </w:r>
      <w:r w:rsidR="00C0153E">
        <w:rPr>
          <w:rFonts w:ascii="Calibri" w:eastAsia="Calibri" w:hAnsi="Calibri" w:cs="Calibri"/>
          <w:b/>
          <w:bCs/>
          <w:color w:val="000000" w:themeColor="text1"/>
          <w:sz w:val="24"/>
          <w:szCs w:val="24"/>
          <w:bdr w:val="none" w:sz="0" w:space="0" w:color="auto"/>
        </w:rPr>
        <w:t xml:space="preserve">There </w:t>
      </w:r>
      <w:r w:rsidR="00C47359">
        <w:rPr>
          <w:rFonts w:ascii="Calibri" w:eastAsia="Calibri" w:hAnsi="Calibri" w:cs="Calibri"/>
          <w:b/>
          <w:bCs/>
          <w:color w:val="000000" w:themeColor="text1"/>
          <w:sz w:val="24"/>
          <w:szCs w:val="24"/>
          <w:bdr w:val="none" w:sz="0" w:space="0" w:color="auto"/>
        </w:rPr>
        <w:t>wasn’t</w:t>
      </w:r>
      <w:r w:rsidR="00C0153E">
        <w:rPr>
          <w:rFonts w:ascii="Calibri" w:eastAsia="Calibri" w:hAnsi="Calibri" w:cs="Calibri"/>
          <w:b/>
          <w:bCs/>
          <w:color w:val="000000" w:themeColor="text1"/>
          <w:sz w:val="24"/>
          <w:szCs w:val="24"/>
          <w:bdr w:val="none" w:sz="0" w:space="0" w:color="auto"/>
        </w:rPr>
        <w:t xml:space="preserve"> a modern mailing system, social media, or phone calls. Their mission had to start right where they were by sharing the Gospel with everyone they met and trusting that each new believer would share the message too. The good news of Jesus </w:t>
      </w:r>
      <w:r w:rsidR="00C47359">
        <w:rPr>
          <w:rFonts w:ascii="Calibri" w:eastAsia="Calibri" w:hAnsi="Calibri" w:cs="Calibri"/>
          <w:b/>
          <w:bCs/>
          <w:color w:val="000000" w:themeColor="text1"/>
          <w:sz w:val="24"/>
          <w:szCs w:val="24"/>
          <w:bdr w:val="none" w:sz="0" w:space="0" w:color="auto"/>
        </w:rPr>
        <w:t>wasn’t</w:t>
      </w:r>
      <w:r w:rsidR="00C0153E">
        <w:rPr>
          <w:rFonts w:ascii="Calibri" w:eastAsia="Calibri" w:hAnsi="Calibri" w:cs="Calibri"/>
          <w:b/>
          <w:bCs/>
          <w:color w:val="000000" w:themeColor="text1"/>
          <w:sz w:val="24"/>
          <w:szCs w:val="24"/>
          <w:bdr w:val="none" w:sz="0" w:space="0" w:color="auto"/>
        </w:rPr>
        <w:t xml:space="preserve"> meant to stop with them. </w:t>
      </w:r>
      <w:r w:rsidR="00C47359">
        <w:rPr>
          <w:rFonts w:ascii="Calibri" w:eastAsia="Calibri" w:hAnsi="Calibri" w:cs="Calibri"/>
          <w:b/>
          <w:bCs/>
          <w:color w:val="000000" w:themeColor="text1"/>
          <w:sz w:val="24"/>
          <w:szCs w:val="24"/>
          <w:bdr w:val="none" w:sz="0" w:space="0" w:color="auto"/>
        </w:rPr>
        <w:t>It’s</w:t>
      </w:r>
      <w:r w:rsidR="00911D6F" w:rsidRPr="00911D6F">
        <w:rPr>
          <w:rFonts w:ascii="Calibri" w:eastAsia="Calibri" w:hAnsi="Calibri" w:cs="Calibri"/>
          <w:b/>
          <w:bCs/>
          <w:color w:val="000000" w:themeColor="text1"/>
          <w:sz w:val="24"/>
          <w:szCs w:val="24"/>
          <w:bdr w:val="none" w:sz="0" w:space="0" w:color="auto"/>
        </w:rPr>
        <w:t xml:space="preserve"> the same mission </w:t>
      </w:r>
      <w:r w:rsidR="00C47359">
        <w:rPr>
          <w:rFonts w:ascii="Calibri" w:eastAsia="Calibri" w:hAnsi="Calibri" w:cs="Calibri"/>
          <w:b/>
          <w:bCs/>
          <w:color w:val="000000" w:themeColor="text1"/>
          <w:sz w:val="24"/>
          <w:szCs w:val="24"/>
          <w:bdr w:val="none" w:sz="0" w:space="0" w:color="auto"/>
        </w:rPr>
        <w:t>we’re</w:t>
      </w:r>
      <w:r w:rsidR="00911D6F" w:rsidRPr="00911D6F">
        <w:rPr>
          <w:rFonts w:ascii="Calibri" w:eastAsia="Calibri" w:hAnsi="Calibri" w:cs="Calibri"/>
          <w:b/>
          <w:bCs/>
          <w:color w:val="000000" w:themeColor="text1"/>
          <w:sz w:val="24"/>
          <w:szCs w:val="24"/>
          <w:bdr w:val="none" w:sz="0" w:space="0" w:color="auto"/>
        </w:rPr>
        <w:t xml:space="preserve"> given today. When you read Matthew 28:19</w:t>
      </w:r>
      <w:r w:rsidR="00911D6F">
        <w:rPr>
          <w:rFonts w:ascii="Calibri" w:eastAsia="Calibri" w:hAnsi="Calibri" w:cs="Calibri"/>
          <w:b/>
          <w:bCs/>
          <w:color w:val="000000" w:themeColor="text1"/>
          <w:sz w:val="24"/>
          <w:szCs w:val="24"/>
          <w:bdr w:val="none" w:sz="0" w:space="0" w:color="auto"/>
        </w:rPr>
        <w:t>-</w:t>
      </w:r>
      <w:r w:rsidR="00911D6F" w:rsidRPr="00911D6F">
        <w:rPr>
          <w:rFonts w:ascii="Calibri" w:eastAsia="Calibri" w:hAnsi="Calibri" w:cs="Calibri"/>
          <w:b/>
          <w:bCs/>
          <w:color w:val="000000" w:themeColor="text1"/>
          <w:sz w:val="24"/>
          <w:szCs w:val="24"/>
          <w:bdr w:val="none" w:sz="0" w:space="0" w:color="auto"/>
        </w:rPr>
        <w:t xml:space="preserve">20, remember that Jesus is sending you on mission too—to make disciples </w:t>
      </w:r>
      <w:r w:rsidR="00911D6F">
        <w:rPr>
          <w:rFonts w:ascii="Calibri" w:eastAsia="Calibri" w:hAnsi="Calibri" w:cs="Calibri"/>
          <w:b/>
          <w:bCs/>
          <w:color w:val="000000" w:themeColor="text1"/>
          <w:sz w:val="24"/>
          <w:szCs w:val="24"/>
          <w:bdr w:val="none" w:sz="0" w:space="0" w:color="auto"/>
        </w:rPr>
        <w:t>here and everywhere.</w:t>
      </w:r>
    </w:p>
    <w:p w14:paraId="37BA541A" w14:textId="77777777" w:rsidR="00BA7527" w:rsidRPr="00BA7527" w:rsidRDefault="00BA7527" w:rsidP="00D93E53">
      <w:pPr>
        <w:rPr>
          <w:rFonts w:ascii="Calibri" w:eastAsia="Calibri" w:hAnsi="Calibri" w:cs="Calibri"/>
          <w:color w:val="000000" w:themeColor="text1"/>
        </w:rPr>
      </w:pPr>
    </w:p>
    <w:p w14:paraId="68D6DB14" w14:textId="01CA29B9" w:rsidR="00D93E53" w:rsidRPr="00BA7527" w:rsidRDefault="00C16A49" w:rsidP="00D93E53">
      <w:pPr>
        <w:rPr>
          <w:rFonts w:ascii="Calibri" w:eastAsia="Calibri" w:hAnsi="Calibri" w:cs="Calibri"/>
          <w:color w:val="000000" w:themeColor="text1"/>
        </w:rPr>
      </w:pPr>
      <w:r>
        <w:rPr>
          <w:rFonts w:ascii="Calibri" w:eastAsia="Calibri" w:hAnsi="Calibri" w:cs="Calibri"/>
          <w:color w:val="000000" w:themeColor="text1"/>
        </w:rPr>
        <w:t xml:space="preserve">NEXT, direct your students to the bottom of page </w:t>
      </w:r>
      <w:r w:rsidR="00AF528E">
        <w:rPr>
          <w:rFonts w:ascii="Calibri" w:eastAsia="Calibri" w:hAnsi="Calibri" w:cs="Calibri"/>
          <w:color w:val="000000" w:themeColor="text1"/>
        </w:rPr>
        <w:t>11</w:t>
      </w:r>
      <w:r>
        <w:rPr>
          <w:rFonts w:ascii="Calibri" w:eastAsia="Calibri" w:hAnsi="Calibri" w:cs="Calibri"/>
          <w:color w:val="000000" w:themeColor="text1"/>
        </w:rPr>
        <w:t xml:space="preserve"> and have them fill out the final question for this </w:t>
      </w:r>
      <w:r w:rsidRPr="00C16A49">
        <w:rPr>
          <w:rFonts w:ascii="Calibri" w:eastAsia="Calibri" w:hAnsi="Calibri" w:cs="Calibri"/>
          <w:i/>
          <w:iCs/>
          <w:color w:val="000000" w:themeColor="text1"/>
        </w:rPr>
        <w:t xml:space="preserve">Digging </w:t>
      </w:r>
      <w:proofErr w:type="gramStart"/>
      <w:r w:rsidRPr="00C16A49">
        <w:rPr>
          <w:rFonts w:ascii="Calibri" w:eastAsia="Calibri" w:hAnsi="Calibri" w:cs="Calibri"/>
          <w:i/>
          <w:iCs/>
          <w:color w:val="000000" w:themeColor="text1"/>
        </w:rPr>
        <w:t>In</w:t>
      </w:r>
      <w:proofErr w:type="gramEnd"/>
      <w:r>
        <w:rPr>
          <w:rFonts w:ascii="Calibri" w:eastAsia="Calibri" w:hAnsi="Calibri" w:cs="Calibri"/>
          <w:color w:val="000000" w:themeColor="text1"/>
        </w:rPr>
        <w:t xml:space="preserve"> Section. </w:t>
      </w:r>
      <w:r w:rsidR="00C0153E">
        <w:rPr>
          <w:rFonts w:ascii="Calibri" w:eastAsia="Calibri" w:hAnsi="Calibri" w:cs="Calibri"/>
          <w:color w:val="000000" w:themeColor="text1"/>
        </w:rPr>
        <w:t>A</w:t>
      </w:r>
      <w:r w:rsidR="00D93E53" w:rsidRPr="00BA7527">
        <w:rPr>
          <w:rFonts w:ascii="Calibri" w:eastAsia="Calibri" w:hAnsi="Calibri" w:cs="Calibri"/>
          <w:color w:val="000000" w:themeColor="text1"/>
        </w:rPr>
        <w:t xml:space="preserve">sk </w:t>
      </w:r>
      <w:r>
        <w:rPr>
          <w:rFonts w:ascii="Calibri" w:eastAsia="Calibri" w:hAnsi="Calibri" w:cs="Calibri"/>
          <w:color w:val="000000" w:themeColor="text1"/>
        </w:rPr>
        <w:t xml:space="preserve">your </w:t>
      </w:r>
      <w:r w:rsidR="00D93E53" w:rsidRPr="00BA7527">
        <w:rPr>
          <w:rFonts w:ascii="Calibri" w:eastAsia="Calibri" w:hAnsi="Calibri" w:cs="Calibri"/>
          <w:color w:val="000000" w:themeColor="text1"/>
        </w:rPr>
        <w:t xml:space="preserve">students: </w:t>
      </w:r>
    </w:p>
    <w:p w14:paraId="5EF08D84" w14:textId="09955868" w:rsidR="00BA7527" w:rsidRPr="00BA7527" w:rsidRDefault="00BA7527" w:rsidP="00BA7527">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b/>
          <w:bCs/>
          <w:color w:val="000000" w:themeColor="text1"/>
          <w:sz w:val="24"/>
          <w:szCs w:val="24"/>
          <w:bdr w:val="none" w:sz="0" w:space="0" w:color="auto"/>
        </w:rPr>
        <w:t>What would make this kind of mission hard for you to accomplish?</w:t>
      </w:r>
    </w:p>
    <w:p w14:paraId="7D373479" w14:textId="4C06B8B5" w:rsidR="00BA7527" w:rsidRPr="00BA7527" w:rsidRDefault="00BA7527" w:rsidP="00BA7527">
      <w:pPr>
        <w:pStyle w:val="ListParagraph"/>
        <w:numPr>
          <w:ilvl w:val="1"/>
          <w:numId w:val="8"/>
        </w:numPr>
        <w:spacing w:line="240" w:lineRule="auto"/>
        <w:rPr>
          <w:rFonts w:ascii="Calibri" w:hAnsi="Calibri" w:cs="Calibri"/>
          <w:color w:val="000000" w:themeColor="text1"/>
          <w:sz w:val="24"/>
          <w:szCs w:val="24"/>
        </w:rPr>
      </w:pPr>
      <w:r w:rsidRPr="00BA7527">
        <w:rPr>
          <w:rFonts w:ascii="Calibri" w:hAnsi="Calibri" w:cs="Calibri"/>
          <w:i/>
          <w:iCs/>
          <w:color w:val="000000" w:themeColor="text1"/>
          <w:sz w:val="24"/>
          <w:szCs w:val="24"/>
        </w:rPr>
        <w:t xml:space="preserve">Answers will vary. </w:t>
      </w:r>
      <w:r w:rsidR="00C16A49">
        <w:rPr>
          <w:rFonts w:ascii="Calibri" w:hAnsi="Calibri" w:cs="Calibri"/>
          <w:color w:val="000000" w:themeColor="text1"/>
          <w:sz w:val="24"/>
          <w:szCs w:val="24"/>
        </w:rPr>
        <w:t xml:space="preserve">Possible answers could </w:t>
      </w:r>
      <w:r w:rsidR="00C47359">
        <w:rPr>
          <w:rFonts w:ascii="Calibri" w:hAnsi="Calibri" w:cs="Calibri"/>
          <w:color w:val="000000" w:themeColor="text1"/>
          <w:sz w:val="24"/>
          <w:szCs w:val="24"/>
        </w:rPr>
        <w:t>include</w:t>
      </w:r>
      <w:r w:rsidR="00C16A49">
        <w:rPr>
          <w:rFonts w:ascii="Calibri" w:hAnsi="Calibri" w:cs="Calibri"/>
          <w:color w:val="000000" w:themeColor="text1"/>
          <w:sz w:val="24"/>
          <w:szCs w:val="24"/>
        </w:rPr>
        <w:t xml:space="preserve"> fear of </w:t>
      </w:r>
      <w:r w:rsidRPr="00BA7527">
        <w:rPr>
          <w:rFonts w:ascii="Calibri" w:hAnsi="Calibri" w:cs="Calibri"/>
          <w:color w:val="000000" w:themeColor="text1"/>
          <w:sz w:val="24"/>
          <w:szCs w:val="24"/>
        </w:rPr>
        <w:t xml:space="preserve">rejection, cultural and language barriers, judgment, </w:t>
      </w:r>
      <w:r w:rsidR="00A9139D">
        <w:rPr>
          <w:rFonts w:ascii="Calibri" w:hAnsi="Calibri" w:cs="Calibri"/>
          <w:color w:val="000000" w:themeColor="text1"/>
          <w:sz w:val="24"/>
          <w:szCs w:val="24"/>
        </w:rPr>
        <w:t>and so on</w:t>
      </w:r>
      <w:r w:rsidRPr="00BA7527">
        <w:rPr>
          <w:rFonts w:ascii="Calibri" w:hAnsi="Calibri" w:cs="Calibri"/>
          <w:color w:val="000000" w:themeColor="text1"/>
          <w:sz w:val="24"/>
          <w:szCs w:val="24"/>
        </w:rPr>
        <w:t>.</w:t>
      </w:r>
    </w:p>
    <w:p w14:paraId="4498B213" w14:textId="77777777" w:rsidR="00D93E53" w:rsidRPr="00BA7527" w:rsidRDefault="00D93E53" w:rsidP="00D93E53">
      <w:pPr>
        <w:rPr>
          <w:rFonts w:ascii="Calibri" w:eastAsia="Calibri" w:hAnsi="Calibri" w:cs="Calibri"/>
          <w:b/>
          <w:bCs/>
          <w:color w:val="FF0000"/>
        </w:rPr>
      </w:pPr>
    </w:p>
    <w:p w14:paraId="30F4691B" w14:textId="2CA870F5" w:rsidR="00D93E53" w:rsidRPr="00BA7527" w:rsidRDefault="00D31169" w:rsidP="00D93E53">
      <w:pPr>
        <w:rPr>
          <w:rFonts w:ascii="Calibri" w:eastAsia="Calibri" w:hAnsi="Calibri" w:cs="Calibri"/>
          <w:color w:val="000000" w:themeColor="text1"/>
        </w:rPr>
      </w:pPr>
      <w:r>
        <w:rPr>
          <w:rFonts w:ascii="Calibri" w:eastAsia="Calibri" w:hAnsi="Calibri" w:cs="Calibri"/>
          <w:color w:val="000000" w:themeColor="text1"/>
        </w:rPr>
        <w:t xml:space="preserve">FINALLY, </w:t>
      </w:r>
      <w:r w:rsidR="00C16A49">
        <w:rPr>
          <w:rFonts w:ascii="Calibri" w:eastAsia="Calibri" w:hAnsi="Calibri" w:cs="Calibri"/>
          <w:color w:val="000000" w:themeColor="text1"/>
        </w:rPr>
        <w:t>ask for a few responses from a few student volunteers. E</w:t>
      </w:r>
      <w:r w:rsidR="00D93E53" w:rsidRPr="00BA7527">
        <w:rPr>
          <w:rFonts w:ascii="Calibri" w:eastAsia="Calibri" w:hAnsi="Calibri" w:cs="Calibri"/>
          <w:color w:val="000000" w:themeColor="text1"/>
        </w:rPr>
        <w:t xml:space="preserve">xplain to students that </w:t>
      </w:r>
      <w:r w:rsidR="00BA7527" w:rsidRPr="00BA7527">
        <w:rPr>
          <w:rFonts w:ascii="Calibri" w:eastAsia="Calibri" w:hAnsi="Calibri" w:cs="Calibri"/>
          <w:color w:val="000000" w:themeColor="text1"/>
        </w:rPr>
        <w:t>those are real struggles</w:t>
      </w:r>
      <w:r w:rsidR="00C0153E">
        <w:rPr>
          <w:rFonts w:ascii="Calibri" w:eastAsia="Calibri" w:hAnsi="Calibri" w:cs="Calibri"/>
          <w:color w:val="000000" w:themeColor="text1"/>
        </w:rPr>
        <w:t xml:space="preserve"> a</w:t>
      </w:r>
      <w:r w:rsidR="00BA7527" w:rsidRPr="00BA7527">
        <w:rPr>
          <w:rFonts w:ascii="Calibri" w:eastAsia="Calibri" w:hAnsi="Calibri" w:cs="Calibri"/>
          <w:color w:val="000000" w:themeColor="text1"/>
        </w:rPr>
        <w:t>nd the early church wrestled with them, too. There were huge divides—racial, cultural, religious, even gender and class-based. Then say:</w:t>
      </w:r>
    </w:p>
    <w:p w14:paraId="60E58392" w14:textId="112FA742" w:rsidR="00D93E53" w:rsidRPr="00C16A49" w:rsidRDefault="00C16A49" w:rsidP="00C16A49">
      <w:pPr>
        <w:pStyle w:val="ListParagraph"/>
        <w:numPr>
          <w:ilvl w:val="0"/>
          <w:numId w:val="8"/>
        </w:numPr>
        <w:rPr>
          <w:rFonts w:ascii="Calibri" w:eastAsia="Calibri" w:hAnsi="Calibri" w:cs="Calibri"/>
          <w:color w:val="000000" w:themeColor="text1"/>
          <w:sz w:val="24"/>
          <w:szCs w:val="24"/>
        </w:rPr>
      </w:pPr>
      <w:r w:rsidRPr="00C16A49">
        <w:rPr>
          <w:rFonts w:ascii="Calibri" w:eastAsia="Calibri" w:hAnsi="Calibri" w:cs="Calibri"/>
          <w:b/>
          <w:bCs/>
          <w:color w:val="000000" w:themeColor="text1"/>
          <w:sz w:val="24"/>
          <w:szCs w:val="24"/>
        </w:rPr>
        <w:t xml:space="preserve">But through Jesus, God was doing something brand new that broke down </w:t>
      </w:r>
      <w:proofErr w:type="gramStart"/>
      <w:r w:rsidRPr="00C16A49">
        <w:rPr>
          <w:rFonts w:ascii="Calibri" w:eastAsia="Calibri" w:hAnsi="Calibri" w:cs="Calibri"/>
          <w:b/>
          <w:bCs/>
          <w:color w:val="000000" w:themeColor="text1"/>
          <w:sz w:val="24"/>
          <w:szCs w:val="24"/>
        </w:rPr>
        <w:t xml:space="preserve">all </w:t>
      </w:r>
      <w:r w:rsidR="00C0153E">
        <w:rPr>
          <w:rFonts w:ascii="Calibri" w:eastAsia="Calibri" w:hAnsi="Calibri" w:cs="Calibri"/>
          <w:b/>
          <w:bCs/>
          <w:color w:val="000000" w:themeColor="text1"/>
          <w:sz w:val="24"/>
          <w:szCs w:val="24"/>
        </w:rPr>
        <w:t>of</w:t>
      </w:r>
      <w:proofErr w:type="gramEnd"/>
      <w:r w:rsidR="00C0153E">
        <w:rPr>
          <w:rFonts w:ascii="Calibri" w:eastAsia="Calibri" w:hAnsi="Calibri" w:cs="Calibri"/>
          <w:b/>
          <w:bCs/>
          <w:color w:val="000000" w:themeColor="text1"/>
          <w:sz w:val="24"/>
          <w:szCs w:val="24"/>
        </w:rPr>
        <w:t xml:space="preserve"> </w:t>
      </w:r>
      <w:r w:rsidRPr="00C16A49">
        <w:rPr>
          <w:rFonts w:ascii="Calibri" w:eastAsia="Calibri" w:hAnsi="Calibri" w:cs="Calibri"/>
          <w:b/>
          <w:bCs/>
          <w:color w:val="000000" w:themeColor="text1"/>
          <w:sz w:val="24"/>
          <w:szCs w:val="24"/>
        </w:rPr>
        <w:t xml:space="preserve">those barriers. The </w:t>
      </w:r>
      <w:r>
        <w:rPr>
          <w:rFonts w:ascii="Calibri" w:eastAsia="Calibri" w:hAnsi="Calibri" w:cs="Calibri"/>
          <w:b/>
          <w:bCs/>
          <w:color w:val="000000" w:themeColor="text1"/>
          <w:sz w:val="24"/>
          <w:szCs w:val="24"/>
        </w:rPr>
        <w:t>G</w:t>
      </w:r>
      <w:r w:rsidRPr="00C16A49">
        <w:rPr>
          <w:rFonts w:ascii="Calibri" w:eastAsia="Calibri" w:hAnsi="Calibri" w:cs="Calibri"/>
          <w:b/>
          <w:bCs/>
          <w:color w:val="000000" w:themeColor="text1"/>
          <w:sz w:val="24"/>
          <w:szCs w:val="24"/>
        </w:rPr>
        <w:t xml:space="preserve">ospel </w:t>
      </w:r>
      <w:r w:rsidR="00C47359">
        <w:rPr>
          <w:rFonts w:ascii="Calibri" w:eastAsia="Calibri" w:hAnsi="Calibri" w:cs="Calibri"/>
          <w:b/>
          <w:bCs/>
          <w:color w:val="000000" w:themeColor="text1"/>
          <w:sz w:val="24"/>
          <w:szCs w:val="24"/>
        </w:rPr>
        <w:t>wasn’t</w:t>
      </w:r>
      <w:r w:rsidRPr="00C16A49">
        <w:rPr>
          <w:rFonts w:ascii="Calibri" w:eastAsia="Calibri" w:hAnsi="Calibri" w:cs="Calibri"/>
          <w:b/>
          <w:bCs/>
          <w:color w:val="000000" w:themeColor="text1"/>
          <w:sz w:val="24"/>
          <w:szCs w:val="24"/>
        </w:rPr>
        <w:t xml:space="preserve"> limited to one group or one type of person—it wa</w:t>
      </w:r>
      <w:r>
        <w:rPr>
          <w:rFonts w:ascii="Calibri" w:eastAsia="Calibri" w:hAnsi="Calibri" w:cs="Calibri"/>
          <w:b/>
          <w:bCs/>
          <w:color w:val="000000" w:themeColor="text1"/>
          <w:sz w:val="24"/>
          <w:szCs w:val="24"/>
        </w:rPr>
        <w:t xml:space="preserve">s, and is, </w:t>
      </w:r>
      <w:r w:rsidRPr="00C16A49">
        <w:rPr>
          <w:rFonts w:ascii="Calibri" w:eastAsia="Calibri" w:hAnsi="Calibri" w:cs="Calibri"/>
          <w:b/>
          <w:bCs/>
          <w:i/>
          <w:iCs/>
          <w:color w:val="000000" w:themeColor="text1"/>
          <w:sz w:val="24"/>
          <w:szCs w:val="24"/>
        </w:rPr>
        <w:t>For All</w:t>
      </w:r>
      <w:r w:rsidRPr="00C16A49">
        <w:rPr>
          <w:rFonts w:ascii="Calibri" w:eastAsia="Calibri" w:hAnsi="Calibri" w:cs="Calibri"/>
          <w:b/>
          <w:bCs/>
          <w:color w:val="000000" w:themeColor="text1"/>
          <w:sz w:val="24"/>
          <w:szCs w:val="24"/>
        </w:rPr>
        <w:t xml:space="preserve">. Where people once saw walls that divided them, Jesus created a way for all people to be united in Him. </w:t>
      </w:r>
      <w:r w:rsidR="00C47359">
        <w:rPr>
          <w:rFonts w:ascii="Calibri" w:eastAsia="Calibri" w:hAnsi="Calibri" w:cs="Calibri"/>
          <w:b/>
          <w:bCs/>
          <w:color w:val="000000" w:themeColor="text1"/>
          <w:sz w:val="24"/>
          <w:szCs w:val="24"/>
        </w:rPr>
        <w:t>That’s</w:t>
      </w:r>
      <w:r w:rsidRPr="00C16A49">
        <w:rPr>
          <w:rFonts w:ascii="Calibri" w:eastAsia="Calibri" w:hAnsi="Calibri" w:cs="Calibri"/>
          <w:b/>
          <w:bCs/>
          <w:color w:val="000000" w:themeColor="text1"/>
          <w:sz w:val="24"/>
          <w:szCs w:val="24"/>
        </w:rPr>
        <w:t xml:space="preserve"> why </w:t>
      </w:r>
      <w:r w:rsidR="00C47359">
        <w:rPr>
          <w:rFonts w:ascii="Calibri" w:eastAsia="Calibri" w:hAnsi="Calibri" w:cs="Calibri"/>
          <w:b/>
          <w:bCs/>
          <w:color w:val="000000" w:themeColor="text1"/>
          <w:sz w:val="24"/>
          <w:szCs w:val="24"/>
        </w:rPr>
        <w:t>it’s</w:t>
      </w:r>
      <w:r w:rsidRPr="00C16A49">
        <w:rPr>
          <w:rFonts w:ascii="Calibri" w:eastAsia="Calibri" w:hAnsi="Calibri" w:cs="Calibri"/>
          <w:b/>
          <w:bCs/>
          <w:color w:val="000000" w:themeColor="text1"/>
          <w:sz w:val="24"/>
          <w:szCs w:val="24"/>
        </w:rPr>
        <w:t xml:space="preserve"> so important to recognize that the message of Jesus is not just for people who are like us, but </w:t>
      </w:r>
      <w:r w:rsidR="00A9139D">
        <w:rPr>
          <w:rFonts w:ascii="Calibri" w:eastAsia="Calibri" w:hAnsi="Calibri" w:cs="Calibri"/>
          <w:b/>
          <w:bCs/>
          <w:color w:val="000000" w:themeColor="text1"/>
          <w:sz w:val="24"/>
          <w:szCs w:val="24"/>
        </w:rPr>
        <w:t xml:space="preserve">for </w:t>
      </w:r>
      <w:r>
        <w:rPr>
          <w:rFonts w:ascii="Calibri" w:eastAsia="Calibri" w:hAnsi="Calibri" w:cs="Calibri"/>
          <w:b/>
          <w:bCs/>
          <w:color w:val="000000" w:themeColor="text1"/>
          <w:sz w:val="24"/>
          <w:szCs w:val="24"/>
        </w:rPr>
        <w:t>everyone.</w:t>
      </w:r>
    </w:p>
    <w:p w14:paraId="0345B931" w14:textId="77777777" w:rsidR="00C16A49" w:rsidRPr="00C16A49" w:rsidRDefault="00C16A49" w:rsidP="00C16A49">
      <w:pPr>
        <w:rPr>
          <w:rFonts w:ascii="Calibri" w:eastAsia="Calibri" w:hAnsi="Calibri" w:cs="Calibri"/>
          <w:color w:val="000000" w:themeColor="text1"/>
        </w:rPr>
      </w:pPr>
    </w:p>
    <w:p w14:paraId="5FF550E7" w14:textId="77777777" w:rsidR="00D93E53" w:rsidRPr="00BA7527" w:rsidRDefault="00D93E53" w:rsidP="00D93E53">
      <w:pPr>
        <w:rPr>
          <w:rFonts w:ascii="Calibri" w:eastAsia="Calibri" w:hAnsi="Calibri" w:cs="Calibri"/>
          <w:color w:val="000000" w:themeColor="text1"/>
        </w:rPr>
      </w:pPr>
      <w:r w:rsidRPr="00BA7527">
        <w:rPr>
          <w:rFonts w:ascii="Calibri" w:hAnsi="Calibri" w:cs="Calibri"/>
          <w:color w:val="000000" w:themeColor="text1"/>
          <w:shd w:val="clear" w:color="auto" w:fill="FFFFFF"/>
        </w:rPr>
        <w:t xml:space="preserve">Ask if anyone has any thoughts or questions, then transition to </w:t>
      </w:r>
      <w:r w:rsidRPr="00BA7527">
        <w:rPr>
          <w:rFonts w:ascii="Calibri" w:hAnsi="Calibri" w:cs="Calibri"/>
          <w:color w:val="000000" w:themeColor="text1"/>
        </w:rPr>
        <w:t xml:space="preserve">the </w:t>
      </w:r>
      <w:r w:rsidRPr="00BA7527">
        <w:rPr>
          <w:rFonts w:ascii="Calibri" w:hAnsi="Calibri" w:cs="Calibri"/>
          <w:i/>
          <w:iCs/>
          <w:color w:val="000000" w:themeColor="text1"/>
        </w:rPr>
        <w:t>Wrapping Up</w:t>
      </w:r>
      <w:r w:rsidRPr="00BA7527">
        <w:rPr>
          <w:rFonts w:ascii="Calibri" w:hAnsi="Calibri" w:cs="Calibri"/>
          <w:color w:val="000000" w:themeColor="text1"/>
        </w:rPr>
        <w:t xml:space="preserve"> portion of your lesson. </w:t>
      </w:r>
    </w:p>
    <w:p w14:paraId="612D9817" w14:textId="77777777" w:rsidR="00D93E53" w:rsidRPr="00BE1A83" w:rsidRDefault="00D93E53" w:rsidP="00D93E53">
      <w:pPr>
        <w:rPr>
          <w:rFonts w:ascii="Calibri" w:eastAsia="Calibri" w:hAnsi="Calibri" w:cs="Calibri"/>
          <w:color w:val="FF0000"/>
        </w:rPr>
      </w:pPr>
    </w:p>
    <w:p w14:paraId="2D3092F5" w14:textId="77777777" w:rsidR="00D93E53" w:rsidRPr="00C358A9" w:rsidRDefault="00D93E53" w:rsidP="00D93E53">
      <w:pPr>
        <w:pStyle w:val="BodyA"/>
        <w:pBdr>
          <w:bottom w:val="none" w:sz="0" w:space="0" w:color="auto"/>
        </w:pBdr>
        <w:spacing w:line="240" w:lineRule="auto"/>
        <w:rPr>
          <w:rFonts w:ascii="Calibri" w:eastAsia="Calibri" w:hAnsi="Calibri" w:cs="Calibri"/>
          <w:bCs/>
          <w:i/>
          <w:iCs/>
          <w:color w:val="000000" w:themeColor="text1"/>
          <w:sz w:val="32"/>
          <w:szCs w:val="32"/>
          <w:u w:val="single"/>
        </w:rPr>
      </w:pPr>
      <w:r w:rsidRPr="00C358A9">
        <w:rPr>
          <w:rFonts w:ascii="Calibri" w:hAnsi="Calibri" w:cs="Calibri"/>
          <w:bCs/>
          <w:color w:val="000000" w:themeColor="text1"/>
          <w:sz w:val="32"/>
          <w:szCs w:val="32"/>
          <w:u w:val="single"/>
        </w:rPr>
        <w:t>Wrapping Up</w:t>
      </w:r>
    </w:p>
    <w:p w14:paraId="3B828A5C" w14:textId="77777777" w:rsidR="00D93E53" w:rsidRPr="00BA7527" w:rsidRDefault="00D93E53" w:rsidP="00D93E53">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Student Book Pages</w:t>
      </w:r>
    </w:p>
    <w:p w14:paraId="1A02BE98" w14:textId="368148BF" w:rsidR="00D93E53" w:rsidRPr="00BA7527" w:rsidRDefault="00D93E53" w:rsidP="00D93E53">
      <w:pPr>
        <w:pStyle w:val="BodyA"/>
        <w:widowControl w:val="0"/>
        <w:numPr>
          <w:ilvl w:val="1"/>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color w:val="000000" w:themeColor="text1"/>
          <w:sz w:val="24"/>
          <w:szCs w:val="24"/>
        </w:rPr>
        <w:t xml:space="preserve">This activity will utilize page </w:t>
      </w:r>
      <w:r w:rsidR="00C0153E">
        <w:rPr>
          <w:rFonts w:ascii="Calibri" w:eastAsia="Calibri" w:hAnsi="Calibri" w:cs="Calibri"/>
          <w:color w:val="000000" w:themeColor="text1"/>
          <w:sz w:val="24"/>
          <w:szCs w:val="24"/>
        </w:rPr>
        <w:t>12</w:t>
      </w:r>
      <w:r w:rsidRPr="00BA7527">
        <w:rPr>
          <w:rFonts w:ascii="Calibri" w:eastAsia="Calibri" w:hAnsi="Calibri" w:cs="Calibri"/>
          <w:color w:val="000000" w:themeColor="text1"/>
          <w:sz w:val="24"/>
          <w:szCs w:val="24"/>
        </w:rPr>
        <w:t xml:space="preserve"> in the </w:t>
      </w:r>
      <w:r w:rsidR="00BA7527" w:rsidRPr="00BA7527">
        <w:rPr>
          <w:rFonts w:ascii="Calibri" w:eastAsia="Calibri" w:hAnsi="Calibri" w:cs="Calibri"/>
          <w:i/>
          <w:iCs/>
          <w:color w:val="000000" w:themeColor="text1"/>
          <w:sz w:val="24"/>
          <w:szCs w:val="24"/>
        </w:rPr>
        <w:t>For All</w:t>
      </w:r>
      <w:r w:rsidRPr="00BA7527">
        <w:rPr>
          <w:rFonts w:ascii="Calibri" w:eastAsia="Calibri" w:hAnsi="Calibri" w:cs="Calibri"/>
          <w:i/>
          <w:iCs/>
          <w:color w:val="000000" w:themeColor="text1"/>
          <w:sz w:val="24"/>
          <w:szCs w:val="24"/>
        </w:rPr>
        <w:t xml:space="preserve"> </w:t>
      </w:r>
      <w:r w:rsidRPr="00BA7527">
        <w:rPr>
          <w:rFonts w:ascii="Calibri" w:eastAsia="Calibri" w:hAnsi="Calibri" w:cs="Calibri"/>
          <w:color w:val="000000" w:themeColor="text1"/>
          <w:sz w:val="24"/>
          <w:szCs w:val="24"/>
        </w:rPr>
        <w:t>Student Book.</w:t>
      </w:r>
    </w:p>
    <w:p w14:paraId="76569885" w14:textId="77777777" w:rsidR="00D93E53" w:rsidRPr="00BA7527" w:rsidRDefault="00D93E53" w:rsidP="00D93E53">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Additional Instructions</w:t>
      </w:r>
    </w:p>
    <w:p w14:paraId="73261535" w14:textId="77777777" w:rsidR="00D93E53" w:rsidRPr="00BA7527" w:rsidRDefault="00D93E53" w:rsidP="00D93E53">
      <w:pPr>
        <w:pStyle w:val="BodyA"/>
        <w:numPr>
          <w:ilvl w:val="1"/>
          <w:numId w:val="2"/>
        </w:numPr>
        <w:spacing w:line="240" w:lineRule="auto"/>
        <w:rPr>
          <w:rFonts w:ascii="Calibri" w:eastAsia="Calibri" w:hAnsi="Calibri" w:cs="Calibri"/>
          <w:color w:val="000000" w:themeColor="text1"/>
          <w:sz w:val="24"/>
          <w:szCs w:val="24"/>
        </w:rPr>
      </w:pPr>
      <w:r w:rsidRPr="00BA7527">
        <w:rPr>
          <w:rFonts w:ascii="Calibri" w:eastAsia="Calibri" w:hAnsi="Calibri" w:cs="Calibri"/>
          <w:color w:val="000000" w:themeColor="text1"/>
          <w:sz w:val="24"/>
          <w:szCs w:val="24"/>
        </w:rPr>
        <w:t xml:space="preserve">Make sure students have something to write with. </w:t>
      </w:r>
    </w:p>
    <w:p w14:paraId="17088BDE" w14:textId="77777777" w:rsidR="00D93E53" w:rsidRPr="00BA7527" w:rsidRDefault="00D93E53" w:rsidP="00D93E53">
      <w:pPr>
        <w:pStyle w:val="BodyA"/>
        <w:spacing w:line="240" w:lineRule="auto"/>
        <w:rPr>
          <w:rFonts w:ascii="Calibri" w:hAnsi="Calibri" w:cs="Calibri"/>
          <w:color w:val="FF0000"/>
          <w:sz w:val="24"/>
          <w:szCs w:val="24"/>
        </w:rPr>
      </w:pPr>
    </w:p>
    <w:p w14:paraId="3DEA6FA2" w14:textId="23C20495" w:rsidR="00D93E53" w:rsidRPr="00BA7527" w:rsidRDefault="00D93E53" w:rsidP="00D93E53">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t xml:space="preserve">FIRST, ask students to turn to page </w:t>
      </w:r>
      <w:r w:rsidR="00C0153E">
        <w:rPr>
          <w:rFonts w:ascii="Calibri" w:hAnsi="Calibri" w:cs="Calibri"/>
          <w:color w:val="000000" w:themeColor="text1"/>
          <w:sz w:val="24"/>
          <w:szCs w:val="24"/>
        </w:rPr>
        <w:t>12</w:t>
      </w:r>
      <w:r w:rsidRPr="00BA7527">
        <w:rPr>
          <w:rFonts w:ascii="Calibri" w:hAnsi="Calibri" w:cs="Calibri"/>
          <w:color w:val="000000" w:themeColor="text1"/>
          <w:sz w:val="24"/>
          <w:szCs w:val="24"/>
        </w:rPr>
        <w:t xml:space="preserve"> in their Student Book. </w:t>
      </w:r>
      <w:r w:rsidR="00BA7527" w:rsidRPr="00BA7527">
        <w:rPr>
          <w:rFonts w:ascii="Calibri" w:hAnsi="Calibri" w:cs="Calibri"/>
          <w:color w:val="000000" w:themeColor="text1"/>
          <w:sz w:val="24"/>
          <w:szCs w:val="24"/>
        </w:rPr>
        <w:t xml:space="preserve">Encourage your students to really dig deep as you wrap up this first session. </w:t>
      </w:r>
    </w:p>
    <w:p w14:paraId="65C9653A" w14:textId="77777777" w:rsidR="00D93E53" w:rsidRPr="00BA7527" w:rsidRDefault="00D93E53" w:rsidP="00D93E53">
      <w:pPr>
        <w:pStyle w:val="BodyA"/>
        <w:spacing w:line="240" w:lineRule="auto"/>
        <w:rPr>
          <w:rFonts w:ascii="Calibri" w:hAnsi="Calibri" w:cs="Calibri"/>
          <w:color w:val="FF0000"/>
          <w:sz w:val="24"/>
          <w:szCs w:val="24"/>
        </w:rPr>
      </w:pPr>
    </w:p>
    <w:p w14:paraId="280DDA10" w14:textId="7C1DA785" w:rsidR="00BA7527" w:rsidRPr="00BA7527" w:rsidRDefault="00BA7527" w:rsidP="00C16A49">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lastRenderedPageBreak/>
        <w:t xml:space="preserve">THEN, </w:t>
      </w:r>
      <w:r w:rsidR="00C16A49">
        <w:rPr>
          <w:rFonts w:ascii="Calibri" w:hAnsi="Calibri" w:cs="Calibri"/>
          <w:color w:val="000000" w:themeColor="text1"/>
          <w:sz w:val="24"/>
          <w:szCs w:val="24"/>
        </w:rPr>
        <w:t xml:space="preserve">direct students to the verse located at the top of Page </w:t>
      </w:r>
      <w:r w:rsidR="00C0153E">
        <w:rPr>
          <w:rFonts w:ascii="Calibri" w:hAnsi="Calibri" w:cs="Calibri"/>
          <w:color w:val="000000" w:themeColor="text1"/>
          <w:sz w:val="24"/>
          <w:szCs w:val="24"/>
        </w:rPr>
        <w:t>12</w:t>
      </w:r>
      <w:r w:rsidR="00C16A49">
        <w:rPr>
          <w:rFonts w:ascii="Calibri" w:hAnsi="Calibri" w:cs="Calibri"/>
          <w:color w:val="000000" w:themeColor="text1"/>
          <w:sz w:val="24"/>
          <w:szCs w:val="24"/>
        </w:rPr>
        <w:t xml:space="preserve">. </w:t>
      </w:r>
      <w:r w:rsidR="00C0153E">
        <w:rPr>
          <w:rFonts w:ascii="Calibri" w:hAnsi="Calibri" w:cs="Calibri"/>
          <w:color w:val="000000" w:themeColor="text1"/>
          <w:sz w:val="24"/>
          <w:szCs w:val="24"/>
        </w:rPr>
        <w:t>Then r</w:t>
      </w:r>
      <w:r w:rsidRPr="00BA7527">
        <w:rPr>
          <w:rFonts w:ascii="Calibri" w:hAnsi="Calibri" w:cs="Calibri"/>
          <w:color w:val="000000" w:themeColor="text1"/>
          <w:sz w:val="24"/>
          <w:szCs w:val="24"/>
        </w:rPr>
        <w:t>ead</w:t>
      </w:r>
      <w:r w:rsidR="00C16A49">
        <w:rPr>
          <w:rFonts w:ascii="Calibri" w:hAnsi="Calibri" w:cs="Calibri"/>
          <w:color w:val="000000" w:themeColor="text1"/>
          <w:sz w:val="24"/>
          <w:szCs w:val="24"/>
        </w:rPr>
        <w:t>,</w:t>
      </w:r>
      <w:r w:rsidRPr="00BA7527">
        <w:rPr>
          <w:rFonts w:ascii="Calibri" w:hAnsi="Calibri" w:cs="Calibri"/>
          <w:color w:val="000000" w:themeColor="text1"/>
          <w:sz w:val="24"/>
          <w:szCs w:val="24"/>
        </w:rPr>
        <w:t xml:space="preserve"> or have a student read</w:t>
      </w:r>
      <w:r w:rsidR="00C16A49">
        <w:rPr>
          <w:rFonts w:ascii="Calibri" w:hAnsi="Calibri" w:cs="Calibri"/>
          <w:color w:val="000000" w:themeColor="text1"/>
          <w:sz w:val="24"/>
          <w:szCs w:val="24"/>
        </w:rPr>
        <w:t>,</w:t>
      </w:r>
      <w:r w:rsidRPr="00BA7527">
        <w:rPr>
          <w:rFonts w:ascii="Calibri" w:hAnsi="Calibri" w:cs="Calibri"/>
          <w:color w:val="000000" w:themeColor="text1"/>
          <w:sz w:val="24"/>
          <w:szCs w:val="24"/>
        </w:rPr>
        <w:t xml:space="preserve"> Galatians 3:28</w:t>
      </w:r>
      <w:r w:rsidR="00C16A49">
        <w:rPr>
          <w:rFonts w:ascii="Calibri" w:hAnsi="Calibri" w:cs="Calibri"/>
          <w:color w:val="000000" w:themeColor="text1"/>
          <w:sz w:val="24"/>
          <w:szCs w:val="24"/>
        </w:rPr>
        <w:t xml:space="preserve"> aloud. </w:t>
      </w:r>
      <w:r w:rsidR="00C0153E">
        <w:rPr>
          <w:rFonts w:ascii="Calibri" w:hAnsi="Calibri" w:cs="Calibri"/>
          <w:color w:val="000000" w:themeColor="text1"/>
          <w:sz w:val="24"/>
          <w:szCs w:val="24"/>
        </w:rPr>
        <w:t>Say</w:t>
      </w:r>
      <w:r w:rsidRPr="00BA7527">
        <w:rPr>
          <w:rFonts w:ascii="Calibri" w:hAnsi="Calibri" w:cs="Calibri"/>
          <w:color w:val="000000" w:themeColor="text1"/>
          <w:sz w:val="24"/>
          <w:szCs w:val="24"/>
        </w:rPr>
        <w:t xml:space="preserve"> something like: </w:t>
      </w:r>
    </w:p>
    <w:p w14:paraId="36736FB4" w14:textId="65B33A81" w:rsidR="00BA7527" w:rsidRPr="00BA7527" w:rsidRDefault="00BA7527" w:rsidP="00C16A49">
      <w:pPr>
        <w:pStyle w:val="BodyA"/>
        <w:numPr>
          <w:ilvl w:val="0"/>
          <w:numId w:val="8"/>
        </w:numPr>
        <w:spacing w:line="240" w:lineRule="auto"/>
        <w:rPr>
          <w:rFonts w:ascii="Calibri" w:hAnsi="Calibri" w:cs="Calibri"/>
          <w:b/>
          <w:bCs/>
          <w:color w:val="000000" w:themeColor="text1"/>
          <w:sz w:val="24"/>
          <w:szCs w:val="24"/>
        </w:rPr>
      </w:pPr>
      <w:r w:rsidRPr="00BA7527">
        <w:rPr>
          <w:rFonts w:ascii="Calibri" w:hAnsi="Calibri" w:cs="Calibri"/>
          <w:b/>
          <w:bCs/>
          <w:color w:val="000000" w:themeColor="text1"/>
          <w:sz w:val="24"/>
          <w:szCs w:val="24"/>
        </w:rPr>
        <w:t xml:space="preserve">Take a moment to really think about what Paul is saying here. In a world full of divisions—between cultures, gender, and social classes—God is doing something radical. </w:t>
      </w:r>
      <w:r w:rsidR="00C47359">
        <w:rPr>
          <w:rFonts w:ascii="Calibri" w:hAnsi="Calibri" w:cs="Calibri"/>
          <w:b/>
          <w:bCs/>
          <w:color w:val="000000" w:themeColor="text1"/>
          <w:sz w:val="24"/>
          <w:szCs w:val="24"/>
        </w:rPr>
        <w:t>He’s</w:t>
      </w:r>
      <w:r w:rsidRPr="00BA7527">
        <w:rPr>
          <w:rFonts w:ascii="Calibri" w:hAnsi="Calibri" w:cs="Calibri"/>
          <w:b/>
          <w:bCs/>
          <w:color w:val="000000" w:themeColor="text1"/>
          <w:sz w:val="24"/>
          <w:szCs w:val="24"/>
        </w:rPr>
        <w:t xml:space="preserve"> uniting us. Paul says, </w:t>
      </w:r>
      <w:r w:rsidR="00C47359">
        <w:rPr>
          <w:rFonts w:ascii="Calibri" w:hAnsi="Calibri" w:cs="Calibri"/>
          <w:b/>
          <w:bCs/>
          <w:i/>
          <w:iCs/>
          <w:color w:val="000000" w:themeColor="text1"/>
          <w:sz w:val="24"/>
          <w:szCs w:val="24"/>
        </w:rPr>
        <w:t>“</w:t>
      </w:r>
      <w:r w:rsidRPr="00C0153E">
        <w:rPr>
          <w:rFonts w:ascii="Calibri" w:hAnsi="Calibri" w:cs="Calibri"/>
          <w:b/>
          <w:bCs/>
          <w:i/>
          <w:iCs/>
          <w:color w:val="000000" w:themeColor="text1"/>
          <w:sz w:val="24"/>
          <w:szCs w:val="24"/>
        </w:rPr>
        <w:t xml:space="preserve">There is neither Jew nor Greek, </w:t>
      </w:r>
      <w:r w:rsidR="00C0153E">
        <w:rPr>
          <w:rFonts w:ascii="Calibri" w:hAnsi="Calibri" w:cs="Calibri"/>
          <w:b/>
          <w:bCs/>
          <w:i/>
          <w:iCs/>
          <w:color w:val="000000" w:themeColor="text1"/>
          <w:sz w:val="24"/>
          <w:szCs w:val="24"/>
        </w:rPr>
        <w:t xml:space="preserve">there is neither </w:t>
      </w:r>
      <w:r w:rsidRPr="00C0153E">
        <w:rPr>
          <w:rFonts w:ascii="Calibri" w:hAnsi="Calibri" w:cs="Calibri"/>
          <w:b/>
          <w:bCs/>
          <w:i/>
          <w:iCs/>
          <w:color w:val="000000" w:themeColor="text1"/>
          <w:sz w:val="24"/>
          <w:szCs w:val="24"/>
        </w:rPr>
        <w:t xml:space="preserve">slave nor free, </w:t>
      </w:r>
      <w:r w:rsidR="00CA753A" w:rsidRPr="00C0153E">
        <w:rPr>
          <w:rFonts w:ascii="Calibri" w:hAnsi="Calibri" w:cs="Calibri"/>
          <w:b/>
          <w:bCs/>
          <w:i/>
          <w:iCs/>
          <w:color w:val="000000" w:themeColor="text1"/>
          <w:sz w:val="24"/>
          <w:szCs w:val="24"/>
        </w:rPr>
        <w:t xml:space="preserve">there is no </w:t>
      </w:r>
      <w:r w:rsidRPr="00C0153E">
        <w:rPr>
          <w:rFonts w:ascii="Calibri" w:hAnsi="Calibri" w:cs="Calibri"/>
          <w:b/>
          <w:bCs/>
          <w:i/>
          <w:iCs/>
          <w:color w:val="000000" w:themeColor="text1"/>
          <w:sz w:val="24"/>
          <w:szCs w:val="24"/>
        </w:rPr>
        <w:t xml:space="preserve">male </w:t>
      </w:r>
      <w:r w:rsidR="00CA753A" w:rsidRPr="00C0153E">
        <w:rPr>
          <w:rFonts w:ascii="Calibri" w:hAnsi="Calibri" w:cs="Calibri"/>
          <w:b/>
          <w:bCs/>
          <w:i/>
          <w:iCs/>
          <w:color w:val="000000" w:themeColor="text1"/>
          <w:sz w:val="24"/>
          <w:szCs w:val="24"/>
        </w:rPr>
        <w:t xml:space="preserve">and </w:t>
      </w:r>
      <w:r w:rsidRPr="00C0153E">
        <w:rPr>
          <w:rFonts w:ascii="Calibri" w:hAnsi="Calibri" w:cs="Calibri"/>
          <w:b/>
          <w:bCs/>
          <w:i/>
          <w:iCs/>
          <w:color w:val="000000" w:themeColor="text1"/>
          <w:sz w:val="24"/>
          <w:szCs w:val="24"/>
        </w:rPr>
        <w:t>female, for you are all one in Christ Jesus.</w:t>
      </w:r>
      <w:r w:rsidR="00C47359">
        <w:rPr>
          <w:rFonts w:ascii="Calibri" w:hAnsi="Calibri" w:cs="Calibri"/>
          <w:b/>
          <w:bCs/>
          <w:i/>
          <w:iCs/>
          <w:color w:val="000000" w:themeColor="text1"/>
          <w:sz w:val="24"/>
          <w:szCs w:val="24"/>
        </w:rPr>
        <w:t>”</w:t>
      </w:r>
      <w:r w:rsidRPr="00BA7527">
        <w:rPr>
          <w:rFonts w:ascii="Calibri" w:hAnsi="Calibri" w:cs="Calibri"/>
          <w:b/>
          <w:bCs/>
          <w:color w:val="000000" w:themeColor="text1"/>
          <w:sz w:val="24"/>
          <w:szCs w:val="24"/>
        </w:rPr>
        <w:t xml:space="preserve"> </w:t>
      </w:r>
      <w:r w:rsidR="00CA753A" w:rsidRPr="00CA753A">
        <w:rPr>
          <w:rFonts w:ascii="Calibri" w:hAnsi="Calibri" w:cs="Calibri"/>
          <w:b/>
          <w:bCs/>
          <w:color w:val="000000" w:themeColor="text1"/>
          <w:sz w:val="24"/>
          <w:szCs w:val="24"/>
        </w:rPr>
        <w:t>Our differences</w:t>
      </w:r>
      <w:r w:rsidR="00911D6F">
        <w:rPr>
          <w:rFonts w:ascii="Calibri" w:hAnsi="Calibri" w:cs="Calibri"/>
          <w:b/>
          <w:bCs/>
          <w:color w:val="000000" w:themeColor="text1"/>
          <w:sz w:val="24"/>
          <w:szCs w:val="24"/>
        </w:rPr>
        <w:t xml:space="preserve"> and preferences</w:t>
      </w:r>
      <w:r w:rsidR="00CA753A" w:rsidRPr="00CA753A">
        <w:rPr>
          <w:rFonts w:ascii="Calibri" w:hAnsi="Calibri" w:cs="Calibri"/>
          <w:b/>
          <w:bCs/>
          <w:color w:val="000000" w:themeColor="text1"/>
          <w:sz w:val="24"/>
          <w:szCs w:val="24"/>
        </w:rPr>
        <w:t xml:space="preserve"> </w:t>
      </w:r>
      <w:r w:rsidR="00C47359">
        <w:rPr>
          <w:rFonts w:ascii="Calibri" w:hAnsi="Calibri" w:cs="Calibri"/>
          <w:b/>
          <w:bCs/>
          <w:color w:val="000000" w:themeColor="text1"/>
          <w:sz w:val="24"/>
          <w:szCs w:val="24"/>
        </w:rPr>
        <w:t>don’t</w:t>
      </w:r>
      <w:r w:rsidR="00CA753A" w:rsidRPr="00CA753A">
        <w:rPr>
          <w:rFonts w:ascii="Calibri" w:hAnsi="Calibri" w:cs="Calibri"/>
          <w:b/>
          <w:bCs/>
          <w:color w:val="000000" w:themeColor="text1"/>
          <w:sz w:val="24"/>
          <w:szCs w:val="24"/>
        </w:rPr>
        <w:t xml:space="preserve"> vanish, but they no longer determine our worth, our access to God, or whether we belong in His family.</w:t>
      </w:r>
    </w:p>
    <w:p w14:paraId="059128B5" w14:textId="77777777" w:rsidR="00BA7527" w:rsidRPr="00BA7527" w:rsidRDefault="00BA7527" w:rsidP="00BA7527">
      <w:pPr>
        <w:pStyle w:val="BodyA"/>
        <w:spacing w:line="240" w:lineRule="auto"/>
        <w:rPr>
          <w:rFonts w:ascii="Calibri" w:hAnsi="Calibri" w:cs="Calibri"/>
          <w:b/>
          <w:bCs/>
          <w:color w:val="000000" w:themeColor="text1"/>
          <w:sz w:val="24"/>
          <w:szCs w:val="24"/>
        </w:rPr>
      </w:pPr>
    </w:p>
    <w:p w14:paraId="2CD352D7" w14:textId="59F11649" w:rsidR="00BA7527" w:rsidRPr="00BA7527" w:rsidRDefault="00BA7527" w:rsidP="00BA7527">
      <w:pPr>
        <w:pStyle w:val="BodyA"/>
        <w:rPr>
          <w:rFonts w:ascii="Calibri" w:hAnsi="Calibri" w:cs="Calibri"/>
          <w:color w:val="000000" w:themeColor="text1"/>
          <w:sz w:val="24"/>
          <w:szCs w:val="24"/>
        </w:rPr>
      </w:pPr>
      <w:r w:rsidRPr="00BA7527">
        <w:rPr>
          <w:rFonts w:ascii="Calibri" w:hAnsi="Calibri" w:cs="Calibri"/>
          <w:color w:val="000000" w:themeColor="text1"/>
          <w:sz w:val="24"/>
          <w:szCs w:val="24"/>
        </w:rPr>
        <w:t xml:space="preserve">Instruct students to look at </w:t>
      </w:r>
      <w:r w:rsidR="00CA753A">
        <w:rPr>
          <w:rFonts w:ascii="Calibri" w:hAnsi="Calibri" w:cs="Calibri"/>
          <w:color w:val="000000" w:themeColor="text1"/>
          <w:sz w:val="24"/>
          <w:szCs w:val="24"/>
        </w:rPr>
        <w:t xml:space="preserve">the </w:t>
      </w:r>
      <w:r w:rsidR="00C47359">
        <w:rPr>
          <w:rFonts w:ascii="Calibri" w:hAnsi="Calibri" w:cs="Calibri"/>
          <w:color w:val="000000" w:themeColor="text1"/>
          <w:sz w:val="24"/>
          <w:szCs w:val="24"/>
        </w:rPr>
        <w:t>“</w:t>
      </w:r>
      <w:r w:rsidR="00CA753A">
        <w:rPr>
          <w:rFonts w:ascii="Calibri" w:hAnsi="Calibri" w:cs="Calibri"/>
          <w:color w:val="000000" w:themeColor="text1"/>
          <w:sz w:val="24"/>
          <w:szCs w:val="24"/>
        </w:rPr>
        <w:t>Labels</w:t>
      </w:r>
      <w:r w:rsidR="00C47359">
        <w:rPr>
          <w:rFonts w:ascii="Calibri" w:hAnsi="Calibri" w:cs="Calibri"/>
          <w:color w:val="000000" w:themeColor="text1"/>
          <w:sz w:val="24"/>
          <w:szCs w:val="24"/>
        </w:rPr>
        <w:t>”</w:t>
      </w:r>
      <w:r w:rsidRPr="00BA7527">
        <w:rPr>
          <w:rFonts w:ascii="Calibri" w:hAnsi="Calibri" w:cs="Calibri"/>
          <w:color w:val="000000" w:themeColor="text1"/>
          <w:sz w:val="24"/>
          <w:szCs w:val="24"/>
        </w:rPr>
        <w:t xml:space="preserve"> </w:t>
      </w:r>
      <w:r w:rsidR="00B24775">
        <w:rPr>
          <w:rFonts w:ascii="Calibri" w:hAnsi="Calibri" w:cs="Calibri"/>
          <w:color w:val="000000" w:themeColor="text1"/>
          <w:sz w:val="24"/>
          <w:szCs w:val="24"/>
        </w:rPr>
        <w:t>activity</w:t>
      </w:r>
      <w:r w:rsidRPr="00BA7527">
        <w:rPr>
          <w:rFonts w:ascii="Calibri" w:hAnsi="Calibri" w:cs="Calibri"/>
          <w:color w:val="000000" w:themeColor="text1"/>
          <w:sz w:val="24"/>
          <w:szCs w:val="24"/>
        </w:rPr>
        <w:t xml:space="preserve"> </w:t>
      </w:r>
      <w:r w:rsidR="00CA753A">
        <w:rPr>
          <w:rFonts w:ascii="Calibri" w:hAnsi="Calibri" w:cs="Calibri"/>
          <w:color w:val="000000" w:themeColor="text1"/>
          <w:sz w:val="24"/>
          <w:szCs w:val="24"/>
        </w:rPr>
        <w:t>in the middle of</w:t>
      </w:r>
      <w:r w:rsidRPr="00BA7527">
        <w:rPr>
          <w:rFonts w:ascii="Calibri" w:hAnsi="Calibri" w:cs="Calibri"/>
          <w:color w:val="000000" w:themeColor="text1"/>
          <w:sz w:val="24"/>
          <w:szCs w:val="24"/>
        </w:rPr>
        <w:t xml:space="preserve"> page </w:t>
      </w:r>
      <w:r w:rsidR="001A1BDA">
        <w:rPr>
          <w:rFonts w:ascii="Calibri" w:hAnsi="Calibri" w:cs="Calibri"/>
          <w:color w:val="000000" w:themeColor="text1"/>
          <w:sz w:val="24"/>
          <w:szCs w:val="24"/>
        </w:rPr>
        <w:t xml:space="preserve">12 </w:t>
      </w:r>
      <w:r w:rsidR="00CA753A">
        <w:rPr>
          <w:rFonts w:ascii="Calibri" w:hAnsi="Calibri" w:cs="Calibri"/>
          <w:color w:val="000000" w:themeColor="text1"/>
          <w:sz w:val="24"/>
          <w:szCs w:val="24"/>
        </w:rPr>
        <w:t>in their Student Book</w:t>
      </w:r>
      <w:r w:rsidRPr="00BA7527">
        <w:rPr>
          <w:rFonts w:ascii="Calibri" w:hAnsi="Calibri" w:cs="Calibri"/>
          <w:color w:val="000000" w:themeColor="text1"/>
          <w:sz w:val="24"/>
          <w:szCs w:val="24"/>
        </w:rPr>
        <w:t>. Then</w:t>
      </w:r>
      <w:r w:rsidR="00911D6F">
        <w:rPr>
          <w:rFonts w:ascii="Calibri" w:hAnsi="Calibri" w:cs="Calibri"/>
          <w:color w:val="000000" w:themeColor="text1"/>
          <w:sz w:val="24"/>
          <w:szCs w:val="24"/>
        </w:rPr>
        <w:t>,</w:t>
      </w:r>
      <w:r w:rsidRPr="00BA7527">
        <w:rPr>
          <w:rFonts w:ascii="Calibri" w:hAnsi="Calibri" w:cs="Calibri"/>
          <w:color w:val="000000" w:themeColor="text1"/>
          <w:sz w:val="24"/>
          <w:szCs w:val="24"/>
        </w:rPr>
        <w:t xml:space="preserve"> say</w:t>
      </w:r>
      <w:r w:rsidR="00CA753A">
        <w:rPr>
          <w:rFonts w:ascii="Calibri" w:hAnsi="Calibri" w:cs="Calibri"/>
          <w:color w:val="000000" w:themeColor="text1"/>
          <w:sz w:val="24"/>
          <w:szCs w:val="24"/>
        </w:rPr>
        <w:t xml:space="preserve"> something like</w:t>
      </w:r>
      <w:r w:rsidRPr="00BA7527">
        <w:rPr>
          <w:rFonts w:ascii="Calibri" w:hAnsi="Calibri" w:cs="Calibri"/>
          <w:color w:val="000000" w:themeColor="text1"/>
          <w:sz w:val="24"/>
          <w:szCs w:val="24"/>
        </w:rPr>
        <w:t xml:space="preserve">: </w:t>
      </w:r>
    </w:p>
    <w:p w14:paraId="7F88F1FE" w14:textId="226C3F86" w:rsidR="00D723BF" w:rsidRPr="00D723BF" w:rsidRDefault="00D723BF" w:rsidP="00D723BF">
      <w:pPr>
        <w:pStyle w:val="BodyA"/>
        <w:numPr>
          <w:ilvl w:val="0"/>
          <w:numId w:val="8"/>
        </w:numPr>
        <w:rPr>
          <w:rFonts w:ascii="Calibri" w:hAnsi="Calibri" w:cs="Calibri"/>
          <w:color w:val="000000" w:themeColor="text1"/>
          <w:sz w:val="24"/>
          <w:szCs w:val="24"/>
        </w:rPr>
      </w:pPr>
      <w:r w:rsidRPr="00D723BF">
        <w:rPr>
          <w:rFonts w:ascii="Calibri" w:hAnsi="Calibri" w:cs="Calibri"/>
          <w:b/>
          <w:bCs/>
          <w:color w:val="000000" w:themeColor="text1"/>
          <w:sz w:val="24"/>
          <w:szCs w:val="24"/>
        </w:rPr>
        <w:t xml:space="preserve">Sometimes we carry labels that make us feel like we </w:t>
      </w:r>
      <w:r w:rsidR="00C47359">
        <w:rPr>
          <w:rFonts w:ascii="Calibri" w:hAnsi="Calibri" w:cs="Calibri"/>
          <w:b/>
          <w:bCs/>
          <w:color w:val="000000" w:themeColor="text1"/>
          <w:sz w:val="24"/>
          <w:szCs w:val="24"/>
        </w:rPr>
        <w:t>don’t</w:t>
      </w:r>
      <w:r w:rsidRPr="00D723BF">
        <w:rPr>
          <w:rFonts w:ascii="Calibri" w:hAnsi="Calibri" w:cs="Calibri"/>
          <w:b/>
          <w:bCs/>
          <w:color w:val="000000" w:themeColor="text1"/>
          <w:sz w:val="24"/>
          <w:szCs w:val="24"/>
        </w:rPr>
        <w:t xml:space="preserve"> belong or </w:t>
      </w:r>
      <w:r w:rsidR="00C47359">
        <w:rPr>
          <w:rFonts w:ascii="Calibri" w:hAnsi="Calibri" w:cs="Calibri"/>
          <w:b/>
          <w:bCs/>
          <w:color w:val="000000" w:themeColor="text1"/>
          <w:sz w:val="24"/>
          <w:szCs w:val="24"/>
        </w:rPr>
        <w:t>aren’t</w:t>
      </w:r>
      <w:r w:rsidRPr="00D723BF">
        <w:rPr>
          <w:rFonts w:ascii="Calibri" w:hAnsi="Calibri" w:cs="Calibri"/>
          <w:b/>
          <w:bCs/>
          <w:color w:val="000000" w:themeColor="text1"/>
          <w:sz w:val="24"/>
          <w:szCs w:val="24"/>
        </w:rPr>
        <w:t xml:space="preserve"> </w:t>
      </w:r>
      <w:r w:rsidR="00C47359">
        <w:rPr>
          <w:rFonts w:ascii="Calibri" w:hAnsi="Calibri" w:cs="Calibri"/>
          <w:b/>
          <w:bCs/>
          <w:color w:val="000000" w:themeColor="text1"/>
          <w:sz w:val="24"/>
          <w:szCs w:val="24"/>
        </w:rPr>
        <w:t>“</w:t>
      </w:r>
      <w:r w:rsidRPr="00D723BF">
        <w:rPr>
          <w:rFonts w:ascii="Calibri" w:hAnsi="Calibri" w:cs="Calibri"/>
          <w:b/>
          <w:bCs/>
          <w:color w:val="000000" w:themeColor="text1"/>
          <w:sz w:val="24"/>
          <w:szCs w:val="24"/>
        </w:rPr>
        <w:t>good enough</w:t>
      </w:r>
      <w:r w:rsidR="00C47359">
        <w:rPr>
          <w:rFonts w:ascii="Calibri" w:hAnsi="Calibri" w:cs="Calibri"/>
          <w:b/>
          <w:bCs/>
          <w:color w:val="000000" w:themeColor="text1"/>
          <w:sz w:val="24"/>
          <w:szCs w:val="24"/>
        </w:rPr>
        <w:t>”</w:t>
      </w:r>
      <w:r w:rsidRPr="00D723BF">
        <w:rPr>
          <w:rFonts w:ascii="Calibri" w:hAnsi="Calibri" w:cs="Calibri"/>
          <w:b/>
          <w:bCs/>
          <w:color w:val="000000" w:themeColor="text1"/>
          <w:sz w:val="24"/>
          <w:szCs w:val="24"/>
        </w:rPr>
        <w:t xml:space="preserve"> for God, or that keep us from obeying </w:t>
      </w:r>
      <w:r w:rsidR="00C47359">
        <w:rPr>
          <w:rFonts w:ascii="Calibri" w:hAnsi="Calibri" w:cs="Calibri"/>
          <w:b/>
          <w:bCs/>
          <w:color w:val="000000" w:themeColor="text1"/>
          <w:sz w:val="24"/>
          <w:szCs w:val="24"/>
        </w:rPr>
        <w:t>Jesus’</w:t>
      </w:r>
      <w:r w:rsidRPr="00D723BF">
        <w:rPr>
          <w:rFonts w:ascii="Calibri" w:hAnsi="Calibri" w:cs="Calibri"/>
          <w:b/>
          <w:bCs/>
          <w:color w:val="000000" w:themeColor="text1"/>
          <w:sz w:val="24"/>
          <w:szCs w:val="24"/>
        </w:rPr>
        <w:t xml:space="preserve"> command to share the </w:t>
      </w:r>
      <w:r w:rsidR="00F805F5">
        <w:rPr>
          <w:rFonts w:ascii="Calibri" w:hAnsi="Calibri" w:cs="Calibri"/>
          <w:b/>
          <w:bCs/>
          <w:color w:val="000000" w:themeColor="text1"/>
          <w:sz w:val="24"/>
          <w:szCs w:val="24"/>
        </w:rPr>
        <w:t>G</w:t>
      </w:r>
      <w:r w:rsidRPr="00D723BF">
        <w:rPr>
          <w:rFonts w:ascii="Calibri" w:hAnsi="Calibri" w:cs="Calibri"/>
          <w:b/>
          <w:bCs/>
          <w:color w:val="000000" w:themeColor="text1"/>
          <w:sz w:val="24"/>
          <w:szCs w:val="24"/>
        </w:rPr>
        <w:t xml:space="preserve">ospel. </w:t>
      </w:r>
      <w:r>
        <w:rPr>
          <w:rFonts w:ascii="Calibri" w:hAnsi="Calibri" w:cs="Calibri"/>
          <w:b/>
          <w:bCs/>
          <w:color w:val="000000" w:themeColor="text1"/>
          <w:sz w:val="24"/>
          <w:szCs w:val="24"/>
        </w:rPr>
        <w:t>Perhaps</w:t>
      </w:r>
      <w:r w:rsidRPr="00D723BF">
        <w:rPr>
          <w:rFonts w:ascii="Calibri" w:hAnsi="Calibri" w:cs="Calibri"/>
          <w:b/>
          <w:bCs/>
          <w:color w:val="000000" w:themeColor="text1"/>
          <w:sz w:val="24"/>
          <w:szCs w:val="24"/>
        </w:rPr>
        <w:t xml:space="preserve"> </w:t>
      </w:r>
      <w:r w:rsidR="00C47359">
        <w:rPr>
          <w:rFonts w:ascii="Calibri" w:hAnsi="Calibri" w:cs="Calibri"/>
          <w:b/>
          <w:bCs/>
          <w:color w:val="000000" w:themeColor="text1"/>
          <w:sz w:val="24"/>
          <w:szCs w:val="24"/>
        </w:rPr>
        <w:t>it’s</w:t>
      </w:r>
      <w:r w:rsidRPr="00D723BF">
        <w:rPr>
          <w:rFonts w:ascii="Calibri" w:hAnsi="Calibri" w:cs="Calibri"/>
          <w:b/>
          <w:bCs/>
          <w:color w:val="000000" w:themeColor="text1"/>
          <w:sz w:val="24"/>
          <w:szCs w:val="24"/>
        </w:rPr>
        <w:t xml:space="preserve"> a label someone </w:t>
      </w:r>
      <w:r>
        <w:rPr>
          <w:rFonts w:ascii="Calibri" w:hAnsi="Calibri" w:cs="Calibri"/>
          <w:b/>
          <w:bCs/>
          <w:color w:val="000000" w:themeColor="text1"/>
          <w:sz w:val="24"/>
          <w:szCs w:val="24"/>
        </w:rPr>
        <w:t xml:space="preserve">has </w:t>
      </w:r>
      <w:r w:rsidRPr="00D723BF">
        <w:rPr>
          <w:rFonts w:ascii="Calibri" w:hAnsi="Calibri" w:cs="Calibri"/>
          <w:b/>
          <w:bCs/>
          <w:color w:val="000000" w:themeColor="text1"/>
          <w:sz w:val="24"/>
          <w:szCs w:val="24"/>
        </w:rPr>
        <w:t>put on you</w:t>
      </w:r>
      <w:r>
        <w:rPr>
          <w:rFonts w:ascii="Calibri" w:hAnsi="Calibri" w:cs="Calibri"/>
          <w:b/>
          <w:bCs/>
          <w:color w:val="000000" w:themeColor="text1"/>
          <w:sz w:val="24"/>
          <w:szCs w:val="24"/>
        </w:rPr>
        <w:t xml:space="preserve">, </w:t>
      </w:r>
      <w:r w:rsidRPr="00D723BF">
        <w:rPr>
          <w:rFonts w:ascii="Calibri" w:hAnsi="Calibri" w:cs="Calibri"/>
          <w:b/>
          <w:bCs/>
          <w:color w:val="000000" w:themeColor="text1"/>
          <w:sz w:val="24"/>
          <w:szCs w:val="24"/>
        </w:rPr>
        <w:t xml:space="preserve">or </w:t>
      </w:r>
      <w:r>
        <w:rPr>
          <w:rFonts w:ascii="Calibri" w:hAnsi="Calibri" w:cs="Calibri"/>
          <w:b/>
          <w:bCs/>
          <w:color w:val="000000" w:themeColor="text1"/>
          <w:sz w:val="24"/>
          <w:szCs w:val="24"/>
        </w:rPr>
        <w:t xml:space="preserve">maybe it is </w:t>
      </w:r>
      <w:r w:rsidRPr="00D723BF">
        <w:rPr>
          <w:rFonts w:ascii="Calibri" w:hAnsi="Calibri" w:cs="Calibri"/>
          <w:b/>
          <w:bCs/>
          <w:color w:val="000000" w:themeColor="text1"/>
          <w:sz w:val="24"/>
          <w:szCs w:val="24"/>
        </w:rPr>
        <w:t xml:space="preserve">one </w:t>
      </w:r>
      <w:r w:rsidR="00C47359">
        <w:rPr>
          <w:rFonts w:ascii="Calibri" w:hAnsi="Calibri" w:cs="Calibri"/>
          <w:b/>
          <w:bCs/>
          <w:color w:val="000000" w:themeColor="text1"/>
          <w:sz w:val="24"/>
          <w:szCs w:val="24"/>
        </w:rPr>
        <w:t>you’ve</w:t>
      </w:r>
      <w:r w:rsidRPr="00D723BF">
        <w:rPr>
          <w:rFonts w:ascii="Calibri" w:hAnsi="Calibri" w:cs="Calibri"/>
          <w:b/>
          <w:bCs/>
          <w:color w:val="000000" w:themeColor="text1"/>
          <w:sz w:val="24"/>
          <w:szCs w:val="24"/>
        </w:rPr>
        <w:t xml:space="preserve"> put on yourself. In the empty name tag, write a word or short phrase that completes this prompt: </w:t>
      </w:r>
      <w:r w:rsidR="00C47359">
        <w:rPr>
          <w:rFonts w:ascii="Calibri" w:hAnsi="Calibri" w:cs="Calibri"/>
          <w:b/>
          <w:bCs/>
          <w:color w:val="000000" w:themeColor="text1"/>
          <w:sz w:val="24"/>
          <w:szCs w:val="24"/>
        </w:rPr>
        <w:t>“</w:t>
      </w:r>
      <w:r w:rsidRPr="00D723BF">
        <w:rPr>
          <w:rFonts w:ascii="Calibri" w:hAnsi="Calibri" w:cs="Calibri"/>
          <w:b/>
          <w:bCs/>
          <w:color w:val="000000" w:themeColor="text1"/>
          <w:sz w:val="24"/>
          <w:szCs w:val="24"/>
        </w:rPr>
        <w:t>I feel distant from God / hesitant to share the gospel because I ____.</w:t>
      </w:r>
      <w:r w:rsidR="00C47359">
        <w:rPr>
          <w:rFonts w:ascii="Calibri" w:hAnsi="Calibri" w:cs="Calibri"/>
          <w:b/>
          <w:bCs/>
          <w:color w:val="000000" w:themeColor="text1"/>
          <w:sz w:val="24"/>
          <w:szCs w:val="24"/>
        </w:rPr>
        <w:t>”</w:t>
      </w:r>
      <w:r w:rsidRPr="00D723BF">
        <w:rPr>
          <w:rFonts w:ascii="Calibri" w:hAnsi="Calibri" w:cs="Calibri"/>
          <w:b/>
          <w:bCs/>
          <w:color w:val="000000" w:themeColor="text1"/>
          <w:sz w:val="24"/>
          <w:szCs w:val="24"/>
        </w:rPr>
        <w:t xml:space="preserve"> </w:t>
      </w:r>
      <w:r w:rsidR="00911D6F">
        <w:rPr>
          <w:rFonts w:ascii="Calibri" w:hAnsi="Calibri" w:cs="Calibri"/>
          <w:b/>
          <w:bCs/>
          <w:color w:val="000000" w:themeColor="text1"/>
          <w:sz w:val="24"/>
          <w:szCs w:val="24"/>
        </w:rPr>
        <w:t xml:space="preserve">You </w:t>
      </w:r>
      <w:r w:rsidR="00C47359">
        <w:rPr>
          <w:rFonts w:ascii="Calibri" w:hAnsi="Calibri" w:cs="Calibri"/>
          <w:b/>
          <w:bCs/>
          <w:color w:val="000000" w:themeColor="text1"/>
          <w:sz w:val="24"/>
          <w:szCs w:val="24"/>
        </w:rPr>
        <w:t>won’t</w:t>
      </w:r>
      <w:r w:rsidR="00911D6F">
        <w:rPr>
          <w:rFonts w:ascii="Calibri" w:hAnsi="Calibri" w:cs="Calibri"/>
          <w:b/>
          <w:bCs/>
          <w:color w:val="000000" w:themeColor="text1"/>
          <w:sz w:val="24"/>
          <w:szCs w:val="24"/>
        </w:rPr>
        <w:t xml:space="preserve"> be asked to share your responses, so be</w:t>
      </w:r>
      <w:r w:rsidRPr="00D723BF">
        <w:rPr>
          <w:rFonts w:ascii="Calibri" w:hAnsi="Calibri" w:cs="Calibri"/>
          <w:b/>
          <w:bCs/>
          <w:color w:val="000000" w:themeColor="text1"/>
          <w:sz w:val="24"/>
          <w:szCs w:val="24"/>
        </w:rPr>
        <w:t xml:space="preserve"> honest. Take a minute to really name what makes you feel distant or reluctant.</w:t>
      </w:r>
    </w:p>
    <w:p w14:paraId="451014FC" w14:textId="2E94904A" w:rsidR="00BA7527" w:rsidRPr="00BA7527" w:rsidRDefault="00D723BF" w:rsidP="00D723BF">
      <w:pPr>
        <w:pStyle w:val="BodyA"/>
        <w:numPr>
          <w:ilvl w:val="1"/>
          <w:numId w:val="8"/>
        </w:numPr>
        <w:rPr>
          <w:rFonts w:ascii="Calibri" w:hAnsi="Calibri" w:cs="Calibri"/>
          <w:color w:val="000000" w:themeColor="text1"/>
          <w:sz w:val="24"/>
          <w:szCs w:val="24"/>
        </w:rPr>
      </w:pPr>
      <w:r w:rsidRPr="00D723BF">
        <w:rPr>
          <w:rFonts w:ascii="Calibri" w:hAnsi="Calibri" w:cs="Calibri"/>
          <w:i/>
          <w:iCs/>
          <w:color w:val="000000" w:themeColor="text1"/>
          <w:sz w:val="24"/>
          <w:szCs w:val="24"/>
        </w:rPr>
        <w:t>Answers will vary</w:t>
      </w:r>
      <w:r>
        <w:rPr>
          <w:rFonts w:ascii="Calibri" w:hAnsi="Calibri" w:cs="Calibri"/>
          <w:color w:val="000000" w:themeColor="text1"/>
          <w:sz w:val="24"/>
          <w:szCs w:val="24"/>
        </w:rPr>
        <w:t>.</w:t>
      </w:r>
      <w:r w:rsidR="00D31169">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Possible answers might </w:t>
      </w:r>
      <w:proofErr w:type="gramStart"/>
      <w:r>
        <w:rPr>
          <w:rFonts w:ascii="Calibri" w:hAnsi="Calibri" w:cs="Calibri"/>
          <w:color w:val="000000" w:themeColor="text1"/>
          <w:sz w:val="24"/>
          <w:szCs w:val="24"/>
        </w:rPr>
        <w:t>include:</w:t>
      </w:r>
      <w:proofErr w:type="gramEnd"/>
      <w:r>
        <w:rPr>
          <w:rFonts w:ascii="Calibri" w:hAnsi="Calibri" w:cs="Calibri"/>
          <w:color w:val="000000" w:themeColor="text1"/>
          <w:sz w:val="24"/>
          <w:szCs w:val="24"/>
        </w:rPr>
        <w:t xml:space="preserve"> not </w:t>
      </w:r>
      <w:r w:rsidR="00BA7527" w:rsidRPr="00BA7527">
        <w:rPr>
          <w:rFonts w:ascii="Calibri" w:hAnsi="Calibri" w:cs="Calibri"/>
          <w:color w:val="000000" w:themeColor="text1"/>
          <w:sz w:val="24"/>
          <w:szCs w:val="24"/>
        </w:rPr>
        <w:t xml:space="preserve">enough, a failure, too broken, </w:t>
      </w:r>
      <w:r>
        <w:rPr>
          <w:rFonts w:ascii="Calibri" w:hAnsi="Calibri" w:cs="Calibri"/>
          <w:color w:val="000000" w:themeColor="text1"/>
          <w:sz w:val="24"/>
          <w:szCs w:val="24"/>
        </w:rPr>
        <w:t xml:space="preserve">or too </w:t>
      </w:r>
      <w:r w:rsidR="00BA7527" w:rsidRPr="00BA7527">
        <w:rPr>
          <w:rFonts w:ascii="Calibri" w:hAnsi="Calibri" w:cs="Calibri"/>
          <w:color w:val="000000" w:themeColor="text1"/>
          <w:sz w:val="24"/>
          <w:szCs w:val="24"/>
        </w:rPr>
        <w:t>different</w:t>
      </w:r>
      <w:r>
        <w:rPr>
          <w:rFonts w:ascii="Calibri" w:hAnsi="Calibri" w:cs="Calibri"/>
          <w:color w:val="000000" w:themeColor="text1"/>
          <w:sz w:val="24"/>
          <w:szCs w:val="24"/>
        </w:rPr>
        <w:t>. After a minute or two, ask a few students to share their response.</w:t>
      </w:r>
    </w:p>
    <w:p w14:paraId="5FD94EEC" w14:textId="77777777" w:rsidR="00D93E53" w:rsidRPr="00BA7527" w:rsidRDefault="00D93E53" w:rsidP="00D93E53">
      <w:pPr>
        <w:pStyle w:val="BodyA"/>
        <w:spacing w:line="240" w:lineRule="auto"/>
        <w:rPr>
          <w:rFonts w:ascii="Calibri" w:hAnsi="Calibri" w:cs="Calibri"/>
          <w:b/>
          <w:bCs/>
          <w:color w:val="FF0000"/>
          <w:sz w:val="24"/>
          <w:szCs w:val="24"/>
        </w:rPr>
      </w:pPr>
    </w:p>
    <w:p w14:paraId="19FEE712" w14:textId="4A6F26BB" w:rsidR="00D723BF" w:rsidRPr="00C0153E" w:rsidRDefault="00D723BF" w:rsidP="00D93E53">
      <w:pPr>
        <w:pStyle w:val="BodyA"/>
        <w:spacing w:line="240" w:lineRule="auto"/>
        <w:rPr>
          <w:rFonts w:ascii="Calibri" w:hAnsi="Calibri" w:cs="Calibri"/>
          <w:color w:val="000000" w:themeColor="text1"/>
          <w:sz w:val="24"/>
          <w:szCs w:val="24"/>
        </w:rPr>
      </w:pPr>
      <w:r w:rsidRPr="00C0153E">
        <w:rPr>
          <w:rFonts w:ascii="Calibri" w:hAnsi="Calibri" w:cs="Calibri"/>
          <w:color w:val="000000" w:themeColor="text1"/>
          <w:sz w:val="24"/>
          <w:szCs w:val="24"/>
        </w:rPr>
        <w:t xml:space="preserve">NEXT, explain that in Galatians 3:28, Paul states that being </w:t>
      </w:r>
      <w:r w:rsidR="00C0153E">
        <w:rPr>
          <w:rFonts w:ascii="Calibri" w:hAnsi="Calibri" w:cs="Calibri"/>
          <w:color w:val="000000" w:themeColor="text1"/>
          <w:sz w:val="24"/>
          <w:szCs w:val="24"/>
        </w:rPr>
        <w:t>united with Jesus</w:t>
      </w:r>
      <w:r w:rsidRPr="00C0153E">
        <w:rPr>
          <w:rFonts w:ascii="Calibri" w:hAnsi="Calibri" w:cs="Calibri"/>
          <w:color w:val="000000" w:themeColor="text1"/>
          <w:sz w:val="24"/>
          <w:szCs w:val="24"/>
        </w:rPr>
        <w:t xml:space="preserve"> means none of the labels we carry—cultural, social, or even internal—can</w:t>
      </w:r>
      <w:r w:rsidR="00A95466" w:rsidRPr="00C0153E">
        <w:rPr>
          <w:rFonts w:ascii="Calibri" w:hAnsi="Calibri" w:cs="Calibri"/>
          <w:color w:val="000000" w:themeColor="text1"/>
          <w:sz w:val="24"/>
          <w:szCs w:val="24"/>
        </w:rPr>
        <w:t xml:space="preserve"> separate us</w:t>
      </w:r>
      <w:r w:rsidR="00911D6F">
        <w:rPr>
          <w:rFonts w:ascii="Calibri" w:hAnsi="Calibri" w:cs="Calibri"/>
          <w:color w:val="000000" w:themeColor="text1"/>
          <w:sz w:val="24"/>
          <w:szCs w:val="24"/>
        </w:rPr>
        <w:t>, because we are one in Christ Jesus</w:t>
      </w:r>
      <w:r w:rsidR="00A95466" w:rsidRPr="00C0153E">
        <w:rPr>
          <w:rFonts w:ascii="Calibri" w:hAnsi="Calibri" w:cs="Calibri"/>
          <w:color w:val="000000" w:themeColor="text1"/>
          <w:sz w:val="24"/>
          <w:szCs w:val="24"/>
        </w:rPr>
        <w:t>.</w:t>
      </w:r>
      <w:r w:rsidR="00BA7527" w:rsidRPr="00C0153E">
        <w:rPr>
          <w:rFonts w:ascii="Calibri" w:hAnsi="Calibri" w:cs="Calibri"/>
          <w:color w:val="000000" w:themeColor="text1"/>
          <w:sz w:val="24"/>
          <w:szCs w:val="24"/>
        </w:rPr>
        <w:t xml:space="preserve"> </w:t>
      </w:r>
      <w:r w:rsidRPr="00C0153E">
        <w:rPr>
          <w:rFonts w:ascii="Calibri" w:hAnsi="Calibri" w:cs="Calibri"/>
          <w:color w:val="000000" w:themeColor="text1"/>
          <w:sz w:val="24"/>
          <w:szCs w:val="24"/>
        </w:rPr>
        <w:t>Then</w:t>
      </w:r>
      <w:r w:rsidR="00911D6F">
        <w:rPr>
          <w:rFonts w:ascii="Calibri" w:hAnsi="Calibri" w:cs="Calibri"/>
          <w:color w:val="000000" w:themeColor="text1"/>
          <w:sz w:val="24"/>
          <w:szCs w:val="24"/>
        </w:rPr>
        <w:t>,</w:t>
      </w:r>
      <w:r w:rsidRPr="00C0153E">
        <w:rPr>
          <w:rFonts w:ascii="Calibri" w:hAnsi="Calibri" w:cs="Calibri"/>
          <w:color w:val="000000" w:themeColor="text1"/>
          <w:sz w:val="24"/>
          <w:szCs w:val="24"/>
        </w:rPr>
        <w:t xml:space="preserve"> say something like:</w:t>
      </w:r>
    </w:p>
    <w:p w14:paraId="5E908A72" w14:textId="4A399758" w:rsidR="00D723BF" w:rsidRDefault="00911D6F" w:rsidP="00D723BF">
      <w:pPr>
        <w:pStyle w:val="BodyA"/>
        <w:numPr>
          <w:ilvl w:val="0"/>
          <w:numId w:val="8"/>
        </w:numPr>
        <w:spacing w:line="240" w:lineRule="auto"/>
        <w:rPr>
          <w:rFonts w:ascii="Calibri" w:hAnsi="Calibri" w:cs="Calibri"/>
          <w:color w:val="000000" w:themeColor="text1"/>
          <w:sz w:val="24"/>
          <w:szCs w:val="24"/>
        </w:rPr>
      </w:pPr>
      <w:r>
        <w:rPr>
          <w:rFonts w:ascii="Calibri" w:hAnsi="Calibri" w:cs="Calibri"/>
          <w:b/>
          <w:bCs/>
          <w:color w:val="000000" w:themeColor="text1"/>
          <w:sz w:val="24"/>
          <w:szCs w:val="24"/>
        </w:rPr>
        <w:t>If you have placed your faith in Jesus, t</w:t>
      </w:r>
      <w:r w:rsidR="00BA7527" w:rsidRPr="00D723BF">
        <w:rPr>
          <w:rFonts w:ascii="Calibri" w:hAnsi="Calibri" w:cs="Calibri"/>
          <w:b/>
          <w:bCs/>
          <w:color w:val="000000" w:themeColor="text1"/>
          <w:sz w:val="24"/>
          <w:szCs w:val="24"/>
        </w:rPr>
        <w:t xml:space="preserve">hose labels </w:t>
      </w:r>
      <w:r w:rsidR="00C47359">
        <w:rPr>
          <w:rFonts w:ascii="Calibri" w:hAnsi="Calibri" w:cs="Calibri"/>
          <w:b/>
          <w:bCs/>
          <w:color w:val="000000" w:themeColor="text1"/>
          <w:sz w:val="24"/>
          <w:szCs w:val="24"/>
        </w:rPr>
        <w:t>don’t</w:t>
      </w:r>
      <w:r w:rsidR="00BA7527" w:rsidRPr="00D723BF">
        <w:rPr>
          <w:rFonts w:ascii="Calibri" w:hAnsi="Calibri" w:cs="Calibri"/>
          <w:b/>
          <w:bCs/>
          <w:color w:val="000000" w:themeColor="text1"/>
          <w:sz w:val="24"/>
          <w:szCs w:val="24"/>
        </w:rPr>
        <w:t xml:space="preserve"> define </w:t>
      </w:r>
      <w:r>
        <w:rPr>
          <w:rFonts w:ascii="Calibri" w:hAnsi="Calibri" w:cs="Calibri"/>
          <w:b/>
          <w:bCs/>
          <w:color w:val="000000" w:themeColor="text1"/>
          <w:sz w:val="24"/>
          <w:szCs w:val="24"/>
        </w:rPr>
        <w:t xml:space="preserve">you </w:t>
      </w:r>
      <w:r w:rsidR="00BA7527" w:rsidRPr="00D723BF">
        <w:rPr>
          <w:rFonts w:ascii="Calibri" w:hAnsi="Calibri" w:cs="Calibri"/>
          <w:b/>
          <w:bCs/>
          <w:color w:val="000000" w:themeColor="text1"/>
          <w:sz w:val="24"/>
          <w:szCs w:val="24"/>
        </w:rPr>
        <w:t>anymore.</w:t>
      </w:r>
      <w:r w:rsidR="00213CD4">
        <w:rPr>
          <w:rFonts w:ascii="Calibri" w:hAnsi="Calibri" w:cs="Calibri"/>
          <w:b/>
          <w:bCs/>
          <w:color w:val="000000" w:themeColor="text1"/>
          <w:sz w:val="24"/>
          <w:szCs w:val="24"/>
        </w:rPr>
        <w:t xml:space="preserve"> Because </w:t>
      </w:r>
      <w:r w:rsidR="0037412F">
        <w:rPr>
          <w:rFonts w:ascii="Calibri" w:hAnsi="Calibri" w:cs="Calibri"/>
          <w:b/>
          <w:bCs/>
          <w:color w:val="000000" w:themeColor="text1"/>
          <w:sz w:val="24"/>
          <w:szCs w:val="24"/>
        </w:rPr>
        <w:t>of</w:t>
      </w:r>
      <w:r w:rsidR="00213CD4">
        <w:rPr>
          <w:rFonts w:ascii="Calibri" w:hAnsi="Calibri" w:cs="Calibri"/>
          <w:b/>
          <w:bCs/>
          <w:color w:val="000000" w:themeColor="text1"/>
          <w:sz w:val="24"/>
          <w:szCs w:val="24"/>
        </w:rPr>
        <w:t xml:space="preserve"> Jesus</w:t>
      </w:r>
      <w:r w:rsidR="00BA7527" w:rsidRPr="00D723BF">
        <w:rPr>
          <w:rFonts w:ascii="Calibri" w:hAnsi="Calibri" w:cs="Calibri"/>
          <w:b/>
          <w:bCs/>
          <w:color w:val="000000" w:themeColor="text1"/>
          <w:sz w:val="24"/>
          <w:szCs w:val="24"/>
        </w:rPr>
        <w:t xml:space="preserve">, </w:t>
      </w:r>
      <w:r>
        <w:rPr>
          <w:rFonts w:ascii="Calibri" w:hAnsi="Calibri" w:cs="Calibri"/>
          <w:b/>
          <w:bCs/>
          <w:color w:val="000000" w:themeColor="text1"/>
          <w:sz w:val="24"/>
          <w:szCs w:val="24"/>
        </w:rPr>
        <w:t>you</w:t>
      </w:r>
      <w:r w:rsidR="00BA7527" w:rsidRPr="00D723BF">
        <w:rPr>
          <w:rFonts w:ascii="Calibri" w:hAnsi="Calibri" w:cs="Calibri"/>
          <w:b/>
          <w:bCs/>
          <w:color w:val="000000" w:themeColor="text1"/>
          <w:sz w:val="24"/>
          <w:szCs w:val="24"/>
        </w:rPr>
        <w:t xml:space="preserve"> have a new identity. God </w:t>
      </w:r>
      <w:r w:rsidR="00C47359">
        <w:rPr>
          <w:rFonts w:ascii="Calibri" w:hAnsi="Calibri" w:cs="Calibri"/>
          <w:b/>
          <w:bCs/>
          <w:color w:val="000000" w:themeColor="text1"/>
          <w:sz w:val="24"/>
          <w:szCs w:val="24"/>
        </w:rPr>
        <w:t>doesn’t</w:t>
      </w:r>
      <w:r w:rsidR="00BA7527" w:rsidRPr="00D723BF">
        <w:rPr>
          <w:rFonts w:ascii="Calibri" w:hAnsi="Calibri" w:cs="Calibri"/>
          <w:b/>
          <w:bCs/>
          <w:color w:val="000000" w:themeColor="text1"/>
          <w:sz w:val="24"/>
          <w:szCs w:val="24"/>
        </w:rPr>
        <w:t xml:space="preserve"> look at you through the label of your past, your failures, or your feelings. He sees His child. You are loved, forgiven, and accepted because of Jesus.</w:t>
      </w:r>
      <w:r w:rsidR="00BA7527" w:rsidRPr="00BA7527">
        <w:rPr>
          <w:rFonts w:ascii="Calibri" w:hAnsi="Calibri" w:cs="Calibri"/>
          <w:color w:val="000000" w:themeColor="text1"/>
          <w:sz w:val="24"/>
          <w:szCs w:val="24"/>
        </w:rPr>
        <w:t xml:space="preserve"> </w:t>
      </w:r>
      <w:r w:rsidR="005B7419" w:rsidRPr="005B7419">
        <w:rPr>
          <w:rFonts w:ascii="Calibri" w:hAnsi="Calibri" w:cs="Calibri"/>
          <w:b/>
          <w:bCs/>
          <w:color w:val="000000" w:themeColor="text1"/>
          <w:sz w:val="24"/>
          <w:szCs w:val="24"/>
        </w:rPr>
        <w:t xml:space="preserve">If you </w:t>
      </w:r>
      <w:r w:rsidR="00C47359">
        <w:rPr>
          <w:rFonts w:ascii="Calibri" w:hAnsi="Calibri" w:cs="Calibri"/>
          <w:b/>
          <w:bCs/>
          <w:color w:val="000000" w:themeColor="text1"/>
          <w:sz w:val="24"/>
          <w:szCs w:val="24"/>
        </w:rPr>
        <w:t>haven’t</w:t>
      </w:r>
      <w:r w:rsidR="005B7419" w:rsidRPr="005B7419">
        <w:rPr>
          <w:rFonts w:ascii="Calibri" w:hAnsi="Calibri" w:cs="Calibri"/>
          <w:b/>
          <w:bCs/>
          <w:color w:val="000000" w:themeColor="text1"/>
          <w:sz w:val="24"/>
          <w:szCs w:val="24"/>
        </w:rPr>
        <w:t xml:space="preserve"> placed your faith in Jesus, </w:t>
      </w:r>
      <w:r w:rsidR="00C47359">
        <w:rPr>
          <w:rFonts w:ascii="Calibri" w:hAnsi="Calibri" w:cs="Calibri"/>
          <w:b/>
          <w:bCs/>
          <w:color w:val="000000" w:themeColor="text1"/>
          <w:sz w:val="24"/>
          <w:szCs w:val="24"/>
        </w:rPr>
        <w:t>don’t</w:t>
      </w:r>
      <w:r w:rsidR="005B7419" w:rsidRPr="005B7419">
        <w:rPr>
          <w:rFonts w:ascii="Calibri" w:hAnsi="Calibri" w:cs="Calibri"/>
          <w:b/>
          <w:bCs/>
          <w:color w:val="000000" w:themeColor="text1"/>
          <w:sz w:val="24"/>
          <w:szCs w:val="24"/>
        </w:rPr>
        <w:t xml:space="preserve"> wait. His grace and forgiveness are available right now. Jesus gave His life so you could find freedom, purpose, and a place in </w:t>
      </w:r>
      <w:r w:rsidR="00C47359">
        <w:rPr>
          <w:rFonts w:ascii="Calibri" w:hAnsi="Calibri" w:cs="Calibri"/>
          <w:b/>
          <w:bCs/>
          <w:color w:val="000000" w:themeColor="text1"/>
          <w:sz w:val="24"/>
          <w:szCs w:val="24"/>
        </w:rPr>
        <w:t>God’s</w:t>
      </w:r>
      <w:r w:rsidR="005B7419" w:rsidRPr="005B7419">
        <w:rPr>
          <w:rFonts w:ascii="Calibri" w:hAnsi="Calibri" w:cs="Calibri"/>
          <w:b/>
          <w:bCs/>
          <w:color w:val="000000" w:themeColor="text1"/>
          <w:sz w:val="24"/>
          <w:szCs w:val="24"/>
        </w:rPr>
        <w:t xml:space="preserve"> family. </w:t>
      </w:r>
      <w:r w:rsidR="005B7419">
        <w:rPr>
          <w:rFonts w:ascii="Calibri" w:hAnsi="Calibri" w:cs="Calibri"/>
          <w:b/>
          <w:bCs/>
          <w:color w:val="000000" w:themeColor="text1"/>
          <w:sz w:val="24"/>
          <w:szCs w:val="24"/>
        </w:rPr>
        <w:t>This is your chance to tear that label off and accept your new identity.</w:t>
      </w:r>
    </w:p>
    <w:p w14:paraId="79BE7DA0" w14:textId="77777777" w:rsidR="00D723BF" w:rsidRDefault="00D723BF" w:rsidP="005B7419">
      <w:pPr>
        <w:pStyle w:val="BodyA"/>
        <w:spacing w:line="240" w:lineRule="auto"/>
        <w:rPr>
          <w:rFonts w:ascii="Calibri" w:hAnsi="Calibri" w:cs="Calibri"/>
          <w:color w:val="000000" w:themeColor="text1"/>
          <w:sz w:val="24"/>
          <w:szCs w:val="24"/>
        </w:rPr>
      </w:pPr>
    </w:p>
    <w:p w14:paraId="2EB59AFD" w14:textId="28BF977C" w:rsidR="00D93E53" w:rsidRPr="00D723BF" w:rsidRDefault="00D723BF" w:rsidP="005B7419">
      <w:pPr>
        <w:pStyle w:val="BodyA"/>
        <w:spacing w:line="240" w:lineRule="auto"/>
        <w:rPr>
          <w:rFonts w:ascii="Calibri" w:hAnsi="Calibri" w:cs="Calibri"/>
          <w:color w:val="000000" w:themeColor="text1"/>
          <w:sz w:val="24"/>
          <w:szCs w:val="24"/>
        </w:rPr>
      </w:pPr>
      <w:r>
        <w:rPr>
          <w:rFonts w:ascii="Calibri" w:hAnsi="Calibri" w:cs="Calibri"/>
          <w:color w:val="000000" w:themeColor="text1"/>
          <w:sz w:val="24"/>
          <w:szCs w:val="24"/>
        </w:rPr>
        <w:t xml:space="preserve">THEN, </w:t>
      </w:r>
      <w:r w:rsidR="005B7419">
        <w:rPr>
          <w:rFonts w:ascii="Calibri" w:hAnsi="Calibri" w:cs="Calibri"/>
          <w:color w:val="000000" w:themeColor="text1"/>
          <w:sz w:val="24"/>
          <w:szCs w:val="24"/>
        </w:rPr>
        <w:t xml:space="preserve">give your students a minute to reflect. Then, </w:t>
      </w:r>
      <w:r>
        <w:rPr>
          <w:rFonts w:ascii="Calibri" w:hAnsi="Calibri" w:cs="Calibri"/>
          <w:color w:val="000000" w:themeColor="text1"/>
          <w:sz w:val="24"/>
          <w:szCs w:val="24"/>
        </w:rPr>
        <w:t xml:space="preserve">ask your students to look at the question at the bottom of page </w:t>
      </w:r>
      <w:r w:rsidR="00213CD4">
        <w:rPr>
          <w:rFonts w:ascii="Calibri" w:hAnsi="Calibri" w:cs="Calibri"/>
          <w:color w:val="000000" w:themeColor="text1"/>
          <w:sz w:val="24"/>
          <w:szCs w:val="24"/>
        </w:rPr>
        <w:t>12</w:t>
      </w:r>
      <w:r>
        <w:rPr>
          <w:rFonts w:ascii="Calibri" w:hAnsi="Calibri" w:cs="Calibri"/>
          <w:color w:val="000000" w:themeColor="text1"/>
          <w:sz w:val="24"/>
          <w:szCs w:val="24"/>
        </w:rPr>
        <w:t xml:space="preserve"> in their Student Book. Then ask</w:t>
      </w:r>
      <w:r w:rsidR="00D93E53" w:rsidRPr="00D723BF">
        <w:rPr>
          <w:rFonts w:ascii="Calibri" w:hAnsi="Calibri" w:cs="Calibri"/>
          <w:color w:val="000000" w:themeColor="text1"/>
          <w:sz w:val="24"/>
          <w:szCs w:val="24"/>
        </w:rPr>
        <w:t xml:space="preserve">: </w:t>
      </w:r>
    </w:p>
    <w:p w14:paraId="08079AEE" w14:textId="7DFEDC13" w:rsidR="00D93E53" w:rsidRPr="00BA7527" w:rsidRDefault="00BA7527" w:rsidP="00D93E53">
      <w:pPr>
        <w:pStyle w:val="BodyA"/>
        <w:numPr>
          <w:ilvl w:val="0"/>
          <w:numId w:val="8"/>
        </w:numPr>
        <w:spacing w:line="240" w:lineRule="auto"/>
        <w:rPr>
          <w:rFonts w:ascii="Calibri" w:hAnsi="Calibri" w:cs="Calibri"/>
          <w:b/>
          <w:bCs/>
          <w:color w:val="000000" w:themeColor="text1"/>
          <w:sz w:val="24"/>
          <w:szCs w:val="24"/>
        </w:rPr>
      </w:pPr>
      <w:r w:rsidRPr="00BA7527">
        <w:rPr>
          <w:rFonts w:ascii="Calibri" w:hAnsi="Calibri" w:cs="Calibri"/>
          <w:b/>
          <w:bCs/>
          <w:color w:val="000000" w:themeColor="text1"/>
          <w:sz w:val="24"/>
          <w:szCs w:val="24"/>
        </w:rPr>
        <w:t xml:space="preserve">Are you ready to </w:t>
      </w:r>
      <w:r w:rsidR="00D31169">
        <w:rPr>
          <w:rFonts w:ascii="Calibri" w:hAnsi="Calibri" w:cs="Calibri"/>
          <w:b/>
          <w:bCs/>
          <w:color w:val="000000" w:themeColor="text1"/>
          <w:sz w:val="24"/>
          <w:szCs w:val="24"/>
        </w:rPr>
        <w:t>remov</w:t>
      </w:r>
      <w:r w:rsidRPr="00BA7527">
        <w:rPr>
          <w:rFonts w:ascii="Calibri" w:hAnsi="Calibri" w:cs="Calibri"/>
          <w:b/>
          <w:bCs/>
          <w:color w:val="000000" w:themeColor="text1"/>
          <w:sz w:val="24"/>
          <w:szCs w:val="24"/>
        </w:rPr>
        <w:t xml:space="preserve">e that label and recognize that the </w:t>
      </w:r>
      <w:r w:rsidR="00D31169">
        <w:rPr>
          <w:rFonts w:ascii="Calibri" w:hAnsi="Calibri" w:cs="Calibri"/>
          <w:b/>
          <w:bCs/>
          <w:color w:val="000000" w:themeColor="text1"/>
          <w:sz w:val="24"/>
          <w:szCs w:val="24"/>
        </w:rPr>
        <w:t>G</w:t>
      </w:r>
      <w:r w:rsidRPr="00BA7527">
        <w:rPr>
          <w:rFonts w:ascii="Calibri" w:hAnsi="Calibri" w:cs="Calibri"/>
          <w:b/>
          <w:bCs/>
          <w:color w:val="000000" w:themeColor="text1"/>
          <w:sz w:val="24"/>
          <w:szCs w:val="24"/>
        </w:rPr>
        <w:t>ospel is for you</w:t>
      </w:r>
      <w:r w:rsidR="00D93E53" w:rsidRPr="00BA7527">
        <w:rPr>
          <w:rFonts w:ascii="Calibri" w:hAnsi="Calibri" w:cs="Calibri"/>
          <w:b/>
          <w:bCs/>
          <w:color w:val="000000" w:themeColor="text1"/>
          <w:sz w:val="24"/>
          <w:szCs w:val="24"/>
        </w:rPr>
        <w:t xml:space="preserve">? </w:t>
      </w:r>
    </w:p>
    <w:p w14:paraId="26CF46B9" w14:textId="77777777" w:rsidR="00D93E53" w:rsidRPr="00BA7527" w:rsidRDefault="00D93E53" w:rsidP="00D93E53">
      <w:pPr>
        <w:pStyle w:val="BodyA"/>
        <w:numPr>
          <w:ilvl w:val="1"/>
          <w:numId w:val="8"/>
        </w:numPr>
        <w:spacing w:line="240" w:lineRule="auto"/>
        <w:rPr>
          <w:rFonts w:ascii="Calibri" w:hAnsi="Calibri" w:cs="Calibri"/>
          <w:b/>
          <w:bCs/>
          <w:color w:val="000000" w:themeColor="text1"/>
          <w:sz w:val="24"/>
          <w:szCs w:val="24"/>
        </w:rPr>
      </w:pPr>
      <w:r w:rsidRPr="00BA7527">
        <w:rPr>
          <w:rFonts w:ascii="Calibri" w:hAnsi="Calibri" w:cs="Calibri"/>
          <w:i/>
          <w:iCs/>
          <w:color w:val="000000" w:themeColor="text1"/>
          <w:sz w:val="24"/>
          <w:szCs w:val="24"/>
        </w:rPr>
        <w:t xml:space="preserve">Answers will vary. </w:t>
      </w:r>
    </w:p>
    <w:p w14:paraId="78D8EBC3" w14:textId="77777777" w:rsidR="00D93E53" w:rsidRPr="00BA7527" w:rsidRDefault="00D93E53" w:rsidP="00D93E53">
      <w:pPr>
        <w:pStyle w:val="BodyA"/>
        <w:spacing w:line="240" w:lineRule="auto"/>
        <w:rPr>
          <w:rFonts w:ascii="Calibri" w:hAnsi="Calibri" w:cs="Calibri"/>
          <w:i/>
          <w:iCs/>
          <w:color w:val="FF0000"/>
          <w:sz w:val="24"/>
          <w:szCs w:val="24"/>
        </w:rPr>
      </w:pPr>
    </w:p>
    <w:p w14:paraId="34D99FC3" w14:textId="58491645" w:rsidR="00D93E53" w:rsidRPr="00BA7527" w:rsidRDefault="00D93E53" w:rsidP="00D93E53">
      <w:pPr>
        <w:rPr>
          <w:rFonts w:ascii="Calibri" w:eastAsia="Calibri" w:hAnsi="Calibri" w:cs="Calibri"/>
        </w:rPr>
      </w:pPr>
      <w:r w:rsidRPr="00BA7527">
        <w:rPr>
          <w:rFonts w:ascii="Calibri" w:hAnsi="Calibri" w:cs="Calibri"/>
          <w:color w:val="000000" w:themeColor="text1"/>
        </w:rPr>
        <w:t xml:space="preserve">FINALLY, </w:t>
      </w:r>
      <w:r w:rsidRPr="00BA7527">
        <w:rPr>
          <w:rFonts w:ascii="Calibri" w:eastAsia="Calibri" w:hAnsi="Calibri" w:cs="Calibri"/>
        </w:rPr>
        <w:t xml:space="preserve">ask students if they have any questions or additional comments. Inform students of the devotionals </w:t>
      </w:r>
      <w:r w:rsidR="00C775E0">
        <w:rPr>
          <w:rFonts w:ascii="Calibri" w:eastAsia="Calibri" w:hAnsi="Calibri" w:cs="Calibri"/>
        </w:rPr>
        <w:t>in their Student Books</w:t>
      </w:r>
      <w:r w:rsidRPr="00BA7527">
        <w:rPr>
          <w:rFonts w:ascii="Calibri" w:eastAsia="Calibri" w:hAnsi="Calibri" w:cs="Calibri"/>
        </w:rPr>
        <w:t xml:space="preserve"> on pages </w:t>
      </w:r>
      <w:r w:rsidR="00C775E0">
        <w:rPr>
          <w:rFonts w:ascii="Calibri" w:eastAsia="Calibri" w:hAnsi="Calibri" w:cs="Calibri"/>
        </w:rPr>
        <w:t>3</w:t>
      </w:r>
      <w:r w:rsidR="00213CD4">
        <w:rPr>
          <w:rFonts w:ascii="Calibri" w:eastAsia="Calibri" w:hAnsi="Calibri" w:cs="Calibri"/>
        </w:rPr>
        <w:t>8</w:t>
      </w:r>
      <w:r w:rsidR="00C775E0">
        <w:rPr>
          <w:rFonts w:ascii="Calibri" w:eastAsia="Calibri" w:hAnsi="Calibri" w:cs="Calibri"/>
        </w:rPr>
        <w:t>-4</w:t>
      </w:r>
      <w:r w:rsidR="00213CD4">
        <w:rPr>
          <w:rFonts w:ascii="Calibri" w:eastAsia="Calibri" w:hAnsi="Calibri" w:cs="Calibri"/>
        </w:rPr>
        <w:t>5</w:t>
      </w:r>
      <w:r w:rsidRPr="00BA7527">
        <w:rPr>
          <w:rFonts w:ascii="Calibri" w:eastAsia="Calibri" w:hAnsi="Calibri" w:cs="Calibri"/>
        </w:rPr>
        <w:t xml:space="preserve">. </w:t>
      </w:r>
      <w:r w:rsidR="0088674D" w:rsidRPr="00BA7527">
        <w:rPr>
          <w:rFonts w:ascii="Calibri" w:eastAsia="Calibri" w:hAnsi="Calibri" w:cs="Calibri"/>
        </w:rPr>
        <w:t xml:space="preserve">The first devotional is on page </w:t>
      </w:r>
      <w:r w:rsidR="0088674D">
        <w:rPr>
          <w:rFonts w:ascii="Calibri" w:eastAsia="Calibri" w:hAnsi="Calibri" w:cs="Calibri"/>
        </w:rPr>
        <w:t>38</w:t>
      </w:r>
      <w:r w:rsidR="0088674D" w:rsidRPr="00BA7527">
        <w:rPr>
          <w:rFonts w:ascii="Calibri" w:eastAsia="Calibri" w:hAnsi="Calibri" w:cs="Calibri"/>
        </w:rPr>
        <w:t>.</w:t>
      </w:r>
      <w:r w:rsidR="0088674D">
        <w:rPr>
          <w:rFonts w:ascii="Calibri" w:eastAsia="Calibri" w:hAnsi="Calibri" w:cs="Calibri"/>
        </w:rPr>
        <w:t xml:space="preserve"> </w:t>
      </w:r>
      <w:r w:rsidRPr="00BA7527">
        <w:rPr>
          <w:rFonts w:ascii="Calibri" w:eastAsia="Calibri" w:hAnsi="Calibri" w:cs="Calibri"/>
        </w:rPr>
        <w:t xml:space="preserve">Provide them with a schedule or some structure </w:t>
      </w:r>
      <w:r w:rsidR="00A9139D">
        <w:rPr>
          <w:rFonts w:ascii="Calibri" w:eastAsia="Calibri" w:hAnsi="Calibri" w:cs="Calibri"/>
        </w:rPr>
        <w:t>for</w:t>
      </w:r>
      <w:r w:rsidRPr="00BA7527">
        <w:rPr>
          <w:rFonts w:ascii="Calibri" w:eastAsia="Calibri" w:hAnsi="Calibri" w:cs="Calibri"/>
        </w:rPr>
        <w:t xml:space="preserve"> when you would like them to work through them.</w:t>
      </w:r>
    </w:p>
    <w:p w14:paraId="1BD2C25A" w14:textId="77777777" w:rsidR="00D93E53" w:rsidRPr="00BA7527" w:rsidRDefault="00D93E53" w:rsidP="00D93E53">
      <w:pPr>
        <w:rPr>
          <w:rFonts w:ascii="Calibri" w:eastAsia="Calibri" w:hAnsi="Calibri" w:cs="Calibri"/>
        </w:rPr>
      </w:pPr>
    </w:p>
    <w:p w14:paraId="395D19DC" w14:textId="211B1FE1" w:rsidR="00B24775" w:rsidRPr="00D723BF" w:rsidRDefault="00D93E53">
      <w:pPr>
        <w:rPr>
          <w:rFonts w:ascii="Calibri" w:eastAsia="Calibri" w:hAnsi="Calibri" w:cs="Calibri"/>
        </w:rPr>
      </w:pPr>
      <w:r w:rsidRPr="00BA7527">
        <w:rPr>
          <w:rFonts w:ascii="Calibri" w:eastAsia="Calibri" w:hAnsi="Calibri" w:cs="Calibri"/>
        </w:rPr>
        <w:t>If there are no more questions, close in prayer for your group.</w:t>
      </w:r>
    </w:p>
    <w:sectPr w:rsidR="00B24775" w:rsidRPr="00D723BF" w:rsidSect="007B1C23">
      <w:type w:val="continuous"/>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6C94" w14:textId="77777777" w:rsidR="00D459E6" w:rsidRDefault="00D459E6">
      <w:r>
        <w:separator/>
      </w:r>
    </w:p>
  </w:endnote>
  <w:endnote w:type="continuationSeparator" w:id="0">
    <w:p w14:paraId="4F476A1C" w14:textId="77777777" w:rsidR="00D459E6" w:rsidRDefault="00D4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Book">
    <w:panose1 w:val="02000503020000020003"/>
    <w:charset w:val="00"/>
    <w:family w:val="auto"/>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ヒラギノ角ゴ Pro W3">
    <w:panose1 w:val="020B0604020202020204"/>
    <w:charset w:val="4E"/>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7966C" w14:textId="77777777" w:rsidR="00104867" w:rsidRDefault="0010486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0BB0" w14:textId="77777777" w:rsidR="00D459E6" w:rsidRDefault="00D459E6">
      <w:r>
        <w:separator/>
      </w:r>
    </w:p>
  </w:footnote>
  <w:footnote w:type="continuationSeparator" w:id="0">
    <w:p w14:paraId="4E5F66A4" w14:textId="77777777" w:rsidR="00D459E6" w:rsidRDefault="00D45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10B4" w14:textId="77777777" w:rsidR="00104867" w:rsidRDefault="00104867">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E1305"/>
    <w:multiLevelType w:val="hybridMultilevel"/>
    <w:tmpl w:val="9DC4161C"/>
    <w:lvl w:ilvl="0" w:tplc="1D4E8900">
      <w:start w:val="1"/>
      <w:numFmt w:val="bullet"/>
      <w:lvlText w:val=""/>
      <w:lvlJc w:val="left"/>
      <w:pPr>
        <w:ind w:left="720" w:hanging="360"/>
      </w:pPr>
      <w:rPr>
        <w:rFonts w:ascii="Symbol" w:hAnsi="Symbol" w:hint="default"/>
        <w:sz w:val="24"/>
        <w:szCs w:val="24"/>
      </w:rPr>
    </w:lvl>
    <w:lvl w:ilvl="1" w:tplc="25523A42">
      <w:start w:val="1"/>
      <w:numFmt w:val="bullet"/>
      <w:lvlText w:val="o"/>
      <w:lvlJc w:val="left"/>
      <w:pPr>
        <w:ind w:left="1440" w:hanging="360"/>
      </w:pPr>
      <w:rPr>
        <w:rFonts w:ascii="Courier New" w:hAnsi="Courier New" w:cs="Courier New" w:hint="default"/>
        <w:sz w:val="24"/>
        <w:szCs w:val="24"/>
      </w:rPr>
    </w:lvl>
    <w:lvl w:ilvl="2" w:tplc="7D4A264A" w:tentative="1">
      <w:start w:val="1"/>
      <w:numFmt w:val="bullet"/>
      <w:lvlText w:val=""/>
      <w:lvlJc w:val="left"/>
      <w:pPr>
        <w:ind w:left="2160" w:hanging="360"/>
      </w:pPr>
      <w:rPr>
        <w:rFonts w:ascii="Wingdings" w:hAnsi="Wingdings" w:hint="default"/>
      </w:rPr>
    </w:lvl>
    <w:lvl w:ilvl="3" w:tplc="40963098" w:tentative="1">
      <w:start w:val="1"/>
      <w:numFmt w:val="bullet"/>
      <w:lvlText w:val=""/>
      <w:lvlJc w:val="left"/>
      <w:pPr>
        <w:ind w:left="2880" w:hanging="360"/>
      </w:pPr>
      <w:rPr>
        <w:rFonts w:ascii="Symbol" w:hAnsi="Symbol" w:hint="default"/>
      </w:rPr>
    </w:lvl>
    <w:lvl w:ilvl="4" w:tplc="AD32CC58" w:tentative="1">
      <w:start w:val="1"/>
      <w:numFmt w:val="bullet"/>
      <w:lvlText w:val="o"/>
      <w:lvlJc w:val="left"/>
      <w:pPr>
        <w:ind w:left="3600" w:hanging="360"/>
      </w:pPr>
      <w:rPr>
        <w:rFonts w:ascii="Courier New" w:hAnsi="Courier New" w:cs="Courier New" w:hint="default"/>
      </w:rPr>
    </w:lvl>
    <w:lvl w:ilvl="5" w:tplc="D500220A" w:tentative="1">
      <w:start w:val="1"/>
      <w:numFmt w:val="bullet"/>
      <w:lvlText w:val=""/>
      <w:lvlJc w:val="left"/>
      <w:pPr>
        <w:ind w:left="4320" w:hanging="360"/>
      </w:pPr>
      <w:rPr>
        <w:rFonts w:ascii="Wingdings" w:hAnsi="Wingdings" w:hint="default"/>
      </w:rPr>
    </w:lvl>
    <w:lvl w:ilvl="6" w:tplc="301E3AC2" w:tentative="1">
      <w:start w:val="1"/>
      <w:numFmt w:val="bullet"/>
      <w:lvlText w:val=""/>
      <w:lvlJc w:val="left"/>
      <w:pPr>
        <w:ind w:left="5040" w:hanging="360"/>
      </w:pPr>
      <w:rPr>
        <w:rFonts w:ascii="Symbol" w:hAnsi="Symbol" w:hint="default"/>
      </w:rPr>
    </w:lvl>
    <w:lvl w:ilvl="7" w:tplc="A71EBF70" w:tentative="1">
      <w:start w:val="1"/>
      <w:numFmt w:val="bullet"/>
      <w:lvlText w:val="o"/>
      <w:lvlJc w:val="left"/>
      <w:pPr>
        <w:ind w:left="5760" w:hanging="360"/>
      </w:pPr>
      <w:rPr>
        <w:rFonts w:ascii="Courier New" w:hAnsi="Courier New" w:cs="Courier New" w:hint="default"/>
      </w:rPr>
    </w:lvl>
    <w:lvl w:ilvl="8" w:tplc="9C74B9F2" w:tentative="1">
      <w:start w:val="1"/>
      <w:numFmt w:val="bullet"/>
      <w:lvlText w:val=""/>
      <w:lvlJc w:val="left"/>
      <w:pPr>
        <w:ind w:left="6480" w:hanging="360"/>
      </w:pPr>
      <w:rPr>
        <w:rFonts w:ascii="Wingdings" w:hAnsi="Wingdings" w:hint="default"/>
      </w:rPr>
    </w:lvl>
  </w:abstractNum>
  <w:abstractNum w:abstractNumId="1" w15:restartNumberingAfterBreak="0">
    <w:nsid w:val="13461941"/>
    <w:multiLevelType w:val="hybridMultilevel"/>
    <w:tmpl w:val="DA7A2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7F352A"/>
    <w:multiLevelType w:val="hybridMultilevel"/>
    <w:tmpl w:val="B77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FA"/>
    <w:multiLevelType w:val="hybridMultilevel"/>
    <w:tmpl w:val="CF429542"/>
    <w:styleLink w:val="ImportedStyle10"/>
    <w:lvl w:ilvl="0" w:tplc="A74CC0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FAAB92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EE6944">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51E57D2">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428D43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A24CDF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6F07D8C">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79E7FBA">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DC6842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3C20311"/>
    <w:multiLevelType w:val="hybridMultilevel"/>
    <w:tmpl w:val="BF20A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04E07"/>
    <w:multiLevelType w:val="hybridMultilevel"/>
    <w:tmpl w:val="AF04A29E"/>
    <w:lvl w:ilvl="0" w:tplc="ACFAA68C">
      <w:start w:val="1"/>
      <w:numFmt w:val="bullet"/>
      <w:lvlText w:val=""/>
      <w:lvlJc w:val="left"/>
      <w:pPr>
        <w:ind w:left="720" w:hanging="360"/>
      </w:pPr>
      <w:rPr>
        <w:rFonts w:ascii="Symbol" w:hAnsi="Symbol" w:hint="default"/>
      </w:rPr>
    </w:lvl>
    <w:lvl w:ilvl="1" w:tplc="BC046718" w:tentative="1">
      <w:start w:val="1"/>
      <w:numFmt w:val="bullet"/>
      <w:lvlText w:val="o"/>
      <w:lvlJc w:val="left"/>
      <w:pPr>
        <w:ind w:left="1440" w:hanging="360"/>
      </w:pPr>
      <w:rPr>
        <w:rFonts w:ascii="Courier New" w:hAnsi="Courier New" w:cs="Courier New" w:hint="default"/>
      </w:rPr>
    </w:lvl>
    <w:lvl w:ilvl="2" w:tplc="6A8ACF30" w:tentative="1">
      <w:start w:val="1"/>
      <w:numFmt w:val="bullet"/>
      <w:lvlText w:val=""/>
      <w:lvlJc w:val="left"/>
      <w:pPr>
        <w:ind w:left="2160" w:hanging="360"/>
      </w:pPr>
      <w:rPr>
        <w:rFonts w:ascii="Wingdings" w:hAnsi="Wingdings" w:cs="Wingdings" w:hint="default"/>
      </w:rPr>
    </w:lvl>
    <w:lvl w:ilvl="3" w:tplc="ECA03892" w:tentative="1">
      <w:start w:val="1"/>
      <w:numFmt w:val="bullet"/>
      <w:lvlText w:val=""/>
      <w:lvlJc w:val="left"/>
      <w:pPr>
        <w:ind w:left="2880" w:hanging="360"/>
      </w:pPr>
      <w:rPr>
        <w:rFonts w:ascii="Symbol" w:hAnsi="Symbol" w:cs="Symbol" w:hint="default"/>
      </w:rPr>
    </w:lvl>
    <w:lvl w:ilvl="4" w:tplc="A7BA06CA" w:tentative="1">
      <w:start w:val="1"/>
      <w:numFmt w:val="bullet"/>
      <w:lvlText w:val="o"/>
      <w:lvlJc w:val="left"/>
      <w:pPr>
        <w:ind w:left="3600" w:hanging="360"/>
      </w:pPr>
      <w:rPr>
        <w:rFonts w:ascii="Courier New" w:hAnsi="Courier New" w:cs="Courier New" w:hint="default"/>
      </w:rPr>
    </w:lvl>
    <w:lvl w:ilvl="5" w:tplc="B5180FD6" w:tentative="1">
      <w:start w:val="1"/>
      <w:numFmt w:val="bullet"/>
      <w:lvlText w:val=""/>
      <w:lvlJc w:val="left"/>
      <w:pPr>
        <w:ind w:left="4320" w:hanging="360"/>
      </w:pPr>
      <w:rPr>
        <w:rFonts w:ascii="Wingdings" w:hAnsi="Wingdings" w:cs="Wingdings" w:hint="default"/>
      </w:rPr>
    </w:lvl>
    <w:lvl w:ilvl="6" w:tplc="C6A8A2AA" w:tentative="1">
      <w:start w:val="1"/>
      <w:numFmt w:val="bullet"/>
      <w:lvlText w:val=""/>
      <w:lvlJc w:val="left"/>
      <w:pPr>
        <w:ind w:left="5040" w:hanging="360"/>
      </w:pPr>
      <w:rPr>
        <w:rFonts w:ascii="Symbol" w:hAnsi="Symbol" w:cs="Symbol" w:hint="default"/>
      </w:rPr>
    </w:lvl>
    <w:lvl w:ilvl="7" w:tplc="DC3C64C2" w:tentative="1">
      <w:start w:val="1"/>
      <w:numFmt w:val="bullet"/>
      <w:lvlText w:val="o"/>
      <w:lvlJc w:val="left"/>
      <w:pPr>
        <w:ind w:left="5760" w:hanging="360"/>
      </w:pPr>
      <w:rPr>
        <w:rFonts w:ascii="Courier New" w:hAnsi="Courier New" w:cs="Courier New" w:hint="default"/>
      </w:rPr>
    </w:lvl>
    <w:lvl w:ilvl="8" w:tplc="E3166A8E" w:tentative="1">
      <w:start w:val="1"/>
      <w:numFmt w:val="bullet"/>
      <w:lvlText w:val=""/>
      <w:lvlJc w:val="left"/>
      <w:pPr>
        <w:ind w:left="6480" w:hanging="360"/>
      </w:pPr>
      <w:rPr>
        <w:rFonts w:ascii="Wingdings" w:hAnsi="Wingdings" w:cs="Wingdings" w:hint="default"/>
      </w:rPr>
    </w:lvl>
  </w:abstractNum>
  <w:abstractNum w:abstractNumId="6" w15:restartNumberingAfterBreak="0">
    <w:nsid w:val="32953240"/>
    <w:multiLevelType w:val="hybridMultilevel"/>
    <w:tmpl w:val="EEB8C14E"/>
    <w:lvl w:ilvl="0" w:tplc="98685F4A">
      <w:start w:val="1"/>
      <w:numFmt w:val="bullet"/>
      <w:lvlText w:val=""/>
      <w:lvlJc w:val="left"/>
      <w:pPr>
        <w:ind w:left="720" w:hanging="360"/>
      </w:pPr>
      <w:rPr>
        <w:rFonts w:ascii="Symbol" w:hAnsi="Symbol" w:hint="default"/>
        <w:sz w:val="24"/>
        <w:szCs w:val="24"/>
      </w:rPr>
    </w:lvl>
    <w:lvl w:ilvl="1" w:tplc="2932A96E" w:tentative="1">
      <w:start w:val="1"/>
      <w:numFmt w:val="bullet"/>
      <w:lvlText w:val="o"/>
      <w:lvlJc w:val="left"/>
      <w:pPr>
        <w:ind w:left="1440" w:hanging="360"/>
      </w:pPr>
      <w:rPr>
        <w:rFonts w:ascii="Courier New" w:hAnsi="Courier New" w:cs="Courier New" w:hint="default"/>
      </w:rPr>
    </w:lvl>
    <w:lvl w:ilvl="2" w:tplc="88E0A01C" w:tentative="1">
      <w:start w:val="1"/>
      <w:numFmt w:val="bullet"/>
      <w:lvlText w:val=""/>
      <w:lvlJc w:val="left"/>
      <w:pPr>
        <w:ind w:left="2160" w:hanging="360"/>
      </w:pPr>
      <w:rPr>
        <w:rFonts w:ascii="Wingdings" w:hAnsi="Wingdings" w:hint="default"/>
      </w:rPr>
    </w:lvl>
    <w:lvl w:ilvl="3" w:tplc="CDA4BF8E" w:tentative="1">
      <w:start w:val="1"/>
      <w:numFmt w:val="bullet"/>
      <w:lvlText w:val=""/>
      <w:lvlJc w:val="left"/>
      <w:pPr>
        <w:ind w:left="2880" w:hanging="360"/>
      </w:pPr>
      <w:rPr>
        <w:rFonts w:ascii="Symbol" w:hAnsi="Symbol" w:hint="default"/>
      </w:rPr>
    </w:lvl>
    <w:lvl w:ilvl="4" w:tplc="58D8BAA6" w:tentative="1">
      <w:start w:val="1"/>
      <w:numFmt w:val="bullet"/>
      <w:lvlText w:val="o"/>
      <w:lvlJc w:val="left"/>
      <w:pPr>
        <w:ind w:left="3600" w:hanging="360"/>
      </w:pPr>
      <w:rPr>
        <w:rFonts w:ascii="Courier New" w:hAnsi="Courier New" w:cs="Courier New" w:hint="default"/>
      </w:rPr>
    </w:lvl>
    <w:lvl w:ilvl="5" w:tplc="134A839E" w:tentative="1">
      <w:start w:val="1"/>
      <w:numFmt w:val="bullet"/>
      <w:lvlText w:val=""/>
      <w:lvlJc w:val="left"/>
      <w:pPr>
        <w:ind w:left="4320" w:hanging="360"/>
      </w:pPr>
      <w:rPr>
        <w:rFonts w:ascii="Wingdings" w:hAnsi="Wingdings" w:hint="default"/>
      </w:rPr>
    </w:lvl>
    <w:lvl w:ilvl="6" w:tplc="BC0CC6C0" w:tentative="1">
      <w:start w:val="1"/>
      <w:numFmt w:val="bullet"/>
      <w:lvlText w:val=""/>
      <w:lvlJc w:val="left"/>
      <w:pPr>
        <w:ind w:left="5040" w:hanging="360"/>
      </w:pPr>
      <w:rPr>
        <w:rFonts w:ascii="Symbol" w:hAnsi="Symbol" w:hint="default"/>
      </w:rPr>
    </w:lvl>
    <w:lvl w:ilvl="7" w:tplc="3148221C" w:tentative="1">
      <w:start w:val="1"/>
      <w:numFmt w:val="bullet"/>
      <w:lvlText w:val="o"/>
      <w:lvlJc w:val="left"/>
      <w:pPr>
        <w:ind w:left="5760" w:hanging="360"/>
      </w:pPr>
      <w:rPr>
        <w:rFonts w:ascii="Courier New" w:hAnsi="Courier New" w:cs="Courier New" w:hint="default"/>
      </w:rPr>
    </w:lvl>
    <w:lvl w:ilvl="8" w:tplc="FFF02B9E" w:tentative="1">
      <w:start w:val="1"/>
      <w:numFmt w:val="bullet"/>
      <w:lvlText w:val=""/>
      <w:lvlJc w:val="left"/>
      <w:pPr>
        <w:ind w:left="6480" w:hanging="360"/>
      </w:pPr>
      <w:rPr>
        <w:rFonts w:ascii="Wingdings" w:hAnsi="Wingdings" w:hint="default"/>
      </w:rPr>
    </w:lvl>
  </w:abstractNum>
  <w:abstractNum w:abstractNumId="7" w15:restartNumberingAfterBreak="0">
    <w:nsid w:val="36261812"/>
    <w:multiLevelType w:val="hybridMultilevel"/>
    <w:tmpl w:val="921A5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A76C71"/>
    <w:multiLevelType w:val="hybridMultilevel"/>
    <w:tmpl w:val="22AEE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0835"/>
    <w:multiLevelType w:val="hybridMultilevel"/>
    <w:tmpl w:val="D7B2841A"/>
    <w:numStyleLink w:val="ImportedStyle5"/>
  </w:abstractNum>
  <w:abstractNum w:abstractNumId="10" w15:restartNumberingAfterBreak="0">
    <w:nsid w:val="40721C59"/>
    <w:multiLevelType w:val="hybridMultilevel"/>
    <w:tmpl w:val="768C56D0"/>
    <w:lvl w:ilvl="0" w:tplc="2EBEB5A8">
      <w:start w:val="1"/>
      <w:numFmt w:val="bullet"/>
      <w:lvlText w:val=""/>
      <w:lvlJc w:val="left"/>
      <w:pPr>
        <w:ind w:left="720" w:hanging="360"/>
      </w:pPr>
      <w:rPr>
        <w:rFonts w:ascii="Symbol" w:hAnsi="Symbol" w:hint="default"/>
      </w:rPr>
    </w:lvl>
    <w:lvl w:ilvl="1" w:tplc="5FF6B98A" w:tentative="1">
      <w:start w:val="1"/>
      <w:numFmt w:val="bullet"/>
      <w:lvlText w:val="o"/>
      <w:lvlJc w:val="left"/>
      <w:pPr>
        <w:ind w:left="1440" w:hanging="360"/>
      </w:pPr>
      <w:rPr>
        <w:rFonts w:ascii="Courier New" w:hAnsi="Courier New" w:hint="default"/>
      </w:rPr>
    </w:lvl>
    <w:lvl w:ilvl="2" w:tplc="8E5ABABC" w:tentative="1">
      <w:start w:val="1"/>
      <w:numFmt w:val="bullet"/>
      <w:lvlText w:val=""/>
      <w:lvlJc w:val="left"/>
      <w:pPr>
        <w:ind w:left="2160" w:hanging="360"/>
      </w:pPr>
      <w:rPr>
        <w:rFonts w:ascii="Wingdings" w:hAnsi="Wingdings" w:hint="default"/>
      </w:rPr>
    </w:lvl>
    <w:lvl w:ilvl="3" w:tplc="3028D2E0" w:tentative="1">
      <w:start w:val="1"/>
      <w:numFmt w:val="bullet"/>
      <w:lvlText w:val=""/>
      <w:lvlJc w:val="left"/>
      <w:pPr>
        <w:ind w:left="2880" w:hanging="360"/>
      </w:pPr>
      <w:rPr>
        <w:rFonts w:ascii="Symbol" w:hAnsi="Symbol" w:hint="default"/>
      </w:rPr>
    </w:lvl>
    <w:lvl w:ilvl="4" w:tplc="75EC6FE4" w:tentative="1">
      <w:start w:val="1"/>
      <w:numFmt w:val="bullet"/>
      <w:lvlText w:val="o"/>
      <w:lvlJc w:val="left"/>
      <w:pPr>
        <w:ind w:left="3600" w:hanging="360"/>
      </w:pPr>
      <w:rPr>
        <w:rFonts w:ascii="Courier New" w:hAnsi="Courier New" w:hint="default"/>
      </w:rPr>
    </w:lvl>
    <w:lvl w:ilvl="5" w:tplc="05D86900" w:tentative="1">
      <w:start w:val="1"/>
      <w:numFmt w:val="bullet"/>
      <w:lvlText w:val=""/>
      <w:lvlJc w:val="left"/>
      <w:pPr>
        <w:ind w:left="4320" w:hanging="360"/>
      </w:pPr>
      <w:rPr>
        <w:rFonts w:ascii="Wingdings" w:hAnsi="Wingdings" w:hint="default"/>
      </w:rPr>
    </w:lvl>
    <w:lvl w:ilvl="6" w:tplc="9C4A40AC" w:tentative="1">
      <w:start w:val="1"/>
      <w:numFmt w:val="bullet"/>
      <w:lvlText w:val=""/>
      <w:lvlJc w:val="left"/>
      <w:pPr>
        <w:ind w:left="5040" w:hanging="360"/>
      </w:pPr>
      <w:rPr>
        <w:rFonts w:ascii="Symbol" w:hAnsi="Symbol" w:hint="default"/>
      </w:rPr>
    </w:lvl>
    <w:lvl w:ilvl="7" w:tplc="63B80308" w:tentative="1">
      <w:start w:val="1"/>
      <w:numFmt w:val="bullet"/>
      <w:lvlText w:val="o"/>
      <w:lvlJc w:val="left"/>
      <w:pPr>
        <w:ind w:left="5760" w:hanging="360"/>
      </w:pPr>
      <w:rPr>
        <w:rFonts w:ascii="Courier New" w:hAnsi="Courier New" w:hint="default"/>
      </w:rPr>
    </w:lvl>
    <w:lvl w:ilvl="8" w:tplc="AD82DE22" w:tentative="1">
      <w:start w:val="1"/>
      <w:numFmt w:val="bullet"/>
      <w:lvlText w:val=""/>
      <w:lvlJc w:val="left"/>
      <w:pPr>
        <w:ind w:left="6480" w:hanging="360"/>
      </w:pPr>
      <w:rPr>
        <w:rFonts w:ascii="Wingdings" w:hAnsi="Wingdings" w:hint="default"/>
      </w:rPr>
    </w:lvl>
  </w:abstractNum>
  <w:abstractNum w:abstractNumId="11" w15:restartNumberingAfterBreak="0">
    <w:nsid w:val="477801DA"/>
    <w:multiLevelType w:val="hybridMultilevel"/>
    <w:tmpl w:val="CF429542"/>
    <w:numStyleLink w:val="ImportedStyle10"/>
  </w:abstractNum>
  <w:abstractNum w:abstractNumId="12" w15:restartNumberingAfterBreak="0">
    <w:nsid w:val="4AD46F5C"/>
    <w:multiLevelType w:val="hybridMultilevel"/>
    <w:tmpl w:val="E2603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81DC7"/>
    <w:multiLevelType w:val="hybridMultilevel"/>
    <w:tmpl w:val="2D881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4B1809"/>
    <w:multiLevelType w:val="hybridMultilevel"/>
    <w:tmpl w:val="9E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66A79"/>
    <w:multiLevelType w:val="hybridMultilevel"/>
    <w:tmpl w:val="D7B2841A"/>
    <w:styleLink w:val="ImportedStyle5"/>
    <w:lvl w:ilvl="0" w:tplc="D30C1B3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7745D6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ED03A7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0E4DD1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8BEA318">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3C2EAB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64CA45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81C0E80">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5348BE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DF6506E"/>
    <w:multiLevelType w:val="hybridMultilevel"/>
    <w:tmpl w:val="7EFC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E597B"/>
    <w:multiLevelType w:val="hybridMultilevel"/>
    <w:tmpl w:val="69962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D659EB"/>
    <w:multiLevelType w:val="hybridMultilevel"/>
    <w:tmpl w:val="ADA29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637662"/>
    <w:multiLevelType w:val="hybridMultilevel"/>
    <w:tmpl w:val="BADA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5841938">
    <w:abstractNumId w:val="3"/>
  </w:num>
  <w:num w:numId="2" w16cid:durableId="338235597">
    <w:abstractNumId w:val="11"/>
  </w:num>
  <w:num w:numId="3" w16cid:durableId="286743076">
    <w:abstractNumId w:val="15"/>
  </w:num>
  <w:num w:numId="4" w16cid:durableId="394282356">
    <w:abstractNumId w:val="9"/>
  </w:num>
  <w:num w:numId="5" w16cid:durableId="953949638">
    <w:abstractNumId w:val="10"/>
  </w:num>
  <w:num w:numId="6" w16cid:durableId="965047707">
    <w:abstractNumId w:val="6"/>
  </w:num>
  <w:num w:numId="7" w16cid:durableId="1140266333">
    <w:abstractNumId w:val="5"/>
  </w:num>
  <w:num w:numId="8" w16cid:durableId="2021423069">
    <w:abstractNumId w:val="18"/>
  </w:num>
  <w:num w:numId="9" w16cid:durableId="1600285992">
    <w:abstractNumId w:val="0"/>
  </w:num>
  <w:num w:numId="10" w16cid:durableId="637344407">
    <w:abstractNumId w:val="12"/>
  </w:num>
  <w:num w:numId="11" w16cid:durableId="1273198931">
    <w:abstractNumId w:val="14"/>
  </w:num>
  <w:num w:numId="12" w16cid:durableId="1821652406">
    <w:abstractNumId w:val="17"/>
  </w:num>
  <w:num w:numId="13" w16cid:durableId="2092239703">
    <w:abstractNumId w:val="7"/>
  </w:num>
  <w:num w:numId="14" w16cid:durableId="2042393796">
    <w:abstractNumId w:val="13"/>
  </w:num>
  <w:num w:numId="15" w16cid:durableId="1097946994">
    <w:abstractNumId w:val="16"/>
  </w:num>
  <w:num w:numId="16" w16cid:durableId="941568090">
    <w:abstractNumId w:val="2"/>
  </w:num>
  <w:num w:numId="17" w16cid:durableId="79377647">
    <w:abstractNumId w:val="1"/>
  </w:num>
  <w:num w:numId="18" w16cid:durableId="877816630">
    <w:abstractNumId w:val="8"/>
  </w:num>
  <w:num w:numId="19" w16cid:durableId="1469781180">
    <w:abstractNumId w:val="4"/>
  </w:num>
  <w:num w:numId="20" w16cid:durableId="14332799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53"/>
    <w:rsid w:val="00036249"/>
    <w:rsid w:val="00104867"/>
    <w:rsid w:val="001A1BDA"/>
    <w:rsid w:val="001C187F"/>
    <w:rsid w:val="001D2EBF"/>
    <w:rsid w:val="001F1C9A"/>
    <w:rsid w:val="00213CD4"/>
    <w:rsid w:val="00250E56"/>
    <w:rsid w:val="00264021"/>
    <w:rsid w:val="002C523F"/>
    <w:rsid w:val="002E5E9C"/>
    <w:rsid w:val="0037412F"/>
    <w:rsid w:val="0039328A"/>
    <w:rsid w:val="003D5C30"/>
    <w:rsid w:val="0045683B"/>
    <w:rsid w:val="0048492A"/>
    <w:rsid w:val="004B796B"/>
    <w:rsid w:val="004D093F"/>
    <w:rsid w:val="0053130F"/>
    <w:rsid w:val="00546578"/>
    <w:rsid w:val="00577070"/>
    <w:rsid w:val="00581E2C"/>
    <w:rsid w:val="005B7419"/>
    <w:rsid w:val="005C3147"/>
    <w:rsid w:val="00707CCD"/>
    <w:rsid w:val="0074380A"/>
    <w:rsid w:val="007A6F1E"/>
    <w:rsid w:val="007B0B9A"/>
    <w:rsid w:val="007B1C23"/>
    <w:rsid w:val="007D69A1"/>
    <w:rsid w:val="0088674D"/>
    <w:rsid w:val="008E053A"/>
    <w:rsid w:val="00911D6F"/>
    <w:rsid w:val="00934C65"/>
    <w:rsid w:val="00937BEE"/>
    <w:rsid w:val="009776C9"/>
    <w:rsid w:val="009B2211"/>
    <w:rsid w:val="009D7D9E"/>
    <w:rsid w:val="009E12A8"/>
    <w:rsid w:val="009E6A52"/>
    <w:rsid w:val="00A2062F"/>
    <w:rsid w:val="00A66C62"/>
    <w:rsid w:val="00A851ED"/>
    <w:rsid w:val="00A87CD5"/>
    <w:rsid w:val="00A9139D"/>
    <w:rsid w:val="00A95466"/>
    <w:rsid w:val="00AE3D84"/>
    <w:rsid w:val="00AF528E"/>
    <w:rsid w:val="00B24775"/>
    <w:rsid w:val="00B44187"/>
    <w:rsid w:val="00B7202B"/>
    <w:rsid w:val="00B85461"/>
    <w:rsid w:val="00BA7527"/>
    <w:rsid w:val="00C0153E"/>
    <w:rsid w:val="00C16A49"/>
    <w:rsid w:val="00C47359"/>
    <w:rsid w:val="00C775E0"/>
    <w:rsid w:val="00C77E26"/>
    <w:rsid w:val="00CA753A"/>
    <w:rsid w:val="00D31169"/>
    <w:rsid w:val="00D315DA"/>
    <w:rsid w:val="00D459E6"/>
    <w:rsid w:val="00D50028"/>
    <w:rsid w:val="00D6534B"/>
    <w:rsid w:val="00D723BF"/>
    <w:rsid w:val="00D93E53"/>
    <w:rsid w:val="00E726F6"/>
    <w:rsid w:val="00F06B8A"/>
    <w:rsid w:val="00F26D66"/>
    <w:rsid w:val="00F763CA"/>
    <w:rsid w:val="00F805F5"/>
    <w:rsid w:val="00FB150A"/>
    <w:rsid w:val="00FB55D3"/>
    <w:rsid w:val="00FC0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514813"/>
  <w15:chartTrackingRefBased/>
  <w15:docId w15:val="{F440A4FD-9E47-DC4B-BC72-A8F2CB1C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Book" w:eastAsiaTheme="minorHAnsi" w:hAnsi="Avenir Book" w:cs="Times New Roman (Body CS)"/>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52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93E53"/>
    <w:pPr>
      <w:keepNext/>
      <w:keepLines/>
      <w:pBdr>
        <w:top w:val="nil"/>
        <w:left w:val="nil"/>
        <w:bottom w:val="nil"/>
        <w:right w:val="nil"/>
        <w:between w:val="nil"/>
        <w:bar w:val="nil"/>
      </w:pBdr>
      <w:spacing w:before="360" w:after="80" w:line="276" w:lineRule="auto"/>
      <w:outlineLvl w:val="0"/>
    </w:pPr>
    <w:rPr>
      <w:rFonts w:asciiTheme="majorHAnsi" w:eastAsiaTheme="majorEastAsia" w:hAnsiTheme="majorHAnsi" w:cstheme="majorBidi"/>
      <w:color w:val="0F4761" w:themeColor="accent1" w:themeShade="BF"/>
      <w:sz w:val="40"/>
      <w:szCs w:val="40"/>
      <w:u w:color="000000"/>
      <w:bdr w:val="nil"/>
    </w:rPr>
  </w:style>
  <w:style w:type="paragraph" w:styleId="Heading2">
    <w:name w:val="heading 2"/>
    <w:basedOn w:val="Normal"/>
    <w:next w:val="Normal"/>
    <w:link w:val="Heading2Char"/>
    <w:uiPriority w:val="9"/>
    <w:semiHidden/>
    <w:unhideWhenUsed/>
    <w:qFormat/>
    <w:rsid w:val="00D93E53"/>
    <w:pPr>
      <w:keepNext/>
      <w:keepLines/>
      <w:pBdr>
        <w:top w:val="nil"/>
        <w:left w:val="nil"/>
        <w:bottom w:val="nil"/>
        <w:right w:val="nil"/>
        <w:between w:val="nil"/>
        <w:bar w:val="nil"/>
      </w:pBdr>
      <w:spacing w:before="160" w:after="80" w:line="276" w:lineRule="auto"/>
      <w:outlineLvl w:val="1"/>
    </w:pPr>
    <w:rPr>
      <w:rFonts w:asciiTheme="majorHAnsi" w:eastAsiaTheme="majorEastAsia" w:hAnsiTheme="majorHAnsi" w:cstheme="majorBidi"/>
      <w:color w:val="0F4761" w:themeColor="accent1" w:themeShade="BF"/>
      <w:sz w:val="32"/>
      <w:szCs w:val="32"/>
      <w:u w:color="000000"/>
      <w:bdr w:val="nil"/>
    </w:rPr>
  </w:style>
  <w:style w:type="paragraph" w:styleId="Heading3">
    <w:name w:val="heading 3"/>
    <w:basedOn w:val="Normal"/>
    <w:next w:val="Normal"/>
    <w:link w:val="Heading3Char"/>
    <w:uiPriority w:val="9"/>
    <w:semiHidden/>
    <w:unhideWhenUsed/>
    <w:qFormat/>
    <w:rsid w:val="00D93E53"/>
    <w:pPr>
      <w:keepNext/>
      <w:keepLines/>
      <w:pBdr>
        <w:top w:val="nil"/>
        <w:left w:val="nil"/>
        <w:bottom w:val="nil"/>
        <w:right w:val="nil"/>
        <w:between w:val="nil"/>
        <w:bar w:val="nil"/>
      </w:pBdr>
      <w:spacing w:before="160" w:after="80" w:line="276" w:lineRule="auto"/>
      <w:outlineLvl w:val="2"/>
    </w:pPr>
    <w:rPr>
      <w:rFonts w:asciiTheme="minorHAnsi" w:eastAsiaTheme="majorEastAsia" w:hAnsiTheme="minorHAnsi" w:cstheme="majorBidi"/>
      <w:color w:val="0F4761" w:themeColor="accent1" w:themeShade="BF"/>
      <w:sz w:val="28"/>
      <w:szCs w:val="28"/>
      <w:u w:color="000000"/>
      <w:bdr w:val="nil"/>
    </w:rPr>
  </w:style>
  <w:style w:type="paragraph" w:styleId="Heading4">
    <w:name w:val="heading 4"/>
    <w:basedOn w:val="Normal"/>
    <w:next w:val="Normal"/>
    <w:link w:val="Heading4Char"/>
    <w:uiPriority w:val="9"/>
    <w:semiHidden/>
    <w:unhideWhenUsed/>
    <w:qFormat/>
    <w:rsid w:val="00D93E53"/>
    <w:pPr>
      <w:keepNext/>
      <w:keepLines/>
      <w:pBdr>
        <w:top w:val="nil"/>
        <w:left w:val="nil"/>
        <w:bottom w:val="nil"/>
        <w:right w:val="nil"/>
        <w:between w:val="nil"/>
        <w:bar w:val="nil"/>
      </w:pBdr>
      <w:spacing w:before="80" w:after="40" w:line="276" w:lineRule="auto"/>
      <w:outlineLvl w:val="3"/>
    </w:pPr>
    <w:rPr>
      <w:rFonts w:asciiTheme="minorHAnsi" w:eastAsiaTheme="majorEastAsia" w:hAnsiTheme="minorHAnsi" w:cstheme="majorBidi"/>
      <w:i/>
      <w:iCs/>
      <w:color w:val="0F4761" w:themeColor="accent1" w:themeShade="BF"/>
      <w:sz w:val="22"/>
      <w:szCs w:val="22"/>
      <w:u w:color="000000"/>
      <w:bdr w:val="nil"/>
    </w:rPr>
  </w:style>
  <w:style w:type="paragraph" w:styleId="Heading5">
    <w:name w:val="heading 5"/>
    <w:basedOn w:val="Normal"/>
    <w:next w:val="Normal"/>
    <w:link w:val="Heading5Char"/>
    <w:uiPriority w:val="9"/>
    <w:semiHidden/>
    <w:unhideWhenUsed/>
    <w:qFormat/>
    <w:rsid w:val="00D93E53"/>
    <w:pPr>
      <w:keepNext/>
      <w:keepLines/>
      <w:pBdr>
        <w:top w:val="nil"/>
        <w:left w:val="nil"/>
        <w:bottom w:val="nil"/>
        <w:right w:val="nil"/>
        <w:between w:val="nil"/>
        <w:bar w:val="nil"/>
      </w:pBdr>
      <w:spacing w:before="80" w:after="40" w:line="276" w:lineRule="auto"/>
      <w:outlineLvl w:val="4"/>
    </w:pPr>
    <w:rPr>
      <w:rFonts w:asciiTheme="minorHAnsi" w:eastAsiaTheme="majorEastAsia" w:hAnsiTheme="minorHAnsi" w:cstheme="majorBidi"/>
      <w:color w:val="0F4761" w:themeColor="accent1" w:themeShade="BF"/>
      <w:sz w:val="22"/>
      <w:szCs w:val="22"/>
      <w:u w:color="000000"/>
      <w:bdr w:val="nil"/>
    </w:rPr>
  </w:style>
  <w:style w:type="paragraph" w:styleId="Heading6">
    <w:name w:val="heading 6"/>
    <w:basedOn w:val="Normal"/>
    <w:next w:val="Normal"/>
    <w:link w:val="Heading6Char"/>
    <w:uiPriority w:val="9"/>
    <w:semiHidden/>
    <w:unhideWhenUsed/>
    <w:qFormat/>
    <w:rsid w:val="00D93E53"/>
    <w:pPr>
      <w:keepNext/>
      <w:keepLines/>
      <w:pBdr>
        <w:top w:val="nil"/>
        <w:left w:val="nil"/>
        <w:bottom w:val="nil"/>
        <w:right w:val="nil"/>
        <w:between w:val="nil"/>
        <w:bar w:val="nil"/>
      </w:pBdr>
      <w:spacing w:before="40" w:line="276" w:lineRule="auto"/>
      <w:outlineLvl w:val="5"/>
    </w:pPr>
    <w:rPr>
      <w:rFonts w:asciiTheme="minorHAnsi" w:eastAsiaTheme="majorEastAsia" w:hAnsiTheme="minorHAnsi" w:cstheme="majorBidi"/>
      <w:i/>
      <w:iCs/>
      <w:color w:val="595959" w:themeColor="text1" w:themeTint="A6"/>
      <w:sz w:val="22"/>
      <w:szCs w:val="22"/>
      <w:u w:color="000000"/>
      <w:bdr w:val="nil"/>
    </w:rPr>
  </w:style>
  <w:style w:type="paragraph" w:styleId="Heading7">
    <w:name w:val="heading 7"/>
    <w:basedOn w:val="Normal"/>
    <w:next w:val="Normal"/>
    <w:link w:val="Heading7Char"/>
    <w:uiPriority w:val="9"/>
    <w:semiHidden/>
    <w:unhideWhenUsed/>
    <w:qFormat/>
    <w:rsid w:val="00D93E53"/>
    <w:pPr>
      <w:keepNext/>
      <w:keepLines/>
      <w:pBdr>
        <w:top w:val="nil"/>
        <w:left w:val="nil"/>
        <w:bottom w:val="nil"/>
        <w:right w:val="nil"/>
        <w:between w:val="nil"/>
        <w:bar w:val="nil"/>
      </w:pBdr>
      <w:spacing w:before="40" w:line="276" w:lineRule="auto"/>
      <w:outlineLvl w:val="6"/>
    </w:pPr>
    <w:rPr>
      <w:rFonts w:asciiTheme="minorHAnsi" w:eastAsiaTheme="majorEastAsia" w:hAnsiTheme="minorHAnsi" w:cstheme="majorBidi"/>
      <w:color w:val="595959" w:themeColor="text1" w:themeTint="A6"/>
      <w:sz w:val="22"/>
      <w:szCs w:val="22"/>
      <w:u w:color="000000"/>
      <w:bdr w:val="nil"/>
    </w:rPr>
  </w:style>
  <w:style w:type="paragraph" w:styleId="Heading8">
    <w:name w:val="heading 8"/>
    <w:basedOn w:val="Normal"/>
    <w:next w:val="Normal"/>
    <w:link w:val="Heading8Char"/>
    <w:uiPriority w:val="9"/>
    <w:semiHidden/>
    <w:unhideWhenUsed/>
    <w:qFormat/>
    <w:rsid w:val="00D93E53"/>
    <w:pPr>
      <w:keepNext/>
      <w:keepLines/>
      <w:pBdr>
        <w:top w:val="nil"/>
        <w:left w:val="nil"/>
        <w:bottom w:val="nil"/>
        <w:right w:val="nil"/>
        <w:between w:val="nil"/>
        <w:bar w:val="nil"/>
      </w:pBdr>
      <w:spacing w:line="276" w:lineRule="auto"/>
      <w:outlineLvl w:val="7"/>
    </w:pPr>
    <w:rPr>
      <w:rFonts w:asciiTheme="minorHAnsi" w:eastAsiaTheme="majorEastAsia" w:hAnsiTheme="minorHAnsi" w:cstheme="majorBidi"/>
      <w:i/>
      <w:iCs/>
      <w:color w:val="272727" w:themeColor="text1" w:themeTint="D8"/>
      <w:sz w:val="22"/>
      <w:szCs w:val="22"/>
      <w:u w:color="000000"/>
      <w:bdr w:val="nil"/>
    </w:rPr>
  </w:style>
  <w:style w:type="paragraph" w:styleId="Heading9">
    <w:name w:val="heading 9"/>
    <w:basedOn w:val="Normal"/>
    <w:next w:val="Normal"/>
    <w:link w:val="Heading9Char"/>
    <w:uiPriority w:val="9"/>
    <w:semiHidden/>
    <w:unhideWhenUsed/>
    <w:qFormat/>
    <w:rsid w:val="00D93E53"/>
    <w:pPr>
      <w:keepNext/>
      <w:keepLines/>
      <w:pBdr>
        <w:top w:val="nil"/>
        <w:left w:val="nil"/>
        <w:bottom w:val="nil"/>
        <w:right w:val="nil"/>
        <w:between w:val="nil"/>
        <w:bar w:val="nil"/>
      </w:pBdr>
      <w:spacing w:line="276" w:lineRule="auto"/>
      <w:outlineLvl w:val="8"/>
    </w:pPr>
    <w:rPr>
      <w:rFonts w:asciiTheme="minorHAnsi" w:eastAsiaTheme="majorEastAsia" w:hAnsiTheme="minorHAnsi" w:cstheme="majorBidi"/>
      <w:color w:val="272727" w:themeColor="text1" w:themeTint="D8"/>
      <w:sz w:val="22"/>
      <w:szCs w:val="22"/>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3E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3E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3E5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3E5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3E5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3E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3E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3E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3E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3E53"/>
    <w:pPr>
      <w:pBdr>
        <w:top w:val="nil"/>
        <w:left w:val="nil"/>
        <w:bottom w:val="nil"/>
        <w:right w:val="nil"/>
        <w:between w:val="nil"/>
        <w:bar w:val="nil"/>
      </w:pBdr>
      <w:spacing w:after="80"/>
      <w:contextualSpacing/>
    </w:pPr>
    <w:rPr>
      <w:rFonts w:asciiTheme="majorHAnsi" w:eastAsiaTheme="majorEastAsia" w:hAnsiTheme="majorHAnsi" w:cstheme="majorBidi"/>
      <w:color w:val="000000"/>
      <w:spacing w:val="-10"/>
      <w:kern w:val="28"/>
      <w:sz w:val="56"/>
      <w:szCs w:val="56"/>
      <w:u w:color="000000"/>
      <w:bdr w:val="nil"/>
    </w:rPr>
  </w:style>
  <w:style w:type="character" w:customStyle="1" w:styleId="TitleChar">
    <w:name w:val="Title Char"/>
    <w:basedOn w:val="DefaultParagraphFont"/>
    <w:link w:val="Title"/>
    <w:uiPriority w:val="10"/>
    <w:rsid w:val="00D93E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3E53"/>
    <w:pPr>
      <w:numPr>
        <w:ilvl w:val="1"/>
      </w:numPr>
      <w:pBdr>
        <w:top w:val="nil"/>
        <w:left w:val="nil"/>
        <w:bottom w:val="nil"/>
        <w:right w:val="nil"/>
        <w:between w:val="nil"/>
        <w:bar w:val="nil"/>
      </w:pBdr>
      <w:spacing w:line="276" w:lineRule="auto"/>
    </w:pPr>
    <w:rPr>
      <w:rFonts w:asciiTheme="minorHAnsi" w:eastAsiaTheme="majorEastAsia" w:hAnsiTheme="minorHAnsi" w:cstheme="majorBidi"/>
      <w:color w:val="595959" w:themeColor="text1" w:themeTint="A6"/>
      <w:spacing w:val="15"/>
      <w:sz w:val="28"/>
      <w:szCs w:val="28"/>
      <w:u w:color="000000"/>
      <w:bdr w:val="nil"/>
    </w:rPr>
  </w:style>
  <w:style w:type="character" w:customStyle="1" w:styleId="SubtitleChar">
    <w:name w:val="Subtitle Char"/>
    <w:basedOn w:val="DefaultParagraphFont"/>
    <w:link w:val="Subtitle"/>
    <w:uiPriority w:val="11"/>
    <w:rsid w:val="00D93E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3E53"/>
    <w:pPr>
      <w:pBdr>
        <w:top w:val="nil"/>
        <w:left w:val="nil"/>
        <w:bottom w:val="nil"/>
        <w:right w:val="nil"/>
        <w:between w:val="nil"/>
        <w:bar w:val="nil"/>
      </w:pBdr>
      <w:spacing w:before="160" w:line="276" w:lineRule="auto"/>
      <w:jc w:val="center"/>
    </w:pPr>
    <w:rPr>
      <w:rFonts w:ascii="Arial" w:eastAsia="Arial" w:hAnsi="Arial" w:cs="Arial"/>
      <w:i/>
      <w:iCs/>
      <w:color w:val="404040" w:themeColor="text1" w:themeTint="BF"/>
      <w:sz w:val="22"/>
      <w:szCs w:val="22"/>
      <w:u w:color="000000"/>
      <w:bdr w:val="nil"/>
    </w:rPr>
  </w:style>
  <w:style w:type="character" w:customStyle="1" w:styleId="QuoteChar">
    <w:name w:val="Quote Char"/>
    <w:basedOn w:val="DefaultParagraphFont"/>
    <w:link w:val="Quote"/>
    <w:uiPriority w:val="29"/>
    <w:rsid w:val="00D93E53"/>
    <w:rPr>
      <w:i/>
      <w:iCs/>
      <w:color w:val="404040" w:themeColor="text1" w:themeTint="BF"/>
    </w:rPr>
  </w:style>
  <w:style w:type="paragraph" w:styleId="ListParagraph">
    <w:name w:val="List Paragraph"/>
    <w:basedOn w:val="Normal"/>
    <w:uiPriority w:val="34"/>
    <w:qFormat/>
    <w:rsid w:val="00D93E53"/>
    <w:pPr>
      <w:pBdr>
        <w:top w:val="nil"/>
        <w:left w:val="nil"/>
        <w:bottom w:val="nil"/>
        <w:right w:val="nil"/>
        <w:between w:val="nil"/>
        <w:bar w:val="nil"/>
      </w:pBdr>
      <w:spacing w:line="276" w:lineRule="auto"/>
      <w:ind w:left="720"/>
      <w:contextualSpacing/>
    </w:pPr>
    <w:rPr>
      <w:rFonts w:ascii="Arial" w:eastAsia="Arial" w:hAnsi="Arial" w:cs="Arial"/>
      <w:color w:val="000000"/>
      <w:sz w:val="22"/>
      <w:szCs w:val="22"/>
      <w:u w:color="000000"/>
      <w:bdr w:val="nil"/>
    </w:rPr>
  </w:style>
  <w:style w:type="character" w:styleId="IntenseEmphasis">
    <w:name w:val="Intense Emphasis"/>
    <w:basedOn w:val="DefaultParagraphFont"/>
    <w:uiPriority w:val="21"/>
    <w:qFormat/>
    <w:rsid w:val="00D93E53"/>
    <w:rPr>
      <w:i/>
      <w:iCs/>
      <w:color w:val="0F4761" w:themeColor="accent1" w:themeShade="BF"/>
    </w:rPr>
  </w:style>
  <w:style w:type="paragraph" w:styleId="IntenseQuote">
    <w:name w:val="Intense Quote"/>
    <w:basedOn w:val="Normal"/>
    <w:next w:val="Normal"/>
    <w:link w:val="IntenseQuoteChar"/>
    <w:uiPriority w:val="30"/>
    <w:qFormat/>
    <w:rsid w:val="00D93E53"/>
    <w:pPr>
      <w:pBdr>
        <w:top w:val="single" w:sz="4" w:space="10" w:color="0F4761" w:themeColor="accent1" w:themeShade="BF"/>
        <w:left w:val="nil"/>
        <w:bottom w:val="single" w:sz="4" w:space="10" w:color="0F4761" w:themeColor="accent1" w:themeShade="BF"/>
        <w:right w:val="nil"/>
        <w:between w:val="nil"/>
        <w:bar w:val="nil"/>
      </w:pBdr>
      <w:spacing w:before="360" w:after="360" w:line="276" w:lineRule="auto"/>
      <w:ind w:left="864" w:right="864"/>
      <w:jc w:val="center"/>
    </w:pPr>
    <w:rPr>
      <w:rFonts w:ascii="Arial" w:eastAsia="Arial" w:hAnsi="Arial" w:cs="Arial"/>
      <w:i/>
      <w:iCs/>
      <w:color w:val="0F4761" w:themeColor="accent1" w:themeShade="BF"/>
      <w:sz w:val="22"/>
      <w:szCs w:val="22"/>
      <w:u w:color="000000"/>
      <w:bdr w:val="nil"/>
    </w:rPr>
  </w:style>
  <w:style w:type="character" w:customStyle="1" w:styleId="IntenseQuoteChar">
    <w:name w:val="Intense Quote Char"/>
    <w:basedOn w:val="DefaultParagraphFont"/>
    <w:link w:val="IntenseQuote"/>
    <w:uiPriority w:val="30"/>
    <w:rsid w:val="00D93E53"/>
    <w:rPr>
      <w:i/>
      <w:iCs/>
      <w:color w:val="0F4761" w:themeColor="accent1" w:themeShade="BF"/>
    </w:rPr>
  </w:style>
  <w:style w:type="character" w:styleId="IntenseReference">
    <w:name w:val="Intense Reference"/>
    <w:basedOn w:val="DefaultParagraphFont"/>
    <w:uiPriority w:val="32"/>
    <w:qFormat/>
    <w:rsid w:val="00D93E53"/>
    <w:rPr>
      <w:b/>
      <w:bCs/>
      <w:smallCaps/>
      <w:color w:val="0F4761" w:themeColor="accent1" w:themeShade="BF"/>
      <w:spacing w:val="5"/>
    </w:rPr>
  </w:style>
  <w:style w:type="paragraph" w:customStyle="1" w:styleId="HeaderFooter">
    <w:name w:val="Header &amp; Footer"/>
    <w:rsid w:val="00D93E53"/>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bdr w:val="nil"/>
      <w14:ligatures w14:val="none"/>
    </w:rPr>
  </w:style>
  <w:style w:type="paragraph" w:customStyle="1" w:styleId="BodyA">
    <w:name w:val="Body A"/>
    <w:rsid w:val="00D93E53"/>
    <w:pPr>
      <w:pBdr>
        <w:top w:val="nil"/>
        <w:left w:val="nil"/>
        <w:bottom w:val="nil"/>
        <w:right w:val="nil"/>
        <w:between w:val="nil"/>
        <w:bar w:val="nil"/>
      </w:pBdr>
      <w:spacing w:after="0" w:line="276" w:lineRule="auto"/>
    </w:pPr>
    <w:rPr>
      <w:rFonts w:ascii="Arial" w:eastAsia="Arial Unicode MS" w:hAnsi="Arial" w:cs="Arial Unicode MS"/>
      <w:color w:val="000000"/>
      <w:kern w:val="0"/>
      <w:sz w:val="22"/>
      <w:szCs w:val="22"/>
      <w:u w:color="000000"/>
      <w:bdr w:val="nil"/>
      <w14:ligatures w14:val="none"/>
    </w:rPr>
  </w:style>
  <w:style w:type="numbering" w:customStyle="1" w:styleId="ImportedStyle10">
    <w:name w:val="Imported Style 1.0"/>
    <w:rsid w:val="00D93E53"/>
    <w:pPr>
      <w:numPr>
        <w:numId w:val="1"/>
      </w:numPr>
    </w:pPr>
  </w:style>
  <w:style w:type="numbering" w:customStyle="1" w:styleId="ImportedStyle5">
    <w:name w:val="Imported Style 5"/>
    <w:rsid w:val="00D93E53"/>
    <w:pPr>
      <w:numPr>
        <w:numId w:val="3"/>
      </w:numPr>
    </w:pPr>
  </w:style>
  <w:style w:type="character" w:customStyle="1" w:styleId="apple-converted-space">
    <w:name w:val="apple-converted-space"/>
    <w:basedOn w:val="DefaultParagraphFont"/>
    <w:rsid w:val="00D93E53"/>
  </w:style>
  <w:style w:type="paragraph" w:customStyle="1" w:styleId="Body">
    <w:name w:val="Body"/>
    <w:rsid w:val="00D93E53"/>
    <w:pPr>
      <w:pBdr>
        <w:top w:val="nil"/>
        <w:left w:val="nil"/>
        <w:bottom w:val="nil"/>
        <w:right w:val="nil"/>
        <w:between w:val="nil"/>
        <w:bar w:val="nil"/>
      </w:pBdr>
      <w:spacing w:after="0" w:line="240" w:lineRule="auto"/>
    </w:pPr>
    <w:rPr>
      <w:rFonts w:ascii="Cambria" w:eastAsia="Cambria" w:hAnsi="Cambria" w:cs="Cambria"/>
      <w:color w:val="000000"/>
      <w:kern w:val="0"/>
      <w:u w:color="000000"/>
      <w:bdr w:val="nil"/>
      <w14:ligatures w14:val="none"/>
    </w:rPr>
  </w:style>
  <w:style w:type="character" w:styleId="Hyperlink">
    <w:name w:val="Hyperlink"/>
    <w:basedOn w:val="DefaultParagraphFont"/>
    <w:uiPriority w:val="99"/>
    <w:semiHidden/>
    <w:unhideWhenUsed/>
    <w:rsid w:val="001D2EBF"/>
    <w:rPr>
      <w:color w:val="0000FF"/>
      <w:u w:val="single"/>
    </w:rPr>
  </w:style>
  <w:style w:type="character" w:styleId="FollowedHyperlink">
    <w:name w:val="FollowedHyperlink"/>
    <w:basedOn w:val="DefaultParagraphFont"/>
    <w:uiPriority w:val="99"/>
    <w:semiHidden/>
    <w:unhideWhenUsed/>
    <w:rsid w:val="00581E2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8597">
      <w:bodyDiv w:val="1"/>
      <w:marLeft w:val="0"/>
      <w:marRight w:val="0"/>
      <w:marTop w:val="0"/>
      <w:marBottom w:val="0"/>
      <w:divBdr>
        <w:top w:val="none" w:sz="0" w:space="0" w:color="auto"/>
        <w:left w:val="none" w:sz="0" w:space="0" w:color="auto"/>
        <w:bottom w:val="none" w:sz="0" w:space="0" w:color="auto"/>
        <w:right w:val="none" w:sz="0" w:space="0" w:color="auto"/>
      </w:divBdr>
    </w:div>
    <w:div w:id="32185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17A49E-9018-064C-813F-FF44F3E107BA}">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TotalTime>
  <Pages>7</Pages>
  <Words>2866</Words>
  <Characters>16339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Kristopher  Bozwell</dc:creator>
  <cp:keywords/>
  <dc:description/>
  <cp:lastModifiedBy>hannah@ym360.com</cp:lastModifiedBy>
  <cp:revision>4</cp:revision>
  <cp:lastPrinted>2025-04-28T15:15:00Z</cp:lastPrinted>
  <dcterms:created xsi:type="dcterms:W3CDTF">2025-11-03T21:47:00Z</dcterms:created>
  <dcterms:modified xsi:type="dcterms:W3CDTF">2026-02-04T22:50:00Z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documentId_1902</vt:lpwstr>
  </property>
  <property fmtid="{D5CDD505-2E9C-101B-9397-08002B2CF9AE}" pid="3" name="grammarly_documentContext">
    <vt:lpwstr>{"goals":[],"domain":"general","emotions":[],"dialect":"american"}</vt:lpwstr>
  </property>
</Properties>
</file>